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79144" w14:textId="3EF870AC" w:rsidR="0029341A" w:rsidRDefault="00121932" w:rsidP="00121932">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3137935D" wp14:editId="3137935E">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1379145" w14:textId="77777777" w:rsidR="0029341A" w:rsidRDefault="0029341A">
      <w:pPr>
        <w:rPr>
          <w:sz w:val="10"/>
          <w:szCs w:val="10"/>
        </w:rPr>
      </w:pPr>
    </w:p>
    <w:p w14:paraId="31379146" w14:textId="77777777" w:rsidR="0029341A" w:rsidRDefault="00121932">
      <w:pPr>
        <w:keepNext/>
        <w:jc w:val="center"/>
        <w:rPr>
          <w:rFonts w:ascii="Arial" w:hAnsi="Arial" w:cs="Arial"/>
          <w:caps/>
          <w:sz w:val="36"/>
          <w:lang w:eastAsia="lt-LT"/>
        </w:rPr>
      </w:pPr>
      <w:r>
        <w:rPr>
          <w:rFonts w:ascii="Arial" w:hAnsi="Arial" w:cs="Arial"/>
          <w:caps/>
          <w:sz w:val="36"/>
          <w:lang w:eastAsia="lt-LT"/>
        </w:rPr>
        <w:t>Lietuvos Respublikos Vyriausybė</w:t>
      </w:r>
    </w:p>
    <w:p w14:paraId="31379147" w14:textId="77777777" w:rsidR="0029341A" w:rsidRDefault="0029341A">
      <w:pPr>
        <w:jc w:val="center"/>
        <w:rPr>
          <w:caps/>
          <w:lang w:eastAsia="lt-LT"/>
        </w:rPr>
      </w:pPr>
    </w:p>
    <w:p w14:paraId="31379148" w14:textId="77777777" w:rsidR="0029341A" w:rsidRDefault="00121932">
      <w:pPr>
        <w:jc w:val="center"/>
        <w:rPr>
          <w:b/>
          <w:caps/>
          <w:lang w:eastAsia="lt-LT"/>
        </w:rPr>
      </w:pPr>
      <w:r>
        <w:rPr>
          <w:b/>
          <w:caps/>
          <w:lang w:eastAsia="lt-LT"/>
        </w:rPr>
        <w:t>nutarimas</w:t>
      </w:r>
    </w:p>
    <w:p w14:paraId="31379149" w14:textId="77777777" w:rsidR="0029341A" w:rsidRDefault="00121932">
      <w:pPr>
        <w:widowControl w:val="0"/>
        <w:jc w:val="center"/>
        <w:rPr>
          <w:b/>
          <w:caps/>
          <w:lang w:eastAsia="lt-LT"/>
        </w:rPr>
      </w:pPr>
      <w:r>
        <w:rPr>
          <w:b/>
          <w:caps/>
          <w:lang w:eastAsia="lt-LT"/>
        </w:rPr>
        <w:t xml:space="preserve">DĖL </w:t>
      </w:r>
      <w:r>
        <w:rPr>
          <w:b/>
          <w:lang w:eastAsia="lt-LT"/>
        </w:rPr>
        <w:t>ŠVIETIMO VALDYMO INFORMACINĖS SISTEMOS NUOSTATŲ PATVIRTINIMO</w:t>
      </w:r>
    </w:p>
    <w:p w14:paraId="3137914A" w14:textId="77777777" w:rsidR="0029341A" w:rsidRDefault="0029341A">
      <w:pPr>
        <w:tabs>
          <w:tab w:val="center" w:pos="4153"/>
          <w:tab w:val="right" w:pos="8306"/>
        </w:tabs>
        <w:rPr>
          <w:lang w:eastAsia="lt-LT"/>
        </w:rPr>
      </w:pPr>
    </w:p>
    <w:p w14:paraId="3137914B" w14:textId="77777777" w:rsidR="0029341A" w:rsidRDefault="00121932">
      <w:pPr>
        <w:ind w:firstLine="62"/>
        <w:jc w:val="center"/>
        <w:rPr>
          <w:lang w:eastAsia="lt-LT"/>
        </w:rPr>
      </w:pPr>
      <w:r>
        <w:rPr>
          <w:lang w:eastAsia="lt-LT"/>
        </w:rPr>
        <w:t>2016 m. lapkričio 16 d. Nr. 1152</w:t>
      </w:r>
    </w:p>
    <w:p w14:paraId="3137914C" w14:textId="77777777" w:rsidR="0029341A" w:rsidRDefault="00121932">
      <w:pPr>
        <w:jc w:val="center"/>
        <w:rPr>
          <w:lang w:eastAsia="lt-LT"/>
        </w:rPr>
      </w:pPr>
      <w:r>
        <w:rPr>
          <w:lang w:eastAsia="lt-LT"/>
        </w:rPr>
        <w:t>Vilnius</w:t>
      </w:r>
    </w:p>
    <w:p w14:paraId="3137914D" w14:textId="77777777" w:rsidR="0029341A" w:rsidRDefault="0029341A">
      <w:pPr>
        <w:jc w:val="center"/>
        <w:rPr>
          <w:lang w:eastAsia="lt-LT"/>
        </w:rPr>
      </w:pPr>
    </w:p>
    <w:p w14:paraId="1954905B" w14:textId="77777777" w:rsidR="00121932" w:rsidRDefault="00121932">
      <w:pPr>
        <w:jc w:val="center"/>
        <w:rPr>
          <w:lang w:eastAsia="lt-LT"/>
        </w:rPr>
      </w:pPr>
    </w:p>
    <w:p w14:paraId="3137914E" w14:textId="77777777" w:rsidR="0029341A" w:rsidRDefault="00121932">
      <w:pPr>
        <w:spacing w:line="360" w:lineRule="atLeast"/>
        <w:ind w:firstLine="720"/>
        <w:jc w:val="both"/>
        <w:rPr>
          <w:szCs w:val="24"/>
          <w:lang w:eastAsia="lt-LT"/>
        </w:rPr>
      </w:pPr>
      <w:r>
        <w:rPr>
          <w:lang w:eastAsia="lt-LT"/>
        </w:rPr>
        <w:t xml:space="preserve">Vadovaudamasi Lietuvos Respublikos švietimo įstatymo 53 straipsnio 4 dalimi, </w:t>
      </w:r>
      <w:r>
        <w:rPr>
          <w:lang w:eastAsia="lt-LT"/>
        </w:rPr>
        <w:br/>
        <w:t>56</w:t>
      </w:r>
      <w:r>
        <w:rPr>
          <w:vertAlign w:val="superscript"/>
          <w:lang w:eastAsia="lt-LT"/>
        </w:rPr>
        <w:t>2</w:t>
      </w:r>
      <w:r>
        <w:rPr>
          <w:lang w:eastAsia="lt-LT"/>
        </w:rPr>
        <w:t xml:space="preserve"> straipsniu ir Lietuvos Respublikos valstybės informacinių išteklių valdymo įstatymo 30 straipsnio 2 dalimi, </w:t>
      </w:r>
      <w:r>
        <w:rPr>
          <w:szCs w:val="24"/>
          <w:lang w:eastAsia="lt-LT"/>
        </w:rPr>
        <w:t>Lietuvos Respublikos Vyriausybė</w:t>
      </w:r>
      <w:r>
        <w:rPr>
          <w:spacing w:val="100"/>
          <w:szCs w:val="24"/>
          <w:lang w:eastAsia="lt-LT"/>
        </w:rPr>
        <w:t xml:space="preserve"> nutari</w:t>
      </w:r>
      <w:r>
        <w:rPr>
          <w:szCs w:val="24"/>
          <w:lang w:eastAsia="lt-LT"/>
        </w:rPr>
        <w:t>a:</w:t>
      </w:r>
    </w:p>
    <w:p w14:paraId="3137914F" w14:textId="77777777" w:rsidR="0029341A" w:rsidRDefault="00121932">
      <w:pPr>
        <w:tabs>
          <w:tab w:val="center" w:pos="4819"/>
          <w:tab w:val="left" w:pos="6237"/>
          <w:tab w:val="right" w:pos="9638"/>
        </w:tabs>
        <w:spacing w:line="360" w:lineRule="atLeast"/>
        <w:ind w:firstLine="720"/>
        <w:jc w:val="both"/>
        <w:rPr>
          <w:lang w:eastAsia="lt-LT"/>
        </w:rPr>
      </w:pPr>
      <w:r>
        <w:rPr>
          <w:lang w:eastAsia="lt-LT"/>
        </w:rPr>
        <w:t>1</w:t>
      </w:r>
      <w:r>
        <w:rPr>
          <w:lang w:eastAsia="lt-LT"/>
        </w:rPr>
        <w:t xml:space="preserve">. Patvirtinti </w:t>
      </w:r>
      <w:r>
        <w:rPr>
          <w:lang w:eastAsia="lt-LT"/>
        </w:rPr>
        <w:t>Švietimo valdymo informacinės sistemos nuostatus</w:t>
      </w:r>
      <w:r>
        <w:rPr>
          <w:color w:val="FF0000"/>
          <w:lang w:eastAsia="lt-LT"/>
        </w:rPr>
        <w:t xml:space="preserve"> </w:t>
      </w:r>
      <w:r>
        <w:rPr>
          <w:lang w:eastAsia="lt-LT"/>
        </w:rPr>
        <w:t>(pridedama).</w:t>
      </w:r>
    </w:p>
    <w:p w14:paraId="31379153" w14:textId="7FE11D80" w:rsidR="0029341A" w:rsidRDefault="00121932" w:rsidP="00121932">
      <w:pPr>
        <w:tabs>
          <w:tab w:val="center" w:pos="4819"/>
          <w:tab w:val="left" w:pos="6237"/>
          <w:tab w:val="right" w:pos="9638"/>
        </w:tabs>
        <w:spacing w:line="360" w:lineRule="atLeast"/>
        <w:ind w:firstLine="720"/>
        <w:jc w:val="both"/>
        <w:rPr>
          <w:lang w:eastAsia="lt-LT"/>
        </w:rPr>
      </w:pPr>
      <w:r>
        <w:rPr>
          <w:lang w:eastAsia="lt-LT"/>
        </w:rPr>
        <w:t>2</w:t>
      </w:r>
      <w:r>
        <w:rPr>
          <w:lang w:eastAsia="lt-LT"/>
        </w:rPr>
        <w:t>. Pavesti Lietuvos Respublikos socialinės apsaugos ir darbo ministerijai, Lietuvos Respublikos švietimo ir mokslo ministerijai ir Lietuvos Respublikos ūkio ministerijai lygiomis dalimis mok</w:t>
      </w:r>
      <w:r>
        <w:rPr>
          <w:lang w:eastAsia="lt-LT"/>
        </w:rPr>
        <w:t>ėti valstybės įmonei Registrų centrui 90 000 eurų kasmetinį abonentinį mokestį už duomenų parengimą ir pateikimą Švietimo valdymo informacinei sistemai.</w:t>
      </w:r>
    </w:p>
    <w:p w14:paraId="1408BD61" w14:textId="77777777" w:rsidR="00121932" w:rsidRDefault="00121932">
      <w:pPr>
        <w:jc w:val="both"/>
      </w:pPr>
    </w:p>
    <w:p w14:paraId="323A798E" w14:textId="77777777" w:rsidR="00121932" w:rsidRDefault="00121932">
      <w:pPr>
        <w:jc w:val="both"/>
      </w:pPr>
    </w:p>
    <w:p w14:paraId="0856184D" w14:textId="77777777" w:rsidR="00121932" w:rsidRDefault="00121932">
      <w:pPr>
        <w:jc w:val="both"/>
      </w:pPr>
    </w:p>
    <w:p w14:paraId="31379154" w14:textId="2E55F23A" w:rsidR="0029341A" w:rsidRDefault="00121932">
      <w:pPr>
        <w:jc w:val="both"/>
        <w:rPr>
          <w:lang w:eastAsia="lt-LT"/>
        </w:rPr>
      </w:pPr>
      <w:r>
        <w:rPr>
          <w:lang w:eastAsia="lt-LT"/>
        </w:rPr>
        <w:t>Laikinai einanti</w:t>
      </w:r>
    </w:p>
    <w:p w14:paraId="31379155" w14:textId="77777777" w:rsidR="0029341A" w:rsidRDefault="00121932">
      <w:pPr>
        <w:jc w:val="both"/>
        <w:rPr>
          <w:lang w:eastAsia="lt-LT"/>
        </w:rPr>
      </w:pPr>
      <w:r>
        <w:rPr>
          <w:lang w:eastAsia="lt-LT"/>
        </w:rPr>
        <w:t>finansų ministro pareigas, pavaduojanti</w:t>
      </w:r>
    </w:p>
    <w:p w14:paraId="31379156" w14:textId="77777777" w:rsidR="0029341A" w:rsidRDefault="00121932">
      <w:pPr>
        <w:tabs>
          <w:tab w:val="center" w:pos="-7800"/>
          <w:tab w:val="left" w:pos="6237"/>
          <w:tab w:val="right" w:pos="8306"/>
        </w:tabs>
        <w:rPr>
          <w:lang w:eastAsia="lt-LT"/>
        </w:rPr>
      </w:pPr>
      <w:r>
        <w:rPr>
          <w:lang w:eastAsia="lt-LT"/>
        </w:rPr>
        <w:t xml:space="preserve">laikinai einantį Ministro Pirmininko </w:t>
      </w:r>
      <w:r>
        <w:rPr>
          <w:lang w:eastAsia="lt-LT"/>
        </w:rPr>
        <w:t>pareigas</w:t>
      </w:r>
      <w:r>
        <w:rPr>
          <w:lang w:eastAsia="lt-LT"/>
        </w:rPr>
        <w:tab/>
        <w:t>Rasa Budbergytė</w:t>
      </w:r>
    </w:p>
    <w:p w14:paraId="31379157" w14:textId="77777777" w:rsidR="0029341A" w:rsidRDefault="0029341A">
      <w:pPr>
        <w:tabs>
          <w:tab w:val="center" w:pos="-7800"/>
          <w:tab w:val="left" w:pos="6237"/>
          <w:tab w:val="right" w:pos="8306"/>
        </w:tabs>
        <w:rPr>
          <w:lang w:eastAsia="lt-LT"/>
        </w:rPr>
      </w:pPr>
    </w:p>
    <w:p w14:paraId="31379158" w14:textId="77777777" w:rsidR="0029341A" w:rsidRDefault="0029341A">
      <w:pPr>
        <w:tabs>
          <w:tab w:val="center" w:pos="-7800"/>
          <w:tab w:val="left" w:pos="6237"/>
          <w:tab w:val="right" w:pos="8306"/>
        </w:tabs>
        <w:rPr>
          <w:lang w:eastAsia="lt-LT"/>
        </w:rPr>
      </w:pPr>
    </w:p>
    <w:p w14:paraId="31379159" w14:textId="77777777" w:rsidR="0029341A" w:rsidRDefault="0029341A">
      <w:pPr>
        <w:tabs>
          <w:tab w:val="center" w:pos="-7800"/>
          <w:tab w:val="left" w:pos="6237"/>
          <w:tab w:val="right" w:pos="8306"/>
        </w:tabs>
        <w:rPr>
          <w:lang w:eastAsia="lt-LT"/>
        </w:rPr>
      </w:pPr>
    </w:p>
    <w:p w14:paraId="3137915A" w14:textId="77777777" w:rsidR="0029341A" w:rsidRDefault="00121932">
      <w:pPr>
        <w:tabs>
          <w:tab w:val="center" w:pos="-7800"/>
          <w:tab w:val="left" w:pos="6237"/>
          <w:tab w:val="right" w:pos="8306"/>
        </w:tabs>
        <w:rPr>
          <w:lang w:eastAsia="lt-LT"/>
        </w:rPr>
      </w:pPr>
      <w:r>
        <w:rPr>
          <w:lang w:eastAsia="lt-LT"/>
        </w:rPr>
        <w:t>Laikinai einanti</w:t>
      </w:r>
    </w:p>
    <w:p w14:paraId="3137915C" w14:textId="112DF8BA" w:rsidR="0029341A" w:rsidRDefault="00121932" w:rsidP="00121932">
      <w:pPr>
        <w:tabs>
          <w:tab w:val="center" w:pos="-7800"/>
          <w:tab w:val="left" w:pos="6237"/>
          <w:tab w:val="right" w:pos="8306"/>
        </w:tabs>
        <w:rPr>
          <w:lang w:eastAsia="lt-LT"/>
        </w:rPr>
      </w:pPr>
      <w:r>
        <w:rPr>
          <w:lang w:eastAsia="lt-LT"/>
        </w:rPr>
        <w:t>švietimo ir mokslo ministro pareigas</w:t>
      </w:r>
      <w:r>
        <w:rPr>
          <w:lang w:eastAsia="lt-LT"/>
        </w:rPr>
        <w:tab/>
        <w:t>Audronė Pitrėnienė</w:t>
      </w:r>
    </w:p>
    <w:p w14:paraId="35F2DDC0" w14:textId="4131EAB0" w:rsidR="00121932" w:rsidRDefault="00121932" w:rsidP="00121932">
      <w:r>
        <w:br w:type="page"/>
      </w:r>
    </w:p>
    <w:p w14:paraId="3137915D" w14:textId="1BBCD2E2" w:rsidR="0029341A" w:rsidRDefault="00121932">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2016 m. lapkričio 16 d. </w:t>
      </w:r>
      <w:r>
        <w:rPr>
          <w:lang w:eastAsia="ar-SA"/>
        </w:rPr>
        <w:t xml:space="preserve">nutarimu </w:t>
      </w:r>
      <w:r>
        <w:rPr>
          <w:lang w:eastAsia="lt-LT"/>
        </w:rPr>
        <w:t xml:space="preserve">Nr. 1152 </w:t>
      </w:r>
    </w:p>
    <w:p w14:paraId="3137915E" w14:textId="77777777" w:rsidR="0029341A" w:rsidRDefault="0029341A">
      <w:pPr>
        <w:tabs>
          <w:tab w:val="center" w:pos="4153"/>
          <w:tab w:val="right" w:pos="8306"/>
        </w:tabs>
        <w:rPr>
          <w:lang w:eastAsia="lt-LT"/>
        </w:rPr>
      </w:pPr>
    </w:p>
    <w:p w14:paraId="3137915F" w14:textId="77777777" w:rsidR="0029341A" w:rsidRDefault="0029341A">
      <w:pPr>
        <w:tabs>
          <w:tab w:val="center" w:pos="4153"/>
          <w:tab w:val="right" w:pos="8306"/>
        </w:tabs>
        <w:rPr>
          <w:lang w:eastAsia="lt-LT"/>
        </w:rPr>
      </w:pPr>
    </w:p>
    <w:p w14:paraId="31379160" w14:textId="77777777" w:rsidR="0029341A" w:rsidRDefault="0029341A">
      <w:pPr>
        <w:tabs>
          <w:tab w:val="left" w:pos="6237"/>
          <w:tab w:val="right" w:pos="8306"/>
        </w:tabs>
        <w:rPr>
          <w:color w:val="000000"/>
          <w:lang w:eastAsia="lt-LT"/>
        </w:rPr>
      </w:pPr>
    </w:p>
    <w:p w14:paraId="31379161" w14:textId="77777777" w:rsidR="0029341A" w:rsidRDefault="00121932">
      <w:pPr>
        <w:jc w:val="center"/>
        <w:rPr>
          <w:b/>
          <w:bCs/>
          <w:caps/>
          <w:szCs w:val="24"/>
        </w:rPr>
      </w:pPr>
      <w:r>
        <w:rPr>
          <w:b/>
          <w:bCs/>
          <w:caps/>
          <w:szCs w:val="24"/>
        </w:rPr>
        <w:t>ŠVIETIMO VALDYMO INFORMACINĖS SISTEMOS NUOSTATAI</w:t>
      </w:r>
    </w:p>
    <w:p w14:paraId="31379162" w14:textId="77777777" w:rsidR="0029341A" w:rsidRDefault="0029341A">
      <w:pPr>
        <w:rPr>
          <w:szCs w:val="24"/>
        </w:rPr>
      </w:pPr>
    </w:p>
    <w:p w14:paraId="31379163" w14:textId="77777777" w:rsidR="0029341A" w:rsidRDefault="0029341A">
      <w:pPr>
        <w:rPr>
          <w:szCs w:val="24"/>
        </w:rPr>
      </w:pPr>
    </w:p>
    <w:p w14:paraId="31379164" w14:textId="77777777" w:rsidR="0029341A" w:rsidRDefault="0029341A">
      <w:pPr>
        <w:rPr>
          <w:szCs w:val="24"/>
        </w:rPr>
      </w:pPr>
    </w:p>
    <w:p w14:paraId="31379165" w14:textId="77777777" w:rsidR="0029341A" w:rsidRDefault="00121932">
      <w:pPr>
        <w:jc w:val="center"/>
        <w:rPr>
          <w:b/>
          <w:bCs/>
          <w:caps/>
          <w:szCs w:val="24"/>
        </w:rPr>
      </w:pPr>
      <w:r>
        <w:rPr>
          <w:b/>
          <w:bCs/>
          <w:caps/>
          <w:szCs w:val="24"/>
        </w:rPr>
        <w:t>I</w:t>
      </w:r>
      <w:r>
        <w:rPr>
          <w:b/>
          <w:bCs/>
          <w:caps/>
          <w:szCs w:val="24"/>
        </w:rPr>
        <w:t xml:space="preserve"> SKYRIUS</w:t>
      </w:r>
    </w:p>
    <w:p w14:paraId="31379166" w14:textId="77777777" w:rsidR="0029341A" w:rsidRDefault="00121932">
      <w:pPr>
        <w:jc w:val="center"/>
        <w:rPr>
          <w:b/>
          <w:bCs/>
          <w:caps/>
          <w:szCs w:val="24"/>
        </w:rPr>
      </w:pPr>
      <w:r>
        <w:rPr>
          <w:b/>
          <w:bCs/>
          <w:caps/>
          <w:szCs w:val="24"/>
        </w:rPr>
        <w:t>BENDROSIOS NUOSTATOS</w:t>
      </w:r>
    </w:p>
    <w:p w14:paraId="31379167" w14:textId="77777777" w:rsidR="0029341A" w:rsidRDefault="0029341A">
      <w:pPr>
        <w:jc w:val="center"/>
        <w:rPr>
          <w:szCs w:val="24"/>
        </w:rPr>
      </w:pPr>
    </w:p>
    <w:p w14:paraId="31379168" w14:textId="77777777" w:rsidR="0029341A" w:rsidRDefault="00121932">
      <w:pPr>
        <w:spacing w:line="360" w:lineRule="atLeast"/>
        <w:ind w:firstLine="720"/>
        <w:jc w:val="both"/>
        <w:rPr>
          <w:szCs w:val="24"/>
        </w:rPr>
      </w:pPr>
      <w:r>
        <w:rPr>
          <w:szCs w:val="24"/>
        </w:rPr>
        <w:t>1</w:t>
      </w:r>
      <w:r>
        <w:rPr>
          <w:szCs w:val="24"/>
        </w:rPr>
        <w:t xml:space="preserve">. Švietimo valdymo informacinės sistemos nuostatai (toliau – Nuostatai) nustato Švietimo valdymo informacinės sistemos (toliau – ŠVIS) steigimo teisinį pagrindą, tikslus, uždavinius, funkcijas, organizacinę, informacinę </w:t>
      </w:r>
      <w:r>
        <w:rPr>
          <w:szCs w:val="24"/>
        </w:rPr>
        <w:t>ir funkcinę struktūras, ŠVIS duomenų ir informacijos (toliau – duomenys) teikimą, pakartotinį teikimą, duomenų naudojimą, duomenų saugą, ŠVIS finansavimą, modernizavimą ir likvidavimą.</w:t>
      </w:r>
    </w:p>
    <w:p w14:paraId="31379169" w14:textId="77777777" w:rsidR="0029341A" w:rsidRDefault="00121932">
      <w:pPr>
        <w:spacing w:line="360" w:lineRule="atLeast"/>
        <w:ind w:firstLine="720"/>
        <w:jc w:val="both"/>
        <w:rPr>
          <w:szCs w:val="24"/>
        </w:rPr>
      </w:pPr>
      <w:r>
        <w:rPr>
          <w:szCs w:val="24"/>
        </w:rPr>
        <w:t>2</w:t>
      </w:r>
      <w:r>
        <w:rPr>
          <w:szCs w:val="24"/>
        </w:rPr>
        <w:t>. Nuostatuose vartojamos sąvokos apibrėžtos Lietuvos Respublikos š</w:t>
      </w:r>
      <w:r>
        <w:rPr>
          <w:szCs w:val="24"/>
        </w:rPr>
        <w:t>vietimo įstatyme (toliau – Švietimo įstatymas), Lietuvos Respublikos mokslo ir studijų įstatyme, Lietuvos Respublikos valstybės informacinių išteklių valdymo įstatyme (toliau – Valstybės informacinių išteklių valdymo įstatymas), Lietuvos Respublikos asmens</w:t>
      </w:r>
      <w:r>
        <w:rPr>
          <w:szCs w:val="24"/>
        </w:rPr>
        <w:t xml:space="preserve"> duomenų teisinės apsaugos įstatyme (toliau – Asmens duomenų teisinės apsaugos įstatymas),</w:t>
      </w:r>
      <w:r>
        <w:rPr>
          <w:bCs/>
          <w:szCs w:val="24"/>
        </w:rPr>
        <w:t xml:space="preserve"> Bendrųjų elektroninės informacijos saugos reikalavimų apraše, patvirtintame Lietuvos Respublikos Vyriausybės 2013 m. liepos 24 d. nutarimu Nr. 716 „Dėl Bendrųjų elek</w:t>
      </w:r>
      <w:r>
        <w:rPr>
          <w:bCs/>
          <w:szCs w:val="24"/>
        </w:rPr>
        <w:t>troninės informacijos saugos reikalavimų aprašo, Saugos dokumentų turinio gairių aprašo ir Valstybės informacinių sistemų, registrų ir kitų informacinių sistemų klasifikavimo ir elektroninės informacijos svarbos nustatymo gairių aprašo patvirtinimo“</w:t>
      </w:r>
      <w:r>
        <w:rPr>
          <w:szCs w:val="24"/>
        </w:rPr>
        <w:t>.</w:t>
      </w:r>
    </w:p>
    <w:p w14:paraId="3137916A" w14:textId="77777777" w:rsidR="0029341A" w:rsidRDefault="00121932">
      <w:pPr>
        <w:spacing w:line="360" w:lineRule="atLeast"/>
        <w:ind w:firstLine="720"/>
        <w:jc w:val="both"/>
        <w:rPr>
          <w:szCs w:val="24"/>
        </w:rPr>
      </w:pPr>
      <w:r>
        <w:rPr>
          <w:szCs w:val="24"/>
        </w:rPr>
        <w:t>3</w:t>
      </w:r>
      <w:r>
        <w:rPr>
          <w:szCs w:val="24"/>
        </w:rPr>
        <w:t>. ŠVIS steigimo teisinis pagrindas – Švietimo įstatymo 53 straipsnio 4 dalis ir 56</w:t>
      </w:r>
      <w:r>
        <w:rPr>
          <w:szCs w:val="24"/>
          <w:vertAlign w:val="superscript"/>
        </w:rPr>
        <w:t>2 </w:t>
      </w:r>
      <w:r>
        <w:rPr>
          <w:szCs w:val="24"/>
        </w:rPr>
        <w:t>straipsnis.</w:t>
      </w:r>
    </w:p>
    <w:p w14:paraId="3137916B" w14:textId="77777777" w:rsidR="0029341A" w:rsidRDefault="00121932">
      <w:pPr>
        <w:spacing w:line="360" w:lineRule="atLeast"/>
        <w:ind w:firstLine="720"/>
        <w:jc w:val="both"/>
        <w:rPr>
          <w:szCs w:val="24"/>
        </w:rPr>
      </w:pPr>
      <w:r>
        <w:rPr>
          <w:szCs w:val="24"/>
        </w:rPr>
        <w:t>4</w:t>
      </w:r>
      <w:r>
        <w:rPr>
          <w:szCs w:val="24"/>
        </w:rPr>
        <w:t>. ŠVIS veiklos sritį reglamentuojantys teisės aktai:</w:t>
      </w:r>
    </w:p>
    <w:p w14:paraId="3137916C" w14:textId="77777777" w:rsidR="0029341A" w:rsidRDefault="00121932">
      <w:pPr>
        <w:spacing w:line="360" w:lineRule="atLeast"/>
        <w:ind w:firstLine="720"/>
        <w:jc w:val="both"/>
        <w:rPr>
          <w:szCs w:val="24"/>
        </w:rPr>
      </w:pPr>
      <w:r>
        <w:rPr>
          <w:szCs w:val="24"/>
        </w:rPr>
        <w:t>4.1</w:t>
      </w:r>
      <w:r>
        <w:rPr>
          <w:szCs w:val="24"/>
        </w:rPr>
        <w:t xml:space="preserve">. Švietimo įstatymas; </w:t>
      </w:r>
    </w:p>
    <w:p w14:paraId="3137916D" w14:textId="77777777" w:rsidR="0029341A" w:rsidRDefault="00121932">
      <w:pPr>
        <w:spacing w:line="360" w:lineRule="atLeast"/>
        <w:ind w:firstLine="720"/>
        <w:jc w:val="both"/>
        <w:rPr>
          <w:szCs w:val="24"/>
        </w:rPr>
      </w:pPr>
      <w:r>
        <w:rPr>
          <w:szCs w:val="24"/>
        </w:rPr>
        <w:t>4.2</w:t>
      </w:r>
      <w:r>
        <w:rPr>
          <w:szCs w:val="24"/>
        </w:rPr>
        <w:t xml:space="preserve">. Lietuvos Respublikos mokslo ir studijų įstatymas; </w:t>
      </w:r>
    </w:p>
    <w:p w14:paraId="3137916E" w14:textId="77777777" w:rsidR="0029341A" w:rsidRDefault="00121932">
      <w:pPr>
        <w:spacing w:line="360" w:lineRule="atLeast"/>
        <w:ind w:firstLine="720"/>
        <w:jc w:val="both"/>
        <w:rPr>
          <w:szCs w:val="24"/>
        </w:rPr>
      </w:pPr>
      <w:r>
        <w:rPr>
          <w:szCs w:val="24"/>
        </w:rPr>
        <w:t>4.3</w:t>
      </w:r>
      <w:r>
        <w:rPr>
          <w:szCs w:val="24"/>
        </w:rPr>
        <w:t>. Valst</w:t>
      </w:r>
      <w:r>
        <w:rPr>
          <w:szCs w:val="24"/>
        </w:rPr>
        <w:t>ybės informacinių išteklių valdymo įstatymas;</w:t>
      </w:r>
    </w:p>
    <w:p w14:paraId="3137916F" w14:textId="77777777" w:rsidR="0029341A" w:rsidRDefault="00121932">
      <w:pPr>
        <w:spacing w:line="360" w:lineRule="atLeast"/>
        <w:ind w:firstLine="720"/>
        <w:jc w:val="both"/>
        <w:rPr>
          <w:szCs w:val="24"/>
        </w:rPr>
      </w:pPr>
      <w:r>
        <w:rPr>
          <w:szCs w:val="24"/>
        </w:rPr>
        <w:t>4.4</w:t>
      </w:r>
      <w:r>
        <w:rPr>
          <w:szCs w:val="24"/>
        </w:rPr>
        <w:t>. Asmens duomenų teisinės apsaugos įstatymas;</w:t>
      </w:r>
    </w:p>
    <w:p w14:paraId="31379170" w14:textId="77777777" w:rsidR="0029341A" w:rsidRDefault="00121932">
      <w:pPr>
        <w:spacing w:line="360" w:lineRule="atLeast"/>
        <w:ind w:firstLine="720"/>
        <w:jc w:val="both"/>
        <w:rPr>
          <w:lang w:eastAsia="lt-LT"/>
        </w:rPr>
      </w:pPr>
      <w:r>
        <w:rPr>
          <w:szCs w:val="24"/>
          <w:lang w:eastAsia="lt-LT"/>
        </w:rPr>
        <w:t>4.5</w:t>
      </w:r>
      <w:r>
        <w:rPr>
          <w:szCs w:val="24"/>
          <w:lang w:eastAsia="lt-LT"/>
        </w:rPr>
        <w:t xml:space="preserve">. </w:t>
      </w:r>
      <w:r>
        <w:rPr>
          <w:lang w:eastAsia="lt-LT"/>
        </w:rPr>
        <w:t>Lietuvos Respublikos statistikos įstatymas;</w:t>
      </w:r>
    </w:p>
    <w:p w14:paraId="31379171" w14:textId="77777777" w:rsidR="0029341A" w:rsidRDefault="00121932">
      <w:pPr>
        <w:spacing w:line="360" w:lineRule="atLeast"/>
        <w:ind w:firstLine="720"/>
        <w:jc w:val="both"/>
        <w:rPr>
          <w:lang w:eastAsia="lt-LT"/>
        </w:rPr>
      </w:pPr>
      <w:r>
        <w:rPr>
          <w:szCs w:val="24"/>
          <w:lang w:eastAsia="lt-LT"/>
        </w:rPr>
        <w:t>4.6</w:t>
      </w:r>
      <w:r>
        <w:rPr>
          <w:szCs w:val="24"/>
          <w:lang w:eastAsia="lt-LT"/>
        </w:rPr>
        <w:t xml:space="preserve">. </w:t>
      </w:r>
      <w:r>
        <w:rPr>
          <w:lang w:eastAsia="lt-LT"/>
        </w:rPr>
        <w:t>Lietuvos Respublikos kibernetinio saugumo įstatymas;</w:t>
      </w:r>
    </w:p>
    <w:p w14:paraId="31379172" w14:textId="77777777" w:rsidR="0029341A" w:rsidRDefault="00121932">
      <w:pPr>
        <w:spacing w:line="360" w:lineRule="atLeast"/>
        <w:ind w:firstLine="720"/>
        <w:jc w:val="both"/>
        <w:rPr>
          <w:lang w:eastAsia="lt-LT"/>
        </w:rPr>
      </w:pPr>
      <w:r>
        <w:rPr>
          <w:szCs w:val="24"/>
          <w:lang w:eastAsia="lt-LT"/>
        </w:rPr>
        <w:t>4.7</w:t>
      </w:r>
      <w:r>
        <w:rPr>
          <w:szCs w:val="24"/>
          <w:lang w:eastAsia="lt-LT"/>
        </w:rPr>
        <w:t xml:space="preserve">. </w:t>
      </w:r>
      <w:r>
        <w:rPr>
          <w:bCs/>
          <w:lang w:eastAsia="lt-LT"/>
        </w:rPr>
        <w:t xml:space="preserve">Valstybės informacinių sistemų </w:t>
      </w:r>
      <w:r>
        <w:rPr>
          <w:bCs/>
          <w:lang w:eastAsia="lt-LT"/>
        </w:rPr>
        <w:t>steigimo, kūrimo, modernizavimo ir likvidavimo tvarkos aprašas, patvirtintas Lietuvos Respublikos Vyriausybės 2013 m. vasario 27 d. nutarimu Nr. 180 „Dėl Valstybės informacinių sistemų steigimo, kūrimo, modernizavimo ir likvidavimo tvarkos aprašo patvirtin</w:t>
      </w:r>
      <w:r>
        <w:rPr>
          <w:bCs/>
          <w:lang w:eastAsia="lt-LT"/>
        </w:rPr>
        <w:t>imo“ (toliau – Valstybės informacinių sistemų steigimo, kūrimo, modernizavimo ir likvidavimo tvarkos aprašas);</w:t>
      </w:r>
    </w:p>
    <w:p w14:paraId="31379173" w14:textId="77777777" w:rsidR="0029341A" w:rsidRDefault="00121932">
      <w:pPr>
        <w:spacing w:line="360" w:lineRule="atLeast"/>
        <w:ind w:firstLine="720"/>
        <w:jc w:val="both"/>
        <w:rPr>
          <w:lang w:eastAsia="lt-LT"/>
        </w:rPr>
      </w:pPr>
      <w:r>
        <w:rPr>
          <w:szCs w:val="24"/>
          <w:lang w:eastAsia="lt-LT"/>
        </w:rPr>
        <w:t>4.8</w:t>
      </w:r>
      <w:r>
        <w:rPr>
          <w:szCs w:val="24"/>
          <w:lang w:eastAsia="lt-LT"/>
        </w:rPr>
        <w:t xml:space="preserve">. </w:t>
      </w:r>
      <w:r>
        <w:rPr>
          <w:lang w:eastAsia="lt-LT"/>
        </w:rPr>
        <w:t xml:space="preserve"> Nacionalinės žmogiškųjų išteklių </w:t>
      </w:r>
      <w:proofErr w:type="spellStart"/>
      <w:r>
        <w:rPr>
          <w:lang w:eastAsia="lt-LT"/>
        </w:rPr>
        <w:t>stebėsenos</w:t>
      </w:r>
      <w:proofErr w:type="spellEnd"/>
      <w:r>
        <w:rPr>
          <w:lang w:eastAsia="lt-LT"/>
        </w:rPr>
        <w:t xml:space="preserve"> pagrindų aprašas, patvirtintas Lietuvos Respublikos Vyriausybės 2016 m. vasario 18 d. nutar</w:t>
      </w:r>
      <w:r>
        <w:rPr>
          <w:lang w:eastAsia="lt-LT"/>
        </w:rPr>
        <w:t xml:space="preserve">imu Nr. 162 „Dėl Nacionalinės žmogiškųjų išteklių </w:t>
      </w:r>
      <w:proofErr w:type="spellStart"/>
      <w:r>
        <w:rPr>
          <w:lang w:eastAsia="lt-LT"/>
        </w:rPr>
        <w:t>stebėsenos</w:t>
      </w:r>
      <w:proofErr w:type="spellEnd"/>
      <w:r>
        <w:rPr>
          <w:lang w:eastAsia="lt-LT"/>
        </w:rPr>
        <w:t xml:space="preserve"> pagrindų aprašo patvirtinimo“ (toliau – Nacionalinės žmogiškųjų išteklių </w:t>
      </w:r>
      <w:proofErr w:type="spellStart"/>
      <w:r>
        <w:rPr>
          <w:lang w:eastAsia="lt-LT"/>
        </w:rPr>
        <w:t>stebėsenos</w:t>
      </w:r>
      <w:proofErr w:type="spellEnd"/>
      <w:r>
        <w:rPr>
          <w:lang w:eastAsia="lt-LT"/>
        </w:rPr>
        <w:t xml:space="preserve"> pagrindų aprašas);</w:t>
      </w:r>
    </w:p>
    <w:p w14:paraId="31379174" w14:textId="77777777" w:rsidR="0029341A" w:rsidRDefault="00121932">
      <w:pPr>
        <w:spacing w:line="360" w:lineRule="atLeast"/>
        <w:ind w:firstLine="720"/>
        <w:jc w:val="both"/>
        <w:rPr>
          <w:lang w:eastAsia="lt-LT"/>
        </w:rPr>
      </w:pPr>
      <w:r>
        <w:rPr>
          <w:szCs w:val="24"/>
          <w:lang w:eastAsia="lt-LT"/>
        </w:rPr>
        <w:t>4.9</w:t>
      </w:r>
      <w:r>
        <w:rPr>
          <w:szCs w:val="24"/>
          <w:lang w:eastAsia="lt-LT"/>
        </w:rPr>
        <w:t xml:space="preserve">. </w:t>
      </w:r>
      <w:r>
        <w:rPr>
          <w:lang w:eastAsia="lt-LT"/>
        </w:rPr>
        <w:t>Nuostatai.</w:t>
      </w:r>
    </w:p>
    <w:p w14:paraId="31379175" w14:textId="77777777" w:rsidR="0029341A" w:rsidRDefault="00121932">
      <w:pPr>
        <w:spacing w:line="360" w:lineRule="atLeast"/>
        <w:ind w:firstLine="720"/>
        <w:jc w:val="both"/>
        <w:rPr>
          <w:szCs w:val="24"/>
        </w:rPr>
      </w:pPr>
      <w:r>
        <w:rPr>
          <w:szCs w:val="24"/>
        </w:rPr>
        <w:t>5</w:t>
      </w:r>
      <w:r>
        <w:rPr>
          <w:szCs w:val="24"/>
        </w:rPr>
        <w:t>. ŠVIS asmens duomenų tvarkymo tikslas – integruoti registrų, inf</w:t>
      </w:r>
      <w:r>
        <w:rPr>
          <w:szCs w:val="24"/>
        </w:rPr>
        <w:t>ormacinių sistemų ir juridinių asmenų kaupiamus duomenis, susijusius su asmens darbine veikla, švietimu, mokslu, sveikata, ir juos susieti siekiant užtikrinti Švietimo įstatymo 52 straipsnio 1 dalies, 53, 54, 56</w:t>
      </w:r>
      <w:r>
        <w:rPr>
          <w:szCs w:val="24"/>
          <w:vertAlign w:val="superscript"/>
        </w:rPr>
        <w:t>2</w:t>
      </w:r>
      <w:r>
        <w:rPr>
          <w:szCs w:val="24"/>
        </w:rPr>
        <w:t xml:space="preserve"> straipsnių ir Nacionalinės žmogiškųjų ištek</w:t>
      </w:r>
      <w:r>
        <w:rPr>
          <w:szCs w:val="24"/>
        </w:rPr>
        <w:t xml:space="preserve">lių </w:t>
      </w:r>
      <w:proofErr w:type="spellStart"/>
      <w:r>
        <w:rPr>
          <w:szCs w:val="24"/>
        </w:rPr>
        <w:t>stebėsenos</w:t>
      </w:r>
      <w:proofErr w:type="spellEnd"/>
      <w:r>
        <w:rPr>
          <w:szCs w:val="24"/>
        </w:rPr>
        <w:t xml:space="preserve"> pagrindų aprašo 9 punkto įgyvendinimą.</w:t>
      </w:r>
    </w:p>
    <w:p w14:paraId="31379176" w14:textId="77777777" w:rsidR="0029341A" w:rsidRDefault="00121932">
      <w:pPr>
        <w:spacing w:line="360" w:lineRule="atLeast"/>
        <w:ind w:firstLine="720"/>
        <w:jc w:val="both"/>
        <w:rPr>
          <w:lang w:eastAsia="lt-LT"/>
        </w:rPr>
      </w:pPr>
      <w:r>
        <w:rPr>
          <w:lang w:eastAsia="lt-LT"/>
        </w:rPr>
        <w:t>6</w:t>
      </w:r>
      <w:r>
        <w:rPr>
          <w:lang w:eastAsia="lt-LT"/>
        </w:rPr>
        <w:t>. ŠVIS tikslas – teikti duomenis, reikalingus švietimo subjektams švietimo būklei įvairiais aspektais analizuoti ir vertinti, švietimo kaitai prognozuoti, duomenimis pagrįstiems sprendimams priimti</w:t>
      </w:r>
      <w:r>
        <w:rPr>
          <w:lang w:eastAsia="lt-LT"/>
        </w:rPr>
        <w:t xml:space="preserve"> ir švietimo kokybę laiduojančiam valdymui vykdyti.</w:t>
      </w:r>
    </w:p>
    <w:p w14:paraId="31379177" w14:textId="77777777" w:rsidR="0029341A" w:rsidRDefault="00121932">
      <w:pPr>
        <w:spacing w:line="360" w:lineRule="atLeast"/>
        <w:ind w:firstLine="720"/>
        <w:jc w:val="both"/>
        <w:rPr>
          <w:szCs w:val="24"/>
        </w:rPr>
      </w:pPr>
      <w:r>
        <w:rPr>
          <w:szCs w:val="24"/>
        </w:rPr>
        <w:t>7</w:t>
      </w:r>
      <w:r>
        <w:rPr>
          <w:szCs w:val="24"/>
        </w:rPr>
        <w:t xml:space="preserve">. ŠVIS uždaviniai: </w:t>
      </w:r>
    </w:p>
    <w:p w14:paraId="31379178" w14:textId="77777777" w:rsidR="0029341A" w:rsidRDefault="00121932">
      <w:pPr>
        <w:spacing w:line="360" w:lineRule="atLeast"/>
        <w:ind w:firstLine="720"/>
        <w:jc w:val="both"/>
        <w:rPr>
          <w:szCs w:val="24"/>
        </w:rPr>
      </w:pPr>
      <w:r>
        <w:rPr>
          <w:szCs w:val="24"/>
        </w:rPr>
        <w:t>7.1</w:t>
      </w:r>
      <w:r>
        <w:rPr>
          <w:szCs w:val="24"/>
        </w:rPr>
        <w:t>.  teikti duomenis:</w:t>
      </w:r>
    </w:p>
    <w:p w14:paraId="31379179" w14:textId="77777777" w:rsidR="0029341A" w:rsidRDefault="00121932">
      <w:pPr>
        <w:spacing w:line="360" w:lineRule="atLeast"/>
        <w:ind w:firstLine="720"/>
        <w:jc w:val="both"/>
        <w:rPr>
          <w:szCs w:val="24"/>
        </w:rPr>
      </w:pPr>
      <w:r>
        <w:rPr>
          <w:szCs w:val="24"/>
        </w:rPr>
        <w:t>7.1.1</w:t>
      </w:r>
      <w:r>
        <w:rPr>
          <w:szCs w:val="24"/>
        </w:rPr>
        <w:t>.  formaliojo ir neformaliojo švietimo, švietimo pagalbos, mokymosi visą gyvenimą, mokslinių tyrimų ir eksperimentinės (socialinės, kultūrinės) plė</w:t>
      </w:r>
      <w:r>
        <w:rPr>
          <w:szCs w:val="24"/>
        </w:rPr>
        <w:t>tros (MTEP), technologinės plėtros sričių valstybės politikai įgyvendinti, taip pat ir valstybės finansuojamoms studijoms planuoti ir finansuoti, mokslo ir studijų institucijoms vertinti, jų priežiūrai atlikti, švietimo įstaigose rengiamų specialistų pasiū</w:t>
      </w:r>
      <w:r>
        <w:rPr>
          <w:szCs w:val="24"/>
        </w:rPr>
        <w:t>lai prognozuoti, visuomenei ir suinteresuotosioms grupėms informuoti apie absolventų karjerą;</w:t>
      </w:r>
    </w:p>
    <w:p w14:paraId="3137917A" w14:textId="77777777" w:rsidR="0029341A" w:rsidRDefault="00121932">
      <w:pPr>
        <w:spacing w:line="360" w:lineRule="atLeast"/>
        <w:ind w:firstLine="720"/>
        <w:jc w:val="both"/>
        <w:rPr>
          <w:szCs w:val="24"/>
        </w:rPr>
      </w:pPr>
      <w:r>
        <w:rPr>
          <w:szCs w:val="24"/>
        </w:rPr>
        <w:t>7.1.2</w:t>
      </w:r>
      <w:r>
        <w:rPr>
          <w:szCs w:val="24"/>
        </w:rPr>
        <w:t>. žmogiškųjų išteklių srities valstybės politikai įgyvendinti, taip pat ir žmogiškųjų išteklių vidutinės trukmės paklausai darbo rinkoje prognozuoti, ver</w:t>
      </w:r>
      <w:r>
        <w:rPr>
          <w:szCs w:val="24"/>
        </w:rPr>
        <w:t>slo subjektų konkurencingumo didėjimui skatinti, investicijoms planuoti, pramonės, prekybos, paslaugų, verslo būklės ir raidos tendencijoms analizuoti, visuomenei ir suinteresuotosioms grupėms informuoti apie žmogiškųjų išteklių paklausą;</w:t>
      </w:r>
    </w:p>
    <w:p w14:paraId="3137917B" w14:textId="77777777" w:rsidR="0029341A" w:rsidRDefault="00121932">
      <w:pPr>
        <w:spacing w:line="360" w:lineRule="atLeast"/>
        <w:ind w:firstLine="720"/>
        <w:jc w:val="both"/>
        <w:rPr>
          <w:szCs w:val="24"/>
        </w:rPr>
      </w:pPr>
      <w:r>
        <w:rPr>
          <w:szCs w:val="24"/>
        </w:rPr>
        <w:t>7.1.3</w:t>
      </w:r>
      <w:r>
        <w:rPr>
          <w:szCs w:val="24"/>
        </w:rPr>
        <w:t>. valsty</w:t>
      </w:r>
      <w:r>
        <w:rPr>
          <w:szCs w:val="24"/>
        </w:rPr>
        <w:t>bės darbo politikai (darbo santykiai, darbo apmokėjimas, darbo rinka ir užimtumas) įgyvendinti;</w:t>
      </w:r>
    </w:p>
    <w:p w14:paraId="3137917C" w14:textId="77777777" w:rsidR="0029341A" w:rsidRDefault="00121932">
      <w:pPr>
        <w:spacing w:line="360" w:lineRule="atLeast"/>
        <w:ind w:firstLine="720"/>
        <w:jc w:val="both"/>
        <w:rPr>
          <w:szCs w:val="24"/>
        </w:rPr>
      </w:pPr>
      <w:r>
        <w:rPr>
          <w:szCs w:val="24"/>
        </w:rPr>
        <w:t>7.1.4</w:t>
      </w:r>
      <w:r>
        <w:rPr>
          <w:szCs w:val="24"/>
        </w:rPr>
        <w:t>. valstybės mokslo, studijų ir švietimo politikai įgyvendinti ir tobulinti;</w:t>
      </w:r>
    </w:p>
    <w:p w14:paraId="3137917D" w14:textId="77777777" w:rsidR="0029341A" w:rsidRDefault="00121932">
      <w:pPr>
        <w:spacing w:line="360" w:lineRule="atLeast"/>
        <w:ind w:firstLine="720"/>
        <w:jc w:val="both"/>
        <w:rPr>
          <w:szCs w:val="24"/>
        </w:rPr>
      </w:pPr>
      <w:r>
        <w:rPr>
          <w:szCs w:val="24"/>
        </w:rPr>
        <w:t>7.2</w:t>
      </w:r>
      <w:r>
        <w:rPr>
          <w:szCs w:val="24"/>
        </w:rPr>
        <w:t>. automatizuoti duomenų apie šalies žmogiškuosius išteklius tvarky</w:t>
      </w:r>
      <w:r>
        <w:rPr>
          <w:szCs w:val="24"/>
        </w:rPr>
        <w:t>mą.</w:t>
      </w:r>
    </w:p>
    <w:p w14:paraId="3137917E" w14:textId="77777777" w:rsidR="0029341A" w:rsidRDefault="00121932">
      <w:pPr>
        <w:spacing w:line="360" w:lineRule="atLeast"/>
        <w:ind w:firstLine="720"/>
        <w:jc w:val="both"/>
        <w:rPr>
          <w:szCs w:val="24"/>
        </w:rPr>
      </w:pPr>
      <w:r>
        <w:rPr>
          <w:szCs w:val="24"/>
        </w:rPr>
        <w:t>8</w:t>
      </w:r>
      <w:r>
        <w:rPr>
          <w:szCs w:val="24"/>
        </w:rPr>
        <w:t>. ŠVIS funkcijos:</w:t>
      </w:r>
    </w:p>
    <w:p w14:paraId="3137917F" w14:textId="77777777" w:rsidR="0029341A" w:rsidRDefault="00121932">
      <w:pPr>
        <w:spacing w:line="360" w:lineRule="atLeast"/>
        <w:ind w:firstLine="720"/>
        <w:jc w:val="both"/>
        <w:rPr>
          <w:szCs w:val="24"/>
        </w:rPr>
      </w:pPr>
      <w:r>
        <w:rPr>
          <w:szCs w:val="24"/>
        </w:rPr>
        <w:t>8.1</w:t>
      </w:r>
      <w:r>
        <w:rPr>
          <w:szCs w:val="24"/>
        </w:rPr>
        <w:t>. automatiniu būdu importuoti, kaupti ir saugoti duomenis;</w:t>
      </w:r>
    </w:p>
    <w:p w14:paraId="31379180" w14:textId="77777777" w:rsidR="0029341A" w:rsidRDefault="00121932">
      <w:pPr>
        <w:spacing w:line="360" w:lineRule="atLeast"/>
        <w:ind w:firstLine="720"/>
        <w:jc w:val="both"/>
        <w:rPr>
          <w:szCs w:val="24"/>
        </w:rPr>
      </w:pPr>
      <w:r>
        <w:rPr>
          <w:szCs w:val="24"/>
        </w:rPr>
        <w:t>8.2</w:t>
      </w:r>
      <w:r>
        <w:rPr>
          <w:szCs w:val="24"/>
        </w:rPr>
        <w:t xml:space="preserve">. integruoti ir agreguoti duomenis; </w:t>
      </w:r>
    </w:p>
    <w:p w14:paraId="31379181" w14:textId="77777777" w:rsidR="0029341A" w:rsidRDefault="00121932">
      <w:pPr>
        <w:spacing w:line="360" w:lineRule="atLeast"/>
        <w:ind w:firstLine="720"/>
        <w:jc w:val="both"/>
        <w:rPr>
          <w:szCs w:val="24"/>
        </w:rPr>
      </w:pPr>
      <w:r>
        <w:rPr>
          <w:szCs w:val="24"/>
        </w:rPr>
        <w:t>8.3</w:t>
      </w:r>
      <w:r>
        <w:rPr>
          <w:szCs w:val="24"/>
        </w:rPr>
        <w:t>.  formuoti ir teikti duomenis ŠVIS naudotojams.</w:t>
      </w:r>
    </w:p>
    <w:p w14:paraId="31379182" w14:textId="77777777" w:rsidR="0029341A" w:rsidRDefault="00121932">
      <w:pPr>
        <w:jc w:val="center"/>
        <w:rPr>
          <w:szCs w:val="24"/>
        </w:rPr>
      </w:pPr>
    </w:p>
    <w:p w14:paraId="31379183" w14:textId="77777777" w:rsidR="0029341A" w:rsidRDefault="00121932">
      <w:pPr>
        <w:jc w:val="center"/>
        <w:rPr>
          <w:b/>
          <w:bCs/>
          <w:caps/>
          <w:szCs w:val="24"/>
        </w:rPr>
      </w:pPr>
      <w:r>
        <w:rPr>
          <w:b/>
          <w:bCs/>
          <w:caps/>
          <w:szCs w:val="24"/>
        </w:rPr>
        <w:t>II</w:t>
      </w:r>
      <w:r>
        <w:rPr>
          <w:b/>
          <w:bCs/>
          <w:caps/>
          <w:szCs w:val="24"/>
        </w:rPr>
        <w:t xml:space="preserve"> SKYRIUS</w:t>
      </w:r>
    </w:p>
    <w:p w14:paraId="31379184" w14:textId="77777777" w:rsidR="0029341A" w:rsidRDefault="00121932">
      <w:pPr>
        <w:jc w:val="center"/>
        <w:rPr>
          <w:b/>
          <w:bCs/>
          <w:caps/>
          <w:szCs w:val="24"/>
        </w:rPr>
      </w:pPr>
      <w:r>
        <w:rPr>
          <w:b/>
          <w:bCs/>
          <w:caps/>
          <w:szCs w:val="24"/>
        </w:rPr>
        <w:t>ŠVis ORGANIZACINĖ STRUKTŪRA</w:t>
      </w:r>
    </w:p>
    <w:p w14:paraId="31379185" w14:textId="77777777" w:rsidR="0029341A" w:rsidRDefault="0029341A">
      <w:pPr>
        <w:jc w:val="center"/>
        <w:rPr>
          <w:szCs w:val="24"/>
        </w:rPr>
      </w:pPr>
    </w:p>
    <w:p w14:paraId="31379186" w14:textId="77777777" w:rsidR="0029341A" w:rsidRDefault="00121932">
      <w:pPr>
        <w:spacing w:line="360" w:lineRule="atLeast"/>
        <w:ind w:firstLine="720"/>
        <w:jc w:val="both"/>
        <w:rPr>
          <w:szCs w:val="24"/>
        </w:rPr>
      </w:pPr>
      <w:r>
        <w:rPr>
          <w:szCs w:val="24"/>
        </w:rPr>
        <w:t>9</w:t>
      </w:r>
      <w:r>
        <w:rPr>
          <w:szCs w:val="24"/>
        </w:rPr>
        <w:t xml:space="preserve">. ŠVIS valdytoja yra Lietuvos Respublikos švietimo ir mokslo ministerija, kuri yra ir asmens duomenų valdytoja. </w:t>
      </w:r>
    </w:p>
    <w:p w14:paraId="31379187" w14:textId="77777777" w:rsidR="0029341A" w:rsidRDefault="00121932">
      <w:pPr>
        <w:spacing w:line="360" w:lineRule="atLeast"/>
        <w:ind w:firstLine="720"/>
        <w:jc w:val="both"/>
        <w:rPr>
          <w:szCs w:val="24"/>
        </w:rPr>
      </w:pPr>
      <w:r>
        <w:rPr>
          <w:szCs w:val="24"/>
        </w:rPr>
        <w:t>10</w:t>
      </w:r>
      <w:r>
        <w:rPr>
          <w:szCs w:val="24"/>
        </w:rPr>
        <w:t>. ŠVIS valdytojas atlieka Valstybės informacinių išteklių valdymo įstatyme valstybės informacinės sistemos valdytojui nustatytas funkcija</w:t>
      </w:r>
      <w:r>
        <w:rPr>
          <w:szCs w:val="24"/>
        </w:rPr>
        <w:t>s ir įgyvendina šiame įstatyme nustatytas teises ir pareigas, taip pat atlieka Asmens duomenų teisinės apsaugos įstatyme nustatytas funkcijas ir įgyvendina šiame įstatyme nustatytas teises ir pareigas, susijusias su asmens duomenų tvarkymu.</w:t>
      </w:r>
    </w:p>
    <w:p w14:paraId="31379188" w14:textId="77777777" w:rsidR="0029341A" w:rsidRDefault="00121932">
      <w:pPr>
        <w:spacing w:line="360" w:lineRule="atLeast"/>
        <w:ind w:firstLine="720"/>
        <w:jc w:val="both"/>
        <w:rPr>
          <w:szCs w:val="24"/>
        </w:rPr>
      </w:pPr>
      <w:r>
        <w:rPr>
          <w:szCs w:val="24"/>
        </w:rPr>
        <w:t>11</w:t>
      </w:r>
      <w:r>
        <w:rPr>
          <w:szCs w:val="24"/>
        </w:rPr>
        <w:t>. ŠVIS tv</w:t>
      </w:r>
      <w:r>
        <w:rPr>
          <w:szCs w:val="24"/>
        </w:rPr>
        <w:t>arkytojas yra Švietimo informacinių technologijų centras (toliau – ITC), kuris yra ir asmens duomenų tvarkytojas.</w:t>
      </w:r>
    </w:p>
    <w:p w14:paraId="31379189" w14:textId="77777777" w:rsidR="0029341A" w:rsidRDefault="00121932">
      <w:pPr>
        <w:spacing w:line="360" w:lineRule="atLeast"/>
        <w:ind w:firstLine="720"/>
        <w:jc w:val="both"/>
        <w:rPr>
          <w:szCs w:val="24"/>
        </w:rPr>
      </w:pPr>
      <w:r>
        <w:rPr>
          <w:szCs w:val="24"/>
        </w:rPr>
        <w:t>12</w:t>
      </w:r>
      <w:r>
        <w:rPr>
          <w:szCs w:val="24"/>
        </w:rPr>
        <w:t>. ŠVIS tvarkytojas:</w:t>
      </w:r>
    </w:p>
    <w:p w14:paraId="3137918A" w14:textId="77777777" w:rsidR="0029341A" w:rsidRDefault="00121932">
      <w:pPr>
        <w:spacing w:line="360" w:lineRule="atLeast"/>
        <w:ind w:firstLine="720"/>
        <w:jc w:val="both"/>
        <w:rPr>
          <w:szCs w:val="24"/>
        </w:rPr>
      </w:pPr>
      <w:r>
        <w:rPr>
          <w:szCs w:val="24"/>
        </w:rPr>
        <w:t>12.1</w:t>
      </w:r>
      <w:r>
        <w:rPr>
          <w:szCs w:val="24"/>
        </w:rPr>
        <w:t>. atlieka Valstybės informacinių išteklių valdymo įstatyme valstybės informacinės sistemos tvarkytojui nustaty</w:t>
      </w:r>
      <w:r>
        <w:rPr>
          <w:szCs w:val="24"/>
        </w:rPr>
        <w:t>tas funkcijas ir įgyvendina šiame įstatyme nustatytas teises ir pareigas;</w:t>
      </w:r>
    </w:p>
    <w:p w14:paraId="3137918B" w14:textId="77777777" w:rsidR="0029341A" w:rsidRDefault="00121932">
      <w:pPr>
        <w:spacing w:line="360" w:lineRule="atLeast"/>
        <w:ind w:firstLine="720"/>
        <w:jc w:val="both"/>
        <w:rPr>
          <w:szCs w:val="24"/>
        </w:rPr>
      </w:pPr>
      <w:r>
        <w:rPr>
          <w:szCs w:val="24"/>
        </w:rPr>
        <w:t>12.2</w:t>
      </w:r>
      <w:r>
        <w:rPr>
          <w:szCs w:val="24"/>
        </w:rPr>
        <w:t>. sudaro duomenų teikimo (gavimo) sutartis;</w:t>
      </w:r>
    </w:p>
    <w:p w14:paraId="3137918C" w14:textId="77777777" w:rsidR="0029341A" w:rsidRDefault="00121932">
      <w:pPr>
        <w:spacing w:line="360" w:lineRule="atLeast"/>
        <w:ind w:firstLine="720"/>
        <w:jc w:val="both"/>
        <w:rPr>
          <w:szCs w:val="24"/>
        </w:rPr>
      </w:pPr>
      <w:r>
        <w:rPr>
          <w:szCs w:val="24"/>
        </w:rPr>
        <w:t>12.3</w:t>
      </w:r>
      <w:r>
        <w:rPr>
          <w:szCs w:val="24"/>
        </w:rPr>
        <w:t>. naudodamasis asmens duomenimis sudaro integracinius ryšius su Nuostatuose nurodytų registrų ir informacinių sistemų kaup</w:t>
      </w:r>
      <w:r>
        <w:rPr>
          <w:szCs w:val="24"/>
        </w:rPr>
        <w:t>iamais duomenimis;</w:t>
      </w:r>
    </w:p>
    <w:p w14:paraId="3137918D" w14:textId="77777777" w:rsidR="0029341A" w:rsidRDefault="00121932">
      <w:pPr>
        <w:spacing w:line="360" w:lineRule="atLeast"/>
        <w:ind w:firstLine="720"/>
        <w:jc w:val="both"/>
        <w:rPr>
          <w:szCs w:val="24"/>
        </w:rPr>
      </w:pPr>
      <w:r>
        <w:rPr>
          <w:szCs w:val="24"/>
        </w:rPr>
        <w:t>12.4</w:t>
      </w:r>
      <w:r>
        <w:rPr>
          <w:szCs w:val="24"/>
        </w:rPr>
        <w:t>. užtikrina ŠVIS funkcionavimą;</w:t>
      </w:r>
    </w:p>
    <w:p w14:paraId="3137918E" w14:textId="77777777" w:rsidR="0029341A" w:rsidRDefault="00121932">
      <w:pPr>
        <w:spacing w:line="360" w:lineRule="atLeast"/>
        <w:ind w:firstLine="720"/>
        <w:jc w:val="both"/>
        <w:rPr>
          <w:szCs w:val="24"/>
        </w:rPr>
      </w:pPr>
      <w:r>
        <w:rPr>
          <w:szCs w:val="24"/>
        </w:rPr>
        <w:t>12.5</w:t>
      </w:r>
      <w:r>
        <w:rPr>
          <w:szCs w:val="24"/>
        </w:rPr>
        <w:t>. teikia informaciją apie ŠVIS veiklą.</w:t>
      </w:r>
    </w:p>
    <w:p w14:paraId="3137918F" w14:textId="77777777" w:rsidR="0029341A" w:rsidRDefault="00121932">
      <w:pPr>
        <w:spacing w:line="360" w:lineRule="atLeast"/>
        <w:ind w:firstLine="720"/>
        <w:jc w:val="both"/>
        <w:rPr>
          <w:szCs w:val="24"/>
        </w:rPr>
      </w:pPr>
      <w:r>
        <w:rPr>
          <w:szCs w:val="24"/>
        </w:rPr>
        <w:t>13</w:t>
      </w:r>
      <w:r>
        <w:rPr>
          <w:szCs w:val="24"/>
        </w:rPr>
        <w:t xml:space="preserve">. Duomenų teikėjai: </w:t>
      </w:r>
    </w:p>
    <w:p w14:paraId="31379190" w14:textId="77777777" w:rsidR="0029341A" w:rsidRDefault="00121932">
      <w:pPr>
        <w:spacing w:line="360" w:lineRule="atLeast"/>
        <w:ind w:firstLine="720"/>
        <w:jc w:val="both"/>
        <w:rPr>
          <w:szCs w:val="24"/>
        </w:rPr>
      </w:pPr>
      <w:r>
        <w:rPr>
          <w:szCs w:val="24"/>
        </w:rPr>
        <w:t>13.1</w:t>
      </w:r>
      <w:r>
        <w:rPr>
          <w:szCs w:val="24"/>
        </w:rPr>
        <w:t>. institucijos, teikiančios duomenis iš informacinių sistemų ir (arba) registrų:</w:t>
      </w:r>
    </w:p>
    <w:p w14:paraId="31379191" w14:textId="77777777" w:rsidR="0029341A" w:rsidRDefault="00121932">
      <w:pPr>
        <w:spacing w:line="360" w:lineRule="atLeast"/>
        <w:ind w:firstLine="720"/>
        <w:jc w:val="both"/>
        <w:rPr>
          <w:szCs w:val="24"/>
        </w:rPr>
      </w:pPr>
      <w:r>
        <w:rPr>
          <w:szCs w:val="24"/>
        </w:rPr>
        <w:t>13.1.1</w:t>
      </w:r>
      <w:r>
        <w:rPr>
          <w:szCs w:val="24"/>
        </w:rPr>
        <w:t>. Lietuvos Respublikos švi</w:t>
      </w:r>
      <w:r>
        <w:rPr>
          <w:szCs w:val="24"/>
        </w:rPr>
        <w:t>etimo ir mokslo ministerija (Švietimo ir mokslo institucijų registras, Studijų, mokymo programų ir kvalifikacijų registras, Mokinių registras, Pedagogų registras, Studentų registras, Nesimokančių vaikų ir mokyklos nelankančių mokinių informacinė sistema, D</w:t>
      </w:r>
      <w:r>
        <w:rPr>
          <w:szCs w:val="24"/>
        </w:rPr>
        <w:t>iplomų, atestatų ir kvalifikacijos pažymėjimų registras, Kvalifikacijos tobulinimo programų ir renginių registras, Licencijų registras, Nacionalinio egzaminų centro informacinė sistema);</w:t>
      </w:r>
    </w:p>
    <w:p w14:paraId="31379192" w14:textId="77777777" w:rsidR="0029341A" w:rsidRDefault="00121932">
      <w:pPr>
        <w:spacing w:line="360" w:lineRule="atLeast"/>
        <w:ind w:firstLine="720"/>
        <w:jc w:val="both"/>
        <w:rPr>
          <w:szCs w:val="24"/>
        </w:rPr>
      </w:pPr>
      <w:r>
        <w:rPr>
          <w:szCs w:val="24"/>
        </w:rPr>
        <w:t>13.1.2</w:t>
      </w:r>
      <w:r>
        <w:rPr>
          <w:szCs w:val="24"/>
        </w:rPr>
        <w:t>. ITC (Švietimo ir mokslo informacinių sistemų, registrų ir</w:t>
      </w:r>
      <w:r>
        <w:rPr>
          <w:szCs w:val="24"/>
        </w:rPr>
        <w:t xml:space="preserve"> klasifikatorių apskaitos informacinė sistema);</w:t>
      </w:r>
    </w:p>
    <w:p w14:paraId="31379193" w14:textId="77777777" w:rsidR="0029341A" w:rsidRDefault="00121932">
      <w:pPr>
        <w:spacing w:line="360" w:lineRule="atLeast"/>
        <w:ind w:firstLine="720"/>
        <w:jc w:val="both"/>
        <w:rPr>
          <w:szCs w:val="24"/>
        </w:rPr>
      </w:pPr>
      <w:r>
        <w:rPr>
          <w:szCs w:val="24"/>
        </w:rPr>
        <w:t>13.1.3</w:t>
      </w:r>
      <w:r>
        <w:rPr>
          <w:szCs w:val="24"/>
        </w:rPr>
        <w:t xml:space="preserve">. valstybės įmonė Registrų centras (Lietuvos Respublikos gyventojų registras, Juridinių asmenų registras); </w:t>
      </w:r>
    </w:p>
    <w:p w14:paraId="31379194" w14:textId="77777777" w:rsidR="0029341A" w:rsidRDefault="00121932">
      <w:pPr>
        <w:spacing w:line="360" w:lineRule="atLeast"/>
        <w:ind w:firstLine="720"/>
        <w:jc w:val="both"/>
        <w:rPr>
          <w:szCs w:val="24"/>
        </w:rPr>
      </w:pPr>
      <w:r>
        <w:rPr>
          <w:szCs w:val="24"/>
        </w:rPr>
        <w:t>13.1.4</w:t>
      </w:r>
      <w:r>
        <w:rPr>
          <w:szCs w:val="24"/>
        </w:rPr>
        <w:t xml:space="preserve">. Lietuvos Respublikos socialinės apsaugos ir darbo ministerija (Socialinės </w:t>
      </w:r>
      <w:r>
        <w:rPr>
          <w:szCs w:val="24"/>
        </w:rPr>
        <w:t>paramos šeimai informacinė sistema);</w:t>
      </w:r>
    </w:p>
    <w:p w14:paraId="31379195" w14:textId="77777777" w:rsidR="0029341A" w:rsidRDefault="00121932">
      <w:pPr>
        <w:spacing w:line="360" w:lineRule="atLeast"/>
        <w:ind w:firstLine="720"/>
        <w:jc w:val="both"/>
        <w:rPr>
          <w:szCs w:val="24"/>
        </w:rPr>
      </w:pPr>
      <w:r>
        <w:rPr>
          <w:szCs w:val="24"/>
        </w:rPr>
        <w:t>13.1.5</w:t>
      </w:r>
      <w:r>
        <w:rPr>
          <w:szCs w:val="24"/>
        </w:rPr>
        <w:t>. Lietuvos aukštųjų mokyklų asociacija bendrajam priėmimui organizuoti (Bendrojo priėmimo į Lietuvos aukštąsias mokyklas informacinė sistema (toliau – BPIS);</w:t>
      </w:r>
    </w:p>
    <w:p w14:paraId="31379196" w14:textId="77777777" w:rsidR="0029341A" w:rsidRDefault="00121932">
      <w:pPr>
        <w:spacing w:line="360" w:lineRule="atLeast"/>
        <w:ind w:firstLine="720"/>
        <w:jc w:val="both"/>
        <w:rPr>
          <w:szCs w:val="24"/>
        </w:rPr>
      </w:pPr>
      <w:r>
        <w:rPr>
          <w:szCs w:val="24"/>
        </w:rPr>
        <w:t>13.1.6</w:t>
      </w:r>
      <w:r>
        <w:rPr>
          <w:szCs w:val="24"/>
        </w:rPr>
        <w:t>. Valstybinio socialinio draudimo fondo v</w:t>
      </w:r>
      <w:r>
        <w:rPr>
          <w:szCs w:val="24"/>
        </w:rPr>
        <w:t>aldyba prie Socialinės apsaugos ir darbo ministerijos (Lietuvos Respublikos apdraustųjų valstybiniu socialiniu draudimu ir valstybinio socialinio draudimo išmokų gavėjų registras);</w:t>
      </w:r>
    </w:p>
    <w:p w14:paraId="31379197" w14:textId="77777777" w:rsidR="0029341A" w:rsidRDefault="00121932">
      <w:pPr>
        <w:spacing w:line="360" w:lineRule="atLeast"/>
        <w:ind w:firstLine="720"/>
        <w:jc w:val="both"/>
        <w:rPr>
          <w:szCs w:val="24"/>
        </w:rPr>
      </w:pPr>
      <w:r>
        <w:rPr>
          <w:szCs w:val="24"/>
        </w:rPr>
        <w:t>13.1.7</w:t>
      </w:r>
      <w:r>
        <w:rPr>
          <w:szCs w:val="24"/>
        </w:rPr>
        <w:t>. Lietuvos darbo birža prie Socialinės apsaugos ir darbo minister</w:t>
      </w:r>
      <w:r>
        <w:rPr>
          <w:szCs w:val="24"/>
        </w:rPr>
        <w:t>ijos (Lietuvos darbo biržos informacinė sistema (toliau – LDB IS);</w:t>
      </w:r>
    </w:p>
    <w:p w14:paraId="31379198" w14:textId="77777777" w:rsidR="0029341A" w:rsidRDefault="00121932">
      <w:pPr>
        <w:spacing w:line="360" w:lineRule="atLeast"/>
        <w:ind w:firstLine="720"/>
        <w:jc w:val="both"/>
        <w:rPr>
          <w:szCs w:val="24"/>
        </w:rPr>
      </w:pPr>
      <w:r>
        <w:rPr>
          <w:szCs w:val="24"/>
        </w:rPr>
        <w:t>13.1.8</w:t>
      </w:r>
      <w:r>
        <w:rPr>
          <w:szCs w:val="24"/>
        </w:rPr>
        <w:t xml:space="preserve">. Valstybinė mokesčių inspekcija prie Lietuvos Respublikos finansų ministerijos (Mokesčių mokėtojų registras, Valstybinės mokesčių inspekcijos mokesčių apskaitos </w:t>
      </w:r>
      <w:r>
        <w:rPr>
          <w:szCs w:val="24"/>
        </w:rPr>
        <w:lastRenderedPageBreak/>
        <w:t>informacinė siste</w:t>
      </w:r>
      <w:r>
        <w:rPr>
          <w:szCs w:val="24"/>
        </w:rPr>
        <w:t>ma, Gyventojų pajamų mokesčio informacinė sistema, Valstybinės mokesčių inspekcijos integruota mokesčių informacinė sistema);</w:t>
      </w:r>
    </w:p>
    <w:p w14:paraId="31379199" w14:textId="77777777" w:rsidR="0029341A" w:rsidRDefault="00121932">
      <w:pPr>
        <w:spacing w:line="360" w:lineRule="atLeast"/>
        <w:ind w:firstLine="720"/>
        <w:jc w:val="both"/>
        <w:rPr>
          <w:szCs w:val="24"/>
        </w:rPr>
      </w:pPr>
      <w:r>
        <w:rPr>
          <w:szCs w:val="24"/>
        </w:rPr>
        <w:t>13.1.9</w:t>
      </w:r>
      <w:r>
        <w:rPr>
          <w:szCs w:val="24"/>
        </w:rPr>
        <w:t xml:space="preserve">. </w:t>
      </w:r>
      <w:proofErr w:type="spellStart"/>
      <w:r>
        <w:rPr>
          <w:szCs w:val="24"/>
        </w:rPr>
        <w:t>Neįgalumo</w:t>
      </w:r>
      <w:proofErr w:type="spellEnd"/>
      <w:r>
        <w:rPr>
          <w:szCs w:val="24"/>
        </w:rPr>
        <w:t xml:space="preserve"> ir darbingumo nustatymo tarnyba prie Socialinės apsaugos ir darbo ministerijos (</w:t>
      </w:r>
      <w:proofErr w:type="spellStart"/>
      <w:r>
        <w:rPr>
          <w:szCs w:val="24"/>
        </w:rPr>
        <w:t>Neįgalumo</w:t>
      </w:r>
      <w:proofErr w:type="spellEnd"/>
      <w:r>
        <w:rPr>
          <w:szCs w:val="24"/>
        </w:rPr>
        <w:t xml:space="preserve"> ir darbingumo nust</w:t>
      </w:r>
      <w:r>
        <w:rPr>
          <w:szCs w:val="24"/>
        </w:rPr>
        <w:t>atymo tarnybos informacinė sistema (toliau – NDNT IS);</w:t>
      </w:r>
    </w:p>
    <w:p w14:paraId="3137919A" w14:textId="77777777" w:rsidR="0029341A" w:rsidRDefault="00121932">
      <w:pPr>
        <w:spacing w:line="360" w:lineRule="atLeast"/>
        <w:ind w:firstLine="720"/>
        <w:jc w:val="both"/>
        <w:rPr>
          <w:szCs w:val="24"/>
        </w:rPr>
      </w:pPr>
      <w:r>
        <w:rPr>
          <w:szCs w:val="24"/>
        </w:rPr>
        <w:t>13.1.10</w:t>
      </w:r>
      <w:r>
        <w:rPr>
          <w:szCs w:val="24"/>
        </w:rPr>
        <w:t>. Lietuvos Respublikos krašto apsaugos ministerija (Lietuvos Respublikos karo prievolininkų registras);</w:t>
      </w:r>
    </w:p>
    <w:p w14:paraId="3137919B" w14:textId="77777777" w:rsidR="0029341A" w:rsidRDefault="00121932">
      <w:pPr>
        <w:spacing w:line="360" w:lineRule="atLeast"/>
        <w:ind w:firstLine="720"/>
        <w:jc w:val="both"/>
        <w:rPr>
          <w:szCs w:val="24"/>
        </w:rPr>
      </w:pPr>
      <w:r>
        <w:rPr>
          <w:szCs w:val="24"/>
        </w:rPr>
        <w:t>13.2</w:t>
      </w:r>
      <w:r>
        <w:rPr>
          <w:szCs w:val="24"/>
        </w:rPr>
        <w:t xml:space="preserve">. juridiniai asmenys, teikiantys duomenis, nekaupiamus valstybės </w:t>
      </w:r>
      <w:r>
        <w:rPr>
          <w:szCs w:val="24"/>
        </w:rPr>
        <w:t>informacinėse sistemose ir registruose:</w:t>
      </w:r>
    </w:p>
    <w:p w14:paraId="3137919C" w14:textId="77777777" w:rsidR="0029341A" w:rsidRDefault="00121932">
      <w:pPr>
        <w:spacing w:line="360" w:lineRule="atLeast"/>
        <w:ind w:firstLine="720"/>
        <w:jc w:val="both"/>
        <w:rPr>
          <w:szCs w:val="24"/>
        </w:rPr>
      </w:pPr>
      <w:r>
        <w:rPr>
          <w:szCs w:val="24"/>
        </w:rPr>
        <w:t>13.2.1</w:t>
      </w:r>
      <w:r>
        <w:rPr>
          <w:szCs w:val="24"/>
        </w:rPr>
        <w:t>. ITC;</w:t>
      </w:r>
    </w:p>
    <w:p w14:paraId="3137919D" w14:textId="77777777" w:rsidR="0029341A" w:rsidRDefault="00121932">
      <w:pPr>
        <w:spacing w:line="360" w:lineRule="atLeast"/>
        <w:ind w:firstLine="720"/>
        <w:jc w:val="both"/>
        <w:rPr>
          <w:szCs w:val="24"/>
        </w:rPr>
      </w:pPr>
      <w:r>
        <w:rPr>
          <w:szCs w:val="24"/>
        </w:rPr>
        <w:t>13.2.2</w:t>
      </w:r>
      <w:r>
        <w:rPr>
          <w:szCs w:val="24"/>
        </w:rPr>
        <w:t>. Lietuvos statistikos departamentas;</w:t>
      </w:r>
    </w:p>
    <w:p w14:paraId="3137919E" w14:textId="77777777" w:rsidR="0029341A" w:rsidRDefault="00121932">
      <w:pPr>
        <w:spacing w:line="360" w:lineRule="atLeast"/>
        <w:ind w:firstLine="720"/>
        <w:jc w:val="both"/>
        <w:rPr>
          <w:szCs w:val="24"/>
        </w:rPr>
      </w:pPr>
      <w:r>
        <w:rPr>
          <w:szCs w:val="24"/>
        </w:rPr>
        <w:t>13.2.3</w:t>
      </w:r>
      <w:r>
        <w:rPr>
          <w:szCs w:val="24"/>
        </w:rPr>
        <w:t>. Nacionalinė mokyklų vertinimo agentūra;</w:t>
      </w:r>
    </w:p>
    <w:p w14:paraId="3137919F" w14:textId="77777777" w:rsidR="0029341A" w:rsidRDefault="00121932">
      <w:pPr>
        <w:spacing w:line="360" w:lineRule="atLeast"/>
        <w:ind w:firstLine="720"/>
        <w:jc w:val="both"/>
        <w:rPr>
          <w:szCs w:val="24"/>
        </w:rPr>
      </w:pPr>
      <w:r>
        <w:rPr>
          <w:szCs w:val="24"/>
        </w:rPr>
        <w:t>13.2.4</w:t>
      </w:r>
      <w:r>
        <w:rPr>
          <w:szCs w:val="24"/>
        </w:rPr>
        <w:t>. švietimo įstaigos, mokslo ir studijų institucijos.</w:t>
      </w:r>
    </w:p>
    <w:p w14:paraId="313791A0" w14:textId="77777777" w:rsidR="0029341A" w:rsidRDefault="00121932">
      <w:pPr>
        <w:jc w:val="center"/>
        <w:rPr>
          <w:szCs w:val="24"/>
        </w:rPr>
      </w:pPr>
    </w:p>
    <w:p w14:paraId="313791A1" w14:textId="77777777" w:rsidR="0029341A" w:rsidRDefault="00121932">
      <w:pPr>
        <w:jc w:val="center"/>
        <w:rPr>
          <w:b/>
          <w:bCs/>
          <w:caps/>
          <w:szCs w:val="24"/>
        </w:rPr>
      </w:pPr>
      <w:r>
        <w:rPr>
          <w:b/>
          <w:bCs/>
          <w:caps/>
          <w:szCs w:val="24"/>
        </w:rPr>
        <w:t>III</w:t>
      </w:r>
      <w:r>
        <w:rPr>
          <w:b/>
          <w:bCs/>
          <w:caps/>
          <w:szCs w:val="24"/>
        </w:rPr>
        <w:t xml:space="preserve"> SKYRIUS</w:t>
      </w:r>
    </w:p>
    <w:p w14:paraId="313791A2" w14:textId="77777777" w:rsidR="0029341A" w:rsidRDefault="00121932">
      <w:pPr>
        <w:jc w:val="center"/>
        <w:rPr>
          <w:b/>
          <w:bCs/>
          <w:caps/>
          <w:szCs w:val="24"/>
        </w:rPr>
      </w:pPr>
      <w:r>
        <w:rPr>
          <w:b/>
          <w:bCs/>
          <w:caps/>
          <w:szCs w:val="24"/>
        </w:rPr>
        <w:t>ŠVIS INFORMACIN</w:t>
      </w:r>
      <w:r>
        <w:rPr>
          <w:b/>
          <w:bCs/>
          <w:caps/>
          <w:szCs w:val="24"/>
        </w:rPr>
        <w:t>ė STRUKTŪRA</w:t>
      </w:r>
    </w:p>
    <w:p w14:paraId="313791A3" w14:textId="77777777" w:rsidR="0029341A" w:rsidRDefault="0029341A">
      <w:pPr>
        <w:jc w:val="center"/>
        <w:rPr>
          <w:caps/>
          <w:szCs w:val="24"/>
        </w:rPr>
      </w:pPr>
    </w:p>
    <w:p w14:paraId="313791A4" w14:textId="77777777" w:rsidR="0029341A" w:rsidRDefault="00121932">
      <w:pPr>
        <w:spacing w:line="360" w:lineRule="atLeast"/>
        <w:ind w:firstLine="720"/>
        <w:jc w:val="both"/>
        <w:rPr>
          <w:szCs w:val="24"/>
        </w:rPr>
      </w:pPr>
      <w:r>
        <w:rPr>
          <w:szCs w:val="24"/>
        </w:rPr>
        <w:t>14</w:t>
      </w:r>
      <w:r>
        <w:rPr>
          <w:szCs w:val="24"/>
        </w:rPr>
        <w:t>. ŠVIS kaupiami duomenys:</w:t>
      </w:r>
    </w:p>
    <w:p w14:paraId="313791A5" w14:textId="77777777" w:rsidR="0029341A" w:rsidRDefault="00121932">
      <w:pPr>
        <w:spacing w:line="360" w:lineRule="atLeast"/>
        <w:ind w:firstLine="720"/>
        <w:jc w:val="both"/>
        <w:rPr>
          <w:szCs w:val="24"/>
        </w:rPr>
      </w:pPr>
      <w:r>
        <w:rPr>
          <w:szCs w:val="24"/>
        </w:rPr>
        <w:t>14.1</w:t>
      </w:r>
      <w:r>
        <w:rPr>
          <w:szCs w:val="24"/>
        </w:rPr>
        <w:t xml:space="preserve">. </w:t>
      </w:r>
      <w:proofErr w:type="spellStart"/>
      <w:r>
        <w:rPr>
          <w:szCs w:val="24"/>
        </w:rPr>
        <w:t>stebėsenos</w:t>
      </w:r>
      <w:proofErr w:type="spellEnd"/>
      <w:r>
        <w:rPr>
          <w:szCs w:val="24"/>
        </w:rPr>
        <w:t xml:space="preserve"> rodiklių duomenys:</w:t>
      </w:r>
    </w:p>
    <w:p w14:paraId="313791A6" w14:textId="77777777" w:rsidR="0029341A" w:rsidRDefault="00121932">
      <w:pPr>
        <w:spacing w:line="360" w:lineRule="atLeast"/>
        <w:ind w:firstLine="720"/>
        <w:jc w:val="both"/>
        <w:rPr>
          <w:szCs w:val="24"/>
        </w:rPr>
      </w:pPr>
      <w:r>
        <w:rPr>
          <w:szCs w:val="24"/>
        </w:rPr>
        <w:t>14.1.1</w:t>
      </w:r>
      <w:r>
        <w:rPr>
          <w:szCs w:val="24"/>
        </w:rPr>
        <w:t>. rodiklio pavadinimas;</w:t>
      </w:r>
    </w:p>
    <w:p w14:paraId="313791A7" w14:textId="77777777" w:rsidR="0029341A" w:rsidRDefault="00121932">
      <w:pPr>
        <w:spacing w:line="360" w:lineRule="atLeast"/>
        <w:ind w:firstLine="720"/>
        <w:jc w:val="both"/>
        <w:rPr>
          <w:szCs w:val="24"/>
        </w:rPr>
      </w:pPr>
      <w:r>
        <w:rPr>
          <w:szCs w:val="24"/>
        </w:rPr>
        <w:t>14.1.2</w:t>
      </w:r>
      <w:r>
        <w:rPr>
          <w:szCs w:val="24"/>
        </w:rPr>
        <w:t>. rodiklio aprašymas;</w:t>
      </w:r>
    </w:p>
    <w:p w14:paraId="313791A8" w14:textId="77777777" w:rsidR="0029341A" w:rsidRDefault="00121932">
      <w:pPr>
        <w:spacing w:line="360" w:lineRule="atLeast"/>
        <w:ind w:firstLine="720"/>
        <w:jc w:val="both"/>
        <w:rPr>
          <w:szCs w:val="24"/>
        </w:rPr>
      </w:pPr>
      <w:r>
        <w:rPr>
          <w:szCs w:val="24"/>
        </w:rPr>
        <w:t>14.1.3</w:t>
      </w:r>
      <w:r>
        <w:rPr>
          <w:szCs w:val="24"/>
        </w:rPr>
        <w:t>. rodiklio skaičiavimo algoritmas;</w:t>
      </w:r>
    </w:p>
    <w:p w14:paraId="313791A9" w14:textId="77777777" w:rsidR="0029341A" w:rsidRDefault="00121932">
      <w:pPr>
        <w:spacing w:line="360" w:lineRule="atLeast"/>
        <w:ind w:firstLine="720"/>
        <w:jc w:val="both"/>
        <w:rPr>
          <w:szCs w:val="24"/>
        </w:rPr>
      </w:pPr>
      <w:r>
        <w:rPr>
          <w:szCs w:val="24"/>
        </w:rPr>
        <w:t>14.1.4</w:t>
      </w:r>
      <w:r>
        <w:rPr>
          <w:szCs w:val="24"/>
        </w:rPr>
        <w:t xml:space="preserve">. rodiklio pateikimo periodiškumas, formos, būdai ir </w:t>
      </w:r>
      <w:r>
        <w:rPr>
          <w:szCs w:val="24"/>
        </w:rPr>
        <w:t>skaidymo taisyklės;</w:t>
      </w:r>
    </w:p>
    <w:p w14:paraId="313791AA" w14:textId="77777777" w:rsidR="0029341A" w:rsidRDefault="00121932">
      <w:pPr>
        <w:spacing w:line="360" w:lineRule="atLeast"/>
        <w:ind w:firstLine="720"/>
        <w:jc w:val="both"/>
        <w:rPr>
          <w:szCs w:val="24"/>
        </w:rPr>
      </w:pPr>
      <w:r>
        <w:rPr>
          <w:szCs w:val="24"/>
        </w:rPr>
        <w:t>14.1.5</w:t>
      </w:r>
      <w:r>
        <w:rPr>
          <w:szCs w:val="24"/>
        </w:rPr>
        <w:t>. rodiklio skaitinė reikšmė;</w:t>
      </w:r>
    </w:p>
    <w:p w14:paraId="313791AB" w14:textId="77777777" w:rsidR="0029341A" w:rsidRDefault="00121932">
      <w:pPr>
        <w:spacing w:line="360" w:lineRule="atLeast"/>
        <w:ind w:firstLine="720"/>
        <w:jc w:val="both"/>
        <w:rPr>
          <w:szCs w:val="24"/>
        </w:rPr>
      </w:pPr>
      <w:r>
        <w:rPr>
          <w:szCs w:val="24"/>
        </w:rPr>
        <w:t>14.1.6</w:t>
      </w:r>
      <w:r>
        <w:rPr>
          <w:szCs w:val="24"/>
        </w:rPr>
        <w:t>. rodiklio siektina reikšmė;</w:t>
      </w:r>
    </w:p>
    <w:p w14:paraId="313791AC" w14:textId="77777777" w:rsidR="0029341A" w:rsidRDefault="00121932">
      <w:pPr>
        <w:spacing w:line="360" w:lineRule="atLeast"/>
        <w:ind w:firstLine="720"/>
        <w:jc w:val="both"/>
        <w:rPr>
          <w:szCs w:val="24"/>
        </w:rPr>
      </w:pPr>
      <w:r>
        <w:rPr>
          <w:szCs w:val="24"/>
        </w:rPr>
        <w:t>14.1.7</w:t>
      </w:r>
      <w:r>
        <w:rPr>
          <w:szCs w:val="24"/>
        </w:rPr>
        <w:t>. siektinos rodiklio reikšmės pasiekimo lygio įvertinimo algoritmas;</w:t>
      </w:r>
    </w:p>
    <w:p w14:paraId="313791AD" w14:textId="77777777" w:rsidR="0029341A" w:rsidRDefault="00121932">
      <w:pPr>
        <w:spacing w:line="360" w:lineRule="atLeast"/>
        <w:ind w:firstLine="720"/>
        <w:jc w:val="both"/>
        <w:rPr>
          <w:szCs w:val="24"/>
        </w:rPr>
      </w:pPr>
      <w:r>
        <w:rPr>
          <w:szCs w:val="24"/>
        </w:rPr>
        <w:t>14.2</w:t>
      </w:r>
      <w:r>
        <w:rPr>
          <w:szCs w:val="24"/>
        </w:rPr>
        <w:t>. statistiniai duomenys, naudojami rodikliams apskaičiuoti:</w:t>
      </w:r>
    </w:p>
    <w:p w14:paraId="313791AE" w14:textId="77777777" w:rsidR="0029341A" w:rsidRDefault="00121932">
      <w:pPr>
        <w:spacing w:line="360" w:lineRule="atLeast"/>
        <w:ind w:firstLine="720"/>
        <w:jc w:val="both"/>
        <w:rPr>
          <w:szCs w:val="24"/>
        </w:rPr>
      </w:pPr>
      <w:r>
        <w:rPr>
          <w:szCs w:val="24"/>
        </w:rPr>
        <w:t>14.2.1</w:t>
      </w:r>
      <w:r>
        <w:rPr>
          <w:szCs w:val="24"/>
        </w:rPr>
        <w:t>.</w:t>
      </w:r>
      <w:r>
        <w:rPr>
          <w:szCs w:val="24"/>
        </w:rPr>
        <w:t xml:space="preserve">  statistinio duomens pavadinimas;</w:t>
      </w:r>
    </w:p>
    <w:p w14:paraId="313791AF" w14:textId="77777777" w:rsidR="0029341A" w:rsidRDefault="00121932">
      <w:pPr>
        <w:spacing w:line="360" w:lineRule="atLeast"/>
        <w:ind w:firstLine="720"/>
        <w:jc w:val="both"/>
        <w:rPr>
          <w:szCs w:val="24"/>
        </w:rPr>
      </w:pPr>
      <w:r>
        <w:rPr>
          <w:szCs w:val="24"/>
        </w:rPr>
        <w:t>14.2.2</w:t>
      </w:r>
      <w:r>
        <w:rPr>
          <w:szCs w:val="24"/>
        </w:rPr>
        <w:t>.  statistinio duomens reikšmės data;</w:t>
      </w:r>
    </w:p>
    <w:p w14:paraId="313791B0" w14:textId="77777777" w:rsidR="0029341A" w:rsidRDefault="00121932">
      <w:pPr>
        <w:spacing w:line="360" w:lineRule="atLeast"/>
        <w:ind w:firstLine="720"/>
        <w:jc w:val="both"/>
        <w:rPr>
          <w:szCs w:val="24"/>
        </w:rPr>
      </w:pPr>
      <w:r>
        <w:rPr>
          <w:szCs w:val="24"/>
        </w:rPr>
        <w:t>14.2.3</w:t>
      </w:r>
      <w:r>
        <w:rPr>
          <w:szCs w:val="24"/>
        </w:rPr>
        <w:t>.  statistinio duomens reikšmės lygmuo;</w:t>
      </w:r>
    </w:p>
    <w:p w14:paraId="313791B1" w14:textId="77777777" w:rsidR="0029341A" w:rsidRDefault="00121932">
      <w:pPr>
        <w:spacing w:line="360" w:lineRule="atLeast"/>
        <w:ind w:firstLine="720"/>
        <w:jc w:val="both"/>
        <w:rPr>
          <w:szCs w:val="24"/>
        </w:rPr>
      </w:pPr>
      <w:r>
        <w:rPr>
          <w:szCs w:val="24"/>
        </w:rPr>
        <w:t>14.2.4</w:t>
      </w:r>
      <w:r>
        <w:rPr>
          <w:szCs w:val="24"/>
        </w:rPr>
        <w:t>.  statistinio duomens ryšys su rodikliu;</w:t>
      </w:r>
    </w:p>
    <w:p w14:paraId="313791B2" w14:textId="77777777" w:rsidR="0029341A" w:rsidRDefault="00121932">
      <w:pPr>
        <w:spacing w:line="360" w:lineRule="atLeast"/>
        <w:ind w:firstLine="720"/>
        <w:jc w:val="both"/>
        <w:rPr>
          <w:szCs w:val="24"/>
        </w:rPr>
      </w:pPr>
      <w:r>
        <w:rPr>
          <w:szCs w:val="24"/>
        </w:rPr>
        <w:t>14.2.5</w:t>
      </w:r>
      <w:r>
        <w:rPr>
          <w:szCs w:val="24"/>
        </w:rPr>
        <w:t>. statistinio duomens skaitinė reikšmė;</w:t>
      </w:r>
    </w:p>
    <w:p w14:paraId="313791B3" w14:textId="77777777" w:rsidR="0029341A" w:rsidRDefault="00121932">
      <w:pPr>
        <w:spacing w:line="360" w:lineRule="atLeast"/>
        <w:ind w:firstLine="720"/>
        <w:jc w:val="both"/>
        <w:rPr>
          <w:szCs w:val="24"/>
        </w:rPr>
      </w:pPr>
      <w:r>
        <w:rPr>
          <w:szCs w:val="24"/>
        </w:rPr>
        <w:t>14.3</w:t>
      </w:r>
      <w:r>
        <w:rPr>
          <w:szCs w:val="24"/>
        </w:rPr>
        <w:t>. registruo</w:t>
      </w:r>
      <w:r>
        <w:rPr>
          <w:szCs w:val="24"/>
        </w:rPr>
        <w:t>tų ŠVIS naudotojų duomenys:</w:t>
      </w:r>
    </w:p>
    <w:p w14:paraId="313791B4" w14:textId="77777777" w:rsidR="0029341A" w:rsidRDefault="00121932">
      <w:pPr>
        <w:spacing w:line="360" w:lineRule="atLeast"/>
        <w:ind w:firstLine="720"/>
        <w:jc w:val="both"/>
        <w:rPr>
          <w:szCs w:val="24"/>
        </w:rPr>
      </w:pPr>
      <w:r>
        <w:rPr>
          <w:szCs w:val="24"/>
        </w:rPr>
        <w:t>14.3.1</w:t>
      </w:r>
      <w:r>
        <w:rPr>
          <w:szCs w:val="24"/>
        </w:rPr>
        <w:t>. ŠVIS naudotojo vardas;</w:t>
      </w:r>
    </w:p>
    <w:p w14:paraId="313791B5" w14:textId="77777777" w:rsidR="0029341A" w:rsidRDefault="00121932">
      <w:pPr>
        <w:spacing w:line="360" w:lineRule="atLeast"/>
        <w:ind w:firstLine="720"/>
        <w:jc w:val="both"/>
        <w:rPr>
          <w:szCs w:val="24"/>
        </w:rPr>
      </w:pPr>
      <w:r>
        <w:rPr>
          <w:szCs w:val="24"/>
        </w:rPr>
        <w:t>14.3.2</w:t>
      </w:r>
      <w:r>
        <w:rPr>
          <w:szCs w:val="24"/>
        </w:rPr>
        <w:t>. ŠVIS naudotojo pavardė;</w:t>
      </w:r>
    </w:p>
    <w:p w14:paraId="313791B6" w14:textId="77777777" w:rsidR="0029341A" w:rsidRDefault="00121932">
      <w:pPr>
        <w:spacing w:line="360" w:lineRule="atLeast"/>
        <w:ind w:firstLine="720"/>
        <w:jc w:val="both"/>
        <w:rPr>
          <w:szCs w:val="24"/>
        </w:rPr>
      </w:pPr>
      <w:r>
        <w:rPr>
          <w:szCs w:val="24"/>
        </w:rPr>
        <w:t>14.3.3</w:t>
      </w:r>
      <w:r>
        <w:rPr>
          <w:szCs w:val="24"/>
        </w:rPr>
        <w:t>. įstaigos, kurioje dirba ŠVIS naudotojas, kodas;</w:t>
      </w:r>
    </w:p>
    <w:p w14:paraId="313791B7" w14:textId="77777777" w:rsidR="0029341A" w:rsidRDefault="00121932">
      <w:pPr>
        <w:spacing w:line="360" w:lineRule="atLeast"/>
        <w:ind w:firstLine="720"/>
        <w:jc w:val="both"/>
        <w:rPr>
          <w:szCs w:val="24"/>
        </w:rPr>
      </w:pPr>
      <w:r>
        <w:rPr>
          <w:szCs w:val="24"/>
        </w:rPr>
        <w:t>14.3.4</w:t>
      </w:r>
      <w:r>
        <w:rPr>
          <w:szCs w:val="24"/>
        </w:rPr>
        <w:t>. įstaigos, kurioje dirba ŠVIS naudotojas, pavadinimas;</w:t>
      </w:r>
    </w:p>
    <w:p w14:paraId="313791B8" w14:textId="77777777" w:rsidR="0029341A" w:rsidRDefault="00121932">
      <w:pPr>
        <w:spacing w:line="360" w:lineRule="atLeast"/>
        <w:ind w:firstLine="720"/>
        <w:jc w:val="both"/>
        <w:rPr>
          <w:szCs w:val="24"/>
        </w:rPr>
      </w:pPr>
      <w:r>
        <w:rPr>
          <w:szCs w:val="24"/>
        </w:rPr>
        <w:t>14.3.5</w:t>
      </w:r>
      <w:r>
        <w:rPr>
          <w:szCs w:val="24"/>
        </w:rPr>
        <w:t xml:space="preserve">. ŠVIS naudotojo </w:t>
      </w:r>
      <w:r>
        <w:rPr>
          <w:szCs w:val="24"/>
        </w:rPr>
        <w:t>prisijungimo vardas;</w:t>
      </w:r>
    </w:p>
    <w:p w14:paraId="313791B9" w14:textId="77777777" w:rsidR="0029341A" w:rsidRDefault="00121932">
      <w:pPr>
        <w:spacing w:line="360" w:lineRule="atLeast"/>
        <w:ind w:firstLine="720"/>
        <w:jc w:val="both"/>
        <w:rPr>
          <w:szCs w:val="24"/>
        </w:rPr>
      </w:pPr>
      <w:r>
        <w:rPr>
          <w:szCs w:val="24"/>
        </w:rPr>
        <w:t>14.3.6</w:t>
      </w:r>
      <w:r>
        <w:rPr>
          <w:szCs w:val="24"/>
        </w:rPr>
        <w:t>. ŠVIS naudotojo slaptažodis.</w:t>
      </w:r>
    </w:p>
    <w:p w14:paraId="313791BA" w14:textId="77777777" w:rsidR="0029341A" w:rsidRDefault="00121932">
      <w:pPr>
        <w:keepNext/>
        <w:spacing w:line="360" w:lineRule="atLeast"/>
        <w:ind w:firstLine="720"/>
        <w:jc w:val="both"/>
        <w:rPr>
          <w:sz w:val="23"/>
          <w:szCs w:val="23"/>
          <w:shd w:val="clear" w:color="auto" w:fill="FFFFFF"/>
        </w:rPr>
      </w:pPr>
      <w:r>
        <w:rPr>
          <w:szCs w:val="23"/>
        </w:rPr>
        <w:t>15</w:t>
      </w:r>
      <w:r>
        <w:rPr>
          <w:szCs w:val="23"/>
        </w:rPr>
        <w:t xml:space="preserve">. </w:t>
      </w:r>
      <w:r>
        <w:rPr>
          <w:sz w:val="23"/>
          <w:szCs w:val="23"/>
          <w:shd w:val="clear" w:color="auto" w:fill="FFFFFF"/>
        </w:rPr>
        <w:t>ŠVIS kaupiami duomenys, gaunami iš šių duomenų teikėjų:</w:t>
      </w:r>
      <w:r>
        <w:rPr>
          <w:rFonts w:ascii="TimesLT" w:hAnsi="TimesLT"/>
          <w:sz w:val="20"/>
        </w:rPr>
        <w:t xml:space="preserve"> </w:t>
      </w:r>
    </w:p>
    <w:p w14:paraId="313791BB" w14:textId="77777777" w:rsidR="0029341A" w:rsidRDefault="00121932">
      <w:pPr>
        <w:spacing w:line="360" w:lineRule="atLeast"/>
        <w:ind w:firstLine="720"/>
        <w:jc w:val="both"/>
        <w:rPr>
          <w:szCs w:val="24"/>
        </w:rPr>
      </w:pPr>
      <w:r>
        <w:rPr>
          <w:szCs w:val="24"/>
        </w:rPr>
        <w:t>15.1</w:t>
      </w:r>
      <w:r>
        <w:rPr>
          <w:szCs w:val="24"/>
        </w:rPr>
        <w:t xml:space="preserve">. </w:t>
      </w:r>
      <w:r>
        <w:rPr>
          <w:sz w:val="23"/>
          <w:szCs w:val="23"/>
          <w:shd w:val="clear" w:color="auto" w:fill="FFFFFF"/>
        </w:rPr>
        <w:t xml:space="preserve">iš Švietimo ir mokslo institucijų registro, švietimo įstaigų, mokslo ir studijų institucijų: </w:t>
      </w:r>
    </w:p>
    <w:p w14:paraId="313791BC" w14:textId="77777777" w:rsidR="0029341A" w:rsidRDefault="00121932">
      <w:pPr>
        <w:spacing w:line="360" w:lineRule="atLeast"/>
        <w:ind w:firstLine="720"/>
        <w:jc w:val="both"/>
        <w:rPr>
          <w:szCs w:val="24"/>
        </w:rPr>
      </w:pPr>
      <w:r>
        <w:rPr>
          <w:szCs w:val="24"/>
        </w:rPr>
        <w:t>15.1.1</w:t>
      </w:r>
      <w:r>
        <w:rPr>
          <w:szCs w:val="24"/>
        </w:rPr>
        <w:t xml:space="preserve">. švietimo ir </w:t>
      </w:r>
      <w:r>
        <w:rPr>
          <w:szCs w:val="24"/>
        </w:rPr>
        <w:t>mokslo institucijos identifikavimo kodas;</w:t>
      </w:r>
    </w:p>
    <w:p w14:paraId="313791BD" w14:textId="77777777" w:rsidR="0029341A" w:rsidRDefault="00121932">
      <w:pPr>
        <w:spacing w:line="360" w:lineRule="atLeast"/>
        <w:ind w:firstLine="720"/>
        <w:jc w:val="both"/>
        <w:rPr>
          <w:szCs w:val="24"/>
        </w:rPr>
      </w:pPr>
      <w:r>
        <w:rPr>
          <w:szCs w:val="24"/>
        </w:rPr>
        <w:t>15.1.2</w:t>
      </w:r>
      <w:r>
        <w:rPr>
          <w:szCs w:val="24"/>
        </w:rPr>
        <w:t>. juridinio asmens kodas;</w:t>
      </w:r>
    </w:p>
    <w:p w14:paraId="313791BE" w14:textId="77777777" w:rsidR="0029341A" w:rsidRDefault="00121932">
      <w:pPr>
        <w:spacing w:line="360" w:lineRule="atLeast"/>
        <w:ind w:firstLine="720"/>
        <w:jc w:val="both"/>
        <w:rPr>
          <w:szCs w:val="24"/>
        </w:rPr>
      </w:pPr>
      <w:r>
        <w:rPr>
          <w:szCs w:val="24"/>
        </w:rPr>
        <w:t>15.1.3</w:t>
      </w:r>
      <w:r>
        <w:rPr>
          <w:szCs w:val="24"/>
        </w:rPr>
        <w:t>. švietimo ir mokslo institucijos pavadinimas;</w:t>
      </w:r>
    </w:p>
    <w:p w14:paraId="313791BF" w14:textId="77777777" w:rsidR="0029341A" w:rsidRDefault="00121932">
      <w:pPr>
        <w:spacing w:line="360" w:lineRule="atLeast"/>
        <w:ind w:firstLine="720"/>
        <w:jc w:val="both"/>
        <w:rPr>
          <w:szCs w:val="24"/>
        </w:rPr>
      </w:pPr>
      <w:r>
        <w:rPr>
          <w:szCs w:val="24"/>
        </w:rPr>
        <w:t>15.1.4</w:t>
      </w:r>
      <w:r>
        <w:rPr>
          <w:szCs w:val="24"/>
        </w:rPr>
        <w:t>. švietimo ir mokslo institucijos grupė;</w:t>
      </w:r>
    </w:p>
    <w:p w14:paraId="313791C0" w14:textId="77777777" w:rsidR="0029341A" w:rsidRDefault="00121932">
      <w:pPr>
        <w:spacing w:line="360" w:lineRule="atLeast"/>
        <w:ind w:firstLine="720"/>
        <w:jc w:val="both"/>
        <w:rPr>
          <w:szCs w:val="24"/>
        </w:rPr>
      </w:pPr>
      <w:r>
        <w:rPr>
          <w:szCs w:val="24"/>
        </w:rPr>
        <w:t>15.1.5</w:t>
      </w:r>
      <w:r>
        <w:rPr>
          <w:szCs w:val="24"/>
        </w:rPr>
        <w:t>. švietimo ir mokslo institucijos pagrindinis tipas, kiti ti</w:t>
      </w:r>
      <w:r>
        <w:rPr>
          <w:szCs w:val="24"/>
        </w:rPr>
        <w:t>pai;</w:t>
      </w:r>
    </w:p>
    <w:p w14:paraId="313791C1" w14:textId="77777777" w:rsidR="0029341A" w:rsidRDefault="00121932">
      <w:pPr>
        <w:spacing w:line="360" w:lineRule="atLeast"/>
        <w:ind w:firstLine="720"/>
        <w:jc w:val="both"/>
        <w:rPr>
          <w:szCs w:val="24"/>
        </w:rPr>
      </w:pPr>
      <w:r>
        <w:rPr>
          <w:szCs w:val="24"/>
        </w:rPr>
        <w:t>15.1.6</w:t>
      </w:r>
      <w:r>
        <w:rPr>
          <w:szCs w:val="24"/>
        </w:rPr>
        <w:t>. švietimo ir mokslo institucijos pagrindinė paskirtis, kitos paskirtys;</w:t>
      </w:r>
    </w:p>
    <w:p w14:paraId="313791C2" w14:textId="77777777" w:rsidR="0029341A" w:rsidRDefault="00121932">
      <w:pPr>
        <w:spacing w:line="360" w:lineRule="atLeast"/>
        <w:ind w:firstLine="720"/>
        <w:jc w:val="both"/>
        <w:rPr>
          <w:szCs w:val="24"/>
        </w:rPr>
      </w:pPr>
      <w:r>
        <w:rPr>
          <w:szCs w:val="24"/>
        </w:rPr>
        <w:t>15.1.7</w:t>
      </w:r>
      <w:r>
        <w:rPr>
          <w:szCs w:val="24"/>
        </w:rPr>
        <w:t>. švietimo ir mokslo institucijos priklausomybė;</w:t>
      </w:r>
    </w:p>
    <w:p w14:paraId="313791C3" w14:textId="77777777" w:rsidR="0029341A" w:rsidRDefault="00121932">
      <w:pPr>
        <w:spacing w:line="360" w:lineRule="atLeast"/>
        <w:ind w:firstLine="720"/>
        <w:jc w:val="both"/>
        <w:rPr>
          <w:szCs w:val="24"/>
        </w:rPr>
      </w:pPr>
      <w:r>
        <w:rPr>
          <w:szCs w:val="24"/>
        </w:rPr>
        <w:t>15.1.8</w:t>
      </w:r>
      <w:r>
        <w:rPr>
          <w:szCs w:val="24"/>
        </w:rPr>
        <w:t>. švietimo ir mokslo institucijos vietovės tipas ir pašto kodas;</w:t>
      </w:r>
    </w:p>
    <w:p w14:paraId="313791C4" w14:textId="77777777" w:rsidR="0029341A" w:rsidRDefault="00121932">
      <w:pPr>
        <w:spacing w:line="360" w:lineRule="atLeast"/>
        <w:ind w:firstLine="720"/>
        <w:jc w:val="both"/>
        <w:rPr>
          <w:szCs w:val="24"/>
        </w:rPr>
      </w:pPr>
      <w:r>
        <w:rPr>
          <w:szCs w:val="24"/>
        </w:rPr>
        <w:t>15.1.9</w:t>
      </w:r>
      <w:r>
        <w:rPr>
          <w:szCs w:val="24"/>
        </w:rPr>
        <w:t>. švietimo ir mokslo ins</w:t>
      </w:r>
      <w:r>
        <w:rPr>
          <w:szCs w:val="24"/>
        </w:rPr>
        <w:t>titucijos kontaktiniai duomenys;</w:t>
      </w:r>
    </w:p>
    <w:p w14:paraId="313791C5" w14:textId="77777777" w:rsidR="0029341A" w:rsidRDefault="00121932">
      <w:pPr>
        <w:spacing w:line="360" w:lineRule="atLeast"/>
        <w:ind w:firstLine="720"/>
        <w:jc w:val="both"/>
        <w:rPr>
          <w:szCs w:val="24"/>
        </w:rPr>
      </w:pPr>
      <w:r>
        <w:rPr>
          <w:szCs w:val="24"/>
        </w:rPr>
        <w:t>15.1.10</w:t>
      </w:r>
      <w:r>
        <w:rPr>
          <w:szCs w:val="24"/>
        </w:rPr>
        <w:t>. švietimo ir mokslo institucijos teisinė forma, teisinis statusas;</w:t>
      </w:r>
    </w:p>
    <w:p w14:paraId="313791C6" w14:textId="77777777" w:rsidR="0029341A" w:rsidRDefault="00121932">
      <w:pPr>
        <w:spacing w:line="360" w:lineRule="atLeast"/>
        <w:ind w:firstLine="720"/>
        <w:jc w:val="both"/>
        <w:rPr>
          <w:szCs w:val="24"/>
        </w:rPr>
      </w:pPr>
      <w:r>
        <w:rPr>
          <w:szCs w:val="24"/>
        </w:rPr>
        <w:t>15.1.11</w:t>
      </w:r>
      <w:r>
        <w:rPr>
          <w:szCs w:val="24"/>
        </w:rPr>
        <w:t>. švietimo ir mokslo institucijos įregistravimo, išregistravimo datos;</w:t>
      </w:r>
    </w:p>
    <w:p w14:paraId="313791C7" w14:textId="77777777" w:rsidR="0029341A" w:rsidRDefault="00121932">
      <w:pPr>
        <w:spacing w:line="360" w:lineRule="atLeast"/>
        <w:ind w:firstLine="720"/>
        <w:jc w:val="both"/>
        <w:rPr>
          <w:szCs w:val="24"/>
        </w:rPr>
      </w:pPr>
      <w:r>
        <w:rPr>
          <w:szCs w:val="24"/>
        </w:rPr>
        <w:t>15.2</w:t>
      </w:r>
      <w:r>
        <w:rPr>
          <w:szCs w:val="24"/>
        </w:rPr>
        <w:t xml:space="preserve">. </w:t>
      </w:r>
      <w:r>
        <w:rPr>
          <w:szCs w:val="24"/>
          <w:shd w:val="clear" w:color="auto" w:fill="FFFFFF"/>
        </w:rPr>
        <w:t>iš Juridinių asmenų registro:</w:t>
      </w:r>
    </w:p>
    <w:p w14:paraId="313791C8" w14:textId="77777777" w:rsidR="0029341A" w:rsidRDefault="00121932">
      <w:pPr>
        <w:spacing w:line="360" w:lineRule="atLeast"/>
        <w:ind w:firstLine="720"/>
        <w:jc w:val="both"/>
        <w:rPr>
          <w:szCs w:val="24"/>
        </w:rPr>
      </w:pPr>
      <w:r>
        <w:rPr>
          <w:szCs w:val="24"/>
        </w:rPr>
        <w:t>15.2.1</w:t>
      </w:r>
      <w:r>
        <w:rPr>
          <w:szCs w:val="24"/>
        </w:rPr>
        <w:t xml:space="preserve">. juridinio </w:t>
      </w:r>
      <w:r>
        <w:rPr>
          <w:szCs w:val="24"/>
        </w:rPr>
        <w:t>asmens kodas;</w:t>
      </w:r>
    </w:p>
    <w:p w14:paraId="313791C9" w14:textId="77777777" w:rsidR="0029341A" w:rsidRDefault="00121932">
      <w:pPr>
        <w:spacing w:line="360" w:lineRule="atLeast"/>
        <w:ind w:firstLine="720"/>
        <w:jc w:val="both"/>
        <w:rPr>
          <w:szCs w:val="24"/>
        </w:rPr>
      </w:pPr>
      <w:r>
        <w:rPr>
          <w:szCs w:val="24"/>
        </w:rPr>
        <w:t>15.2.2</w:t>
      </w:r>
      <w:r>
        <w:rPr>
          <w:szCs w:val="24"/>
        </w:rPr>
        <w:t>. juridinio asmens įregistravimo, išregistravimo datos;</w:t>
      </w:r>
    </w:p>
    <w:p w14:paraId="313791CA" w14:textId="77777777" w:rsidR="0029341A" w:rsidRDefault="00121932">
      <w:pPr>
        <w:spacing w:line="360" w:lineRule="atLeast"/>
        <w:ind w:firstLine="720"/>
        <w:jc w:val="both"/>
        <w:rPr>
          <w:szCs w:val="24"/>
        </w:rPr>
      </w:pPr>
      <w:r>
        <w:rPr>
          <w:szCs w:val="24"/>
        </w:rPr>
        <w:t>15.2.3</w:t>
      </w:r>
      <w:r>
        <w:rPr>
          <w:szCs w:val="24"/>
        </w:rPr>
        <w:t>. juridinio asmens teisinės forma;</w:t>
      </w:r>
    </w:p>
    <w:p w14:paraId="313791CB" w14:textId="77777777" w:rsidR="0029341A" w:rsidRDefault="00121932">
      <w:pPr>
        <w:spacing w:line="360" w:lineRule="atLeast"/>
        <w:ind w:firstLine="720"/>
        <w:jc w:val="both"/>
        <w:rPr>
          <w:szCs w:val="24"/>
        </w:rPr>
      </w:pPr>
      <w:r>
        <w:rPr>
          <w:szCs w:val="24"/>
        </w:rPr>
        <w:t>15.3</w:t>
      </w:r>
      <w:r>
        <w:rPr>
          <w:szCs w:val="24"/>
        </w:rPr>
        <w:t>. iš Lietuvos statistikos departamento (juridinių asmenų duomenys oficialiosios statistikos tikslams):</w:t>
      </w:r>
    </w:p>
    <w:p w14:paraId="313791CC" w14:textId="77777777" w:rsidR="0029341A" w:rsidRDefault="00121932">
      <w:pPr>
        <w:spacing w:line="360" w:lineRule="atLeast"/>
        <w:ind w:firstLine="720"/>
        <w:jc w:val="both"/>
        <w:rPr>
          <w:szCs w:val="24"/>
        </w:rPr>
      </w:pPr>
      <w:r>
        <w:rPr>
          <w:szCs w:val="24"/>
        </w:rPr>
        <w:t>15.3.1</w:t>
      </w:r>
      <w:r>
        <w:rPr>
          <w:szCs w:val="24"/>
        </w:rPr>
        <w:t xml:space="preserve">. </w:t>
      </w:r>
      <w:r>
        <w:rPr>
          <w:szCs w:val="24"/>
        </w:rPr>
        <w:t>juridinio asmens kodas;</w:t>
      </w:r>
    </w:p>
    <w:p w14:paraId="313791CD" w14:textId="77777777" w:rsidR="0029341A" w:rsidRDefault="00121932">
      <w:pPr>
        <w:spacing w:line="360" w:lineRule="atLeast"/>
        <w:ind w:firstLine="720"/>
        <w:jc w:val="both"/>
        <w:rPr>
          <w:szCs w:val="24"/>
        </w:rPr>
      </w:pPr>
      <w:r>
        <w:rPr>
          <w:szCs w:val="24"/>
        </w:rPr>
        <w:t>15.3.2</w:t>
      </w:r>
      <w:r>
        <w:rPr>
          <w:szCs w:val="24"/>
        </w:rPr>
        <w:t>. juridinio asmens pagrindinė veikla pagal Ekonominės veiklos rūšių klasifikatorių (toliau – EVRK);</w:t>
      </w:r>
    </w:p>
    <w:p w14:paraId="313791CE" w14:textId="77777777" w:rsidR="0029341A" w:rsidRDefault="00121932">
      <w:pPr>
        <w:spacing w:line="360" w:lineRule="atLeast"/>
        <w:ind w:firstLine="720"/>
        <w:jc w:val="both"/>
        <w:rPr>
          <w:szCs w:val="24"/>
        </w:rPr>
      </w:pPr>
      <w:r>
        <w:rPr>
          <w:szCs w:val="24"/>
        </w:rPr>
        <w:t>15.3.3</w:t>
      </w:r>
      <w:r>
        <w:rPr>
          <w:szCs w:val="24"/>
        </w:rPr>
        <w:t>. juridinio asmens nuosavybės forma;</w:t>
      </w:r>
    </w:p>
    <w:p w14:paraId="313791CF" w14:textId="77777777" w:rsidR="0029341A" w:rsidRDefault="00121932">
      <w:pPr>
        <w:spacing w:line="360" w:lineRule="atLeast"/>
        <w:ind w:firstLine="720"/>
        <w:jc w:val="both"/>
        <w:rPr>
          <w:szCs w:val="24"/>
        </w:rPr>
      </w:pPr>
      <w:r>
        <w:rPr>
          <w:szCs w:val="24"/>
        </w:rPr>
        <w:t>15.3.4</w:t>
      </w:r>
      <w:r>
        <w:rPr>
          <w:szCs w:val="24"/>
        </w:rPr>
        <w:t xml:space="preserve">. juridinio asmens institucinis </w:t>
      </w:r>
      <w:proofErr w:type="spellStart"/>
      <w:r>
        <w:rPr>
          <w:szCs w:val="24"/>
        </w:rPr>
        <w:t>subsektorius</w:t>
      </w:r>
      <w:proofErr w:type="spellEnd"/>
      <w:r>
        <w:rPr>
          <w:szCs w:val="24"/>
        </w:rPr>
        <w:t>;</w:t>
      </w:r>
    </w:p>
    <w:p w14:paraId="313791D0" w14:textId="77777777" w:rsidR="0029341A" w:rsidRDefault="00121932">
      <w:pPr>
        <w:spacing w:line="360" w:lineRule="atLeast"/>
        <w:ind w:firstLine="720"/>
        <w:jc w:val="both"/>
        <w:rPr>
          <w:szCs w:val="24"/>
        </w:rPr>
      </w:pPr>
      <w:r>
        <w:rPr>
          <w:szCs w:val="24"/>
        </w:rPr>
        <w:t>15.4</w:t>
      </w:r>
      <w:r>
        <w:rPr>
          <w:szCs w:val="24"/>
        </w:rPr>
        <w:t xml:space="preserve">. iš </w:t>
      </w:r>
      <w:r>
        <w:rPr>
          <w:szCs w:val="24"/>
        </w:rPr>
        <w:t>Studijų, mokymo programų ir kvalifikacijų registro (studijų ir mokymo programų (toliau – programa) duomenys):</w:t>
      </w:r>
    </w:p>
    <w:p w14:paraId="313791D1" w14:textId="77777777" w:rsidR="0029341A" w:rsidRDefault="00121932">
      <w:pPr>
        <w:spacing w:line="360" w:lineRule="atLeast"/>
        <w:ind w:firstLine="720"/>
        <w:jc w:val="both"/>
        <w:rPr>
          <w:szCs w:val="24"/>
        </w:rPr>
      </w:pPr>
      <w:r>
        <w:rPr>
          <w:szCs w:val="24"/>
        </w:rPr>
        <w:t>15.4.1</w:t>
      </w:r>
      <w:r>
        <w:rPr>
          <w:szCs w:val="24"/>
        </w:rPr>
        <w:t xml:space="preserve">. programos valstybinis kodas; </w:t>
      </w:r>
    </w:p>
    <w:p w14:paraId="313791D2" w14:textId="77777777" w:rsidR="0029341A" w:rsidRDefault="00121932">
      <w:pPr>
        <w:spacing w:line="360" w:lineRule="atLeast"/>
        <w:ind w:firstLine="720"/>
        <w:jc w:val="both"/>
        <w:rPr>
          <w:szCs w:val="24"/>
        </w:rPr>
      </w:pPr>
      <w:r>
        <w:rPr>
          <w:szCs w:val="24"/>
        </w:rPr>
        <w:t>15.4.2</w:t>
      </w:r>
      <w:r>
        <w:rPr>
          <w:szCs w:val="24"/>
        </w:rPr>
        <w:t>. suteikiamos kvalifikacijos pavadinimas, valstybinis kodas;</w:t>
      </w:r>
    </w:p>
    <w:p w14:paraId="313791D3" w14:textId="77777777" w:rsidR="0029341A" w:rsidRDefault="00121932">
      <w:pPr>
        <w:spacing w:line="360" w:lineRule="atLeast"/>
        <w:ind w:firstLine="720"/>
        <w:jc w:val="both"/>
        <w:rPr>
          <w:szCs w:val="24"/>
        </w:rPr>
      </w:pPr>
      <w:r>
        <w:rPr>
          <w:szCs w:val="24"/>
        </w:rPr>
        <w:t>15.4.3</w:t>
      </w:r>
      <w:r>
        <w:rPr>
          <w:szCs w:val="24"/>
        </w:rPr>
        <w:t>. programos vykdymo kalba</w:t>
      </w:r>
      <w:r>
        <w:rPr>
          <w:szCs w:val="24"/>
        </w:rPr>
        <w:t xml:space="preserve"> (-</w:t>
      </w:r>
      <w:proofErr w:type="spellStart"/>
      <w:r>
        <w:rPr>
          <w:szCs w:val="24"/>
        </w:rPr>
        <w:t>os</w:t>
      </w:r>
      <w:proofErr w:type="spellEnd"/>
      <w:r>
        <w:rPr>
          <w:szCs w:val="24"/>
        </w:rPr>
        <w:t>);</w:t>
      </w:r>
    </w:p>
    <w:p w14:paraId="313791D4" w14:textId="77777777" w:rsidR="0029341A" w:rsidRDefault="00121932">
      <w:pPr>
        <w:spacing w:line="360" w:lineRule="atLeast"/>
        <w:ind w:firstLine="720"/>
        <w:jc w:val="both"/>
        <w:rPr>
          <w:szCs w:val="24"/>
        </w:rPr>
      </w:pPr>
      <w:r>
        <w:rPr>
          <w:szCs w:val="24"/>
        </w:rPr>
        <w:t>15.4.4</w:t>
      </w:r>
      <w:r>
        <w:rPr>
          <w:szCs w:val="24"/>
        </w:rPr>
        <w:t>. švietimo ir mokslo institucijos, pateikusios registruoti programą, juridinio asmens kodas;</w:t>
      </w:r>
    </w:p>
    <w:p w14:paraId="313791D5" w14:textId="77777777" w:rsidR="0029341A" w:rsidRDefault="00121932">
      <w:pPr>
        <w:spacing w:line="360" w:lineRule="atLeast"/>
        <w:ind w:firstLine="720"/>
        <w:jc w:val="both"/>
        <w:rPr>
          <w:szCs w:val="24"/>
        </w:rPr>
      </w:pPr>
      <w:r>
        <w:rPr>
          <w:szCs w:val="24"/>
        </w:rPr>
        <w:t>15.4.5</w:t>
      </w:r>
      <w:r>
        <w:rPr>
          <w:szCs w:val="24"/>
        </w:rPr>
        <w:t>. programos patvirtinimo datos;</w:t>
      </w:r>
    </w:p>
    <w:p w14:paraId="313791D6" w14:textId="77777777" w:rsidR="0029341A" w:rsidRDefault="00121932">
      <w:pPr>
        <w:spacing w:line="360" w:lineRule="atLeast"/>
        <w:ind w:firstLine="720"/>
        <w:jc w:val="both"/>
        <w:rPr>
          <w:szCs w:val="24"/>
        </w:rPr>
      </w:pPr>
      <w:r>
        <w:rPr>
          <w:szCs w:val="24"/>
        </w:rPr>
        <w:t>15.4.6</w:t>
      </w:r>
      <w:r>
        <w:rPr>
          <w:szCs w:val="24"/>
        </w:rPr>
        <w:t>. programos švietimo sritis;</w:t>
      </w:r>
    </w:p>
    <w:p w14:paraId="313791D7" w14:textId="77777777" w:rsidR="0029341A" w:rsidRDefault="00121932">
      <w:pPr>
        <w:spacing w:line="360" w:lineRule="atLeast"/>
        <w:ind w:firstLine="720"/>
        <w:jc w:val="both"/>
        <w:rPr>
          <w:szCs w:val="24"/>
        </w:rPr>
      </w:pPr>
      <w:r>
        <w:rPr>
          <w:szCs w:val="24"/>
        </w:rPr>
        <w:t>15.4.7</w:t>
      </w:r>
      <w:r>
        <w:rPr>
          <w:szCs w:val="24"/>
        </w:rPr>
        <w:t xml:space="preserve">.  programos švietimo </w:t>
      </w:r>
      <w:proofErr w:type="spellStart"/>
      <w:r>
        <w:rPr>
          <w:szCs w:val="24"/>
        </w:rPr>
        <w:t>posritis</w:t>
      </w:r>
      <w:proofErr w:type="spellEnd"/>
      <w:r>
        <w:rPr>
          <w:szCs w:val="24"/>
        </w:rPr>
        <w:t>;</w:t>
      </w:r>
    </w:p>
    <w:p w14:paraId="313791D8" w14:textId="77777777" w:rsidR="0029341A" w:rsidRDefault="00121932">
      <w:pPr>
        <w:spacing w:line="360" w:lineRule="atLeast"/>
        <w:ind w:firstLine="720"/>
        <w:jc w:val="both"/>
        <w:rPr>
          <w:szCs w:val="24"/>
        </w:rPr>
      </w:pPr>
      <w:r>
        <w:rPr>
          <w:szCs w:val="24"/>
        </w:rPr>
        <w:t>15.4.8</w:t>
      </w:r>
      <w:r>
        <w:rPr>
          <w:szCs w:val="24"/>
        </w:rPr>
        <w:t xml:space="preserve">. programos </w:t>
      </w:r>
      <w:r>
        <w:rPr>
          <w:szCs w:val="24"/>
        </w:rPr>
        <w:t>studijų sritis;</w:t>
      </w:r>
    </w:p>
    <w:p w14:paraId="313791D9" w14:textId="77777777" w:rsidR="0029341A" w:rsidRDefault="00121932">
      <w:pPr>
        <w:spacing w:line="360" w:lineRule="atLeast"/>
        <w:ind w:firstLine="720"/>
        <w:jc w:val="both"/>
        <w:rPr>
          <w:szCs w:val="24"/>
        </w:rPr>
      </w:pPr>
      <w:r>
        <w:rPr>
          <w:szCs w:val="24"/>
        </w:rPr>
        <w:t>15.4.9</w:t>
      </w:r>
      <w:r>
        <w:rPr>
          <w:szCs w:val="24"/>
        </w:rPr>
        <w:t>. programos studijų kryptis;</w:t>
      </w:r>
    </w:p>
    <w:p w14:paraId="313791DA" w14:textId="77777777" w:rsidR="0029341A" w:rsidRDefault="00121932">
      <w:pPr>
        <w:spacing w:line="360" w:lineRule="atLeast"/>
        <w:ind w:firstLine="720"/>
        <w:jc w:val="both"/>
        <w:rPr>
          <w:szCs w:val="24"/>
        </w:rPr>
      </w:pPr>
      <w:r>
        <w:rPr>
          <w:szCs w:val="24"/>
        </w:rPr>
        <w:t>15.4.10</w:t>
      </w:r>
      <w:r>
        <w:rPr>
          <w:szCs w:val="24"/>
        </w:rPr>
        <w:t>. programos lygmuo;</w:t>
      </w:r>
    </w:p>
    <w:p w14:paraId="313791DB" w14:textId="77777777" w:rsidR="0029341A" w:rsidRDefault="00121932">
      <w:pPr>
        <w:spacing w:line="360" w:lineRule="atLeast"/>
        <w:ind w:firstLine="720"/>
        <w:jc w:val="both"/>
        <w:rPr>
          <w:szCs w:val="24"/>
        </w:rPr>
      </w:pPr>
      <w:r>
        <w:rPr>
          <w:szCs w:val="24"/>
        </w:rPr>
        <w:t>15.4.11</w:t>
      </w:r>
      <w:r>
        <w:rPr>
          <w:szCs w:val="24"/>
        </w:rPr>
        <w:t>. programos trukmė metais;</w:t>
      </w:r>
    </w:p>
    <w:p w14:paraId="313791DC" w14:textId="77777777" w:rsidR="0029341A" w:rsidRDefault="00121932">
      <w:pPr>
        <w:spacing w:line="360" w:lineRule="atLeast"/>
        <w:ind w:firstLine="720"/>
        <w:jc w:val="both"/>
        <w:rPr>
          <w:szCs w:val="24"/>
        </w:rPr>
      </w:pPr>
      <w:r>
        <w:rPr>
          <w:szCs w:val="24"/>
        </w:rPr>
        <w:t>15.4.12</w:t>
      </w:r>
      <w:r>
        <w:rPr>
          <w:szCs w:val="24"/>
        </w:rPr>
        <w:t>. programos vykdymo pabaigos data;</w:t>
      </w:r>
    </w:p>
    <w:p w14:paraId="313791DD" w14:textId="77777777" w:rsidR="0029341A" w:rsidRDefault="00121932">
      <w:pPr>
        <w:spacing w:line="360" w:lineRule="atLeast"/>
        <w:ind w:firstLine="720"/>
        <w:jc w:val="both"/>
        <w:rPr>
          <w:szCs w:val="24"/>
        </w:rPr>
      </w:pPr>
      <w:r>
        <w:rPr>
          <w:szCs w:val="24"/>
        </w:rPr>
        <w:t>15.4.13</w:t>
      </w:r>
      <w:r>
        <w:rPr>
          <w:szCs w:val="24"/>
        </w:rPr>
        <w:t>. programos akreditacijos terminas;</w:t>
      </w:r>
    </w:p>
    <w:p w14:paraId="313791DE" w14:textId="77777777" w:rsidR="0029341A" w:rsidRDefault="00121932">
      <w:pPr>
        <w:spacing w:line="360" w:lineRule="atLeast"/>
        <w:ind w:firstLine="720"/>
        <w:jc w:val="both"/>
        <w:rPr>
          <w:szCs w:val="24"/>
        </w:rPr>
      </w:pPr>
      <w:r>
        <w:rPr>
          <w:szCs w:val="24"/>
        </w:rPr>
        <w:t>15.5</w:t>
      </w:r>
      <w:r>
        <w:rPr>
          <w:szCs w:val="24"/>
        </w:rPr>
        <w:t xml:space="preserve">. iš Kvalifikacijos </w:t>
      </w:r>
      <w:r>
        <w:rPr>
          <w:szCs w:val="24"/>
        </w:rPr>
        <w:t>tobulinimo programų ir renginių registro (kvalifikacijos tobulinimo programų ir renginių duomenys):</w:t>
      </w:r>
    </w:p>
    <w:p w14:paraId="313791DF" w14:textId="77777777" w:rsidR="0029341A" w:rsidRDefault="00121932">
      <w:pPr>
        <w:spacing w:line="360" w:lineRule="atLeast"/>
        <w:ind w:firstLine="720"/>
        <w:jc w:val="both"/>
        <w:rPr>
          <w:szCs w:val="24"/>
        </w:rPr>
      </w:pPr>
      <w:r>
        <w:rPr>
          <w:szCs w:val="24"/>
        </w:rPr>
        <w:t>15.5.1</w:t>
      </w:r>
      <w:r>
        <w:rPr>
          <w:szCs w:val="24"/>
        </w:rPr>
        <w:t>. kvalifikacijos tobulinimo programos kodas;</w:t>
      </w:r>
    </w:p>
    <w:p w14:paraId="313791E0" w14:textId="77777777" w:rsidR="0029341A" w:rsidRDefault="00121932">
      <w:pPr>
        <w:spacing w:line="360" w:lineRule="atLeast"/>
        <w:ind w:firstLine="720"/>
        <w:jc w:val="both"/>
        <w:rPr>
          <w:szCs w:val="24"/>
        </w:rPr>
      </w:pPr>
      <w:r>
        <w:rPr>
          <w:szCs w:val="24"/>
        </w:rPr>
        <w:t>15.5.2</w:t>
      </w:r>
      <w:r>
        <w:rPr>
          <w:szCs w:val="24"/>
        </w:rPr>
        <w:t>. kvalifikacijos tobulinimo programos ISCED kodas;</w:t>
      </w:r>
    </w:p>
    <w:p w14:paraId="313791E1" w14:textId="77777777" w:rsidR="0029341A" w:rsidRDefault="00121932">
      <w:pPr>
        <w:spacing w:line="360" w:lineRule="atLeast"/>
        <w:ind w:firstLine="720"/>
        <w:jc w:val="both"/>
        <w:rPr>
          <w:szCs w:val="24"/>
        </w:rPr>
      </w:pPr>
      <w:r>
        <w:rPr>
          <w:szCs w:val="24"/>
        </w:rPr>
        <w:t>15.5.3</w:t>
      </w:r>
      <w:r>
        <w:rPr>
          <w:szCs w:val="24"/>
        </w:rPr>
        <w:t>. kvalifikacijos tobulinimo prog</w:t>
      </w:r>
      <w:r>
        <w:rPr>
          <w:szCs w:val="24"/>
        </w:rPr>
        <w:t>ramos pavadinimas lietuvių ir anglų kalbomis;</w:t>
      </w:r>
    </w:p>
    <w:p w14:paraId="313791E2" w14:textId="77777777" w:rsidR="0029341A" w:rsidRDefault="00121932">
      <w:pPr>
        <w:spacing w:line="360" w:lineRule="atLeast"/>
        <w:ind w:firstLine="720"/>
        <w:jc w:val="both"/>
        <w:rPr>
          <w:szCs w:val="24"/>
        </w:rPr>
      </w:pPr>
      <w:r>
        <w:rPr>
          <w:szCs w:val="24"/>
        </w:rPr>
        <w:t>15.5.4</w:t>
      </w:r>
      <w:r>
        <w:rPr>
          <w:szCs w:val="24"/>
        </w:rPr>
        <w:t>. kvalifikacijos tobulinimo programos švietimo sritis;</w:t>
      </w:r>
    </w:p>
    <w:p w14:paraId="313791E3" w14:textId="77777777" w:rsidR="0029341A" w:rsidRDefault="00121932">
      <w:pPr>
        <w:spacing w:line="360" w:lineRule="atLeast"/>
        <w:ind w:firstLine="720"/>
        <w:jc w:val="both"/>
        <w:rPr>
          <w:szCs w:val="24"/>
        </w:rPr>
      </w:pPr>
      <w:r>
        <w:rPr>
          <w:szCs w:val="24"/>
        </w:rPr>
        <w:t>15.5.5</w:t>
      </w:r>
      <w:r>
        <w:rPr>
          <w:szCs w:val="24"/>
        </w:rPr>
        <w:t xml:space="preserve">. kvalifikacijos tobulinimo programos švietimo </w:t>
      </w:r>
      <w:proofErr w:type="spellStart"/>
      <w:r>
        <w:rPr>
          <w:szCs w:val="24"/>
        </w:rPr>
        <w:t>posritis</w:t>
      </w:r>
      <w:proofErr w:type="spellEnd"/>
      <w:r>
        <w:rPr>
          <w:szCs w:val="24"/>
        </w:rPr>
        <w:t>;</w:t>
      </w:r>
    </w:p>
    <w:p w14:paraId="313791E4" w14:textId="77777777" w:rsidR="0029341A" w:rsidRDefault="00121932">
      <w:pPr>
        <w:spacing w:line="360" w:lineRule="atLeast"/>
        <w:ind w:firstLine="720"/>
        <w:jc w:val="both"/>
        <w:rPr>
          <w:szCs w:val="24"/>
        </w:rPr>
      </w:pPr>
      <w:r>
        <w:rPr>
          <w:szCs w:val="24"/>
        </w:rPr>
        <w:t>15.5.6</w:t>
      </w:r>
      <w:r>
        <w:rPr>
          <w:szCs w:val="24"/>
        </w:rPr>
        <w:t>. kvalifikacijos tobulinimo programos lygmuo;</w:t>
      </w:r>
    </w:p>
    <w:p w14:paraId="313791E5" w14:textId="77777777" w:rsidR="0029341A" w:rsidRDefault="00121932">
      <w:pPr>
        <w:spacing w:line="360" w:lineRule="atLeast"/>
        <w:ind w:firstLine="720"/>
        <w:jc w:val="both"/>
        <w:rPr>
          <w:szCs w:val="24"/>
        </w:rPr>
      </w:pPr>
      <w:r>
        <w:rPr>
          <w:szCs w:val="24"/>
        </w:rPr>
        <w:t>15.5.7</w:t>
      </w:r>
      <w:r>
        <w:rPr>
          <w:szCs w:val="24"/>
        </w:rPr>
        <w:t>. kvalifikac</w:t>
      </w:r>
      <w:r>
        <w:rPr>
          <w:szCs w:val="24"/>
        </w:rPr>
        <w:t>ijos tobulinimo programos kategorija;</w:t>
      </w:r>
    </w:p>
    <w:p w14:paraId="313791E6" w14:textId="77777777" w:rsidR="0029341A" w:rsidRDefault="00121932">
      <w:pPr>
        <w:spacing w:line="360" w:lineRule="atLeast"/>
        <w:ind w:firstLine="720"/>
        <w:jc w:val="both"/>
        <w:rPr>
          <w:szCs w:val="24"/>
        </w:rPr>
      </w:pPr>
      <w:r>
        <w:rPr>
          <w:szCs w:val="24"/>
        </w:rPr>
        <w:t>15.5.8</w:t>
      </w:r>
      <w:r>
        <w:rPr>
          <w:szCs w:val="24"/>
        </w:rPr>
        <w:t>. kvalifikacijos tobulinimo programos krypties dalykas;</w:t>
      </w:r>
    </w:p>
    <w:p w14:paraId="313791E7" w14:textId="77777777" w:rsidR="0029341A" w:rsidRDefault="00121932">
      <w:pPr>
        <w:spacing w:line="360" w:lineRule="atLeast"/>
        <w:ind w:firstLine="720"/>
        <w:jc w:val="both"/>
        <w:rPr>
          <w:szCs w:val="24"/>
        </w:rPr>
      </w:pPr>
      <w:r>
        <w:rPr>
          <w:szCs w:val="24"/>
        </w:rPr>
        <w:t>15.5.9</w:t>
      </w:r>
      <w:r>
        <w:rPr>
          <w:szCs w:val="24"/>
        </w:rPr>
        <w:t>. kvalifikacijos tobulinimo programą parengusios kvalifikacijos tobulinimo institucijos juridinio asmens kodas;</w:t>
      </w:r>
    </w:p>
    <w:p w14:paraId="313791E8" w14:textId="77777777" w:rsidR="0029341A" w:rsidRDefault="00121932">
      <w:pPr>
        <w:spacing w:line="360" w:lineRule="atLeast"/>
        <w:ind w:firstLine="720"/>
        <w:jc w:val="both"/>
        <w:rPr>
          <w:szCs w:val="24"/>
        </w:rPr>
      </w:pPr>
      <w:r>
        <w:rPr>
          <w:szCs w:val="24"/>
        </w:rPr>
        <w:t>15.5.10</w:t>
      </w:r>
      <w:r>
        <w:rPr>
          <w:szCs w:val="24"/>
        </w:rPr>
        <w:t>. kvalifikacijos to</w:t>
      </w:r>
      <w:r>
        <w:rPr>
          <w:szCs w:val="24"/>
        </w:rPr>
        <w:t>bulinimo programą patvirtinusios institucijos, juridinio asmens kodas, programos patvirtinimo data ir tvirtinamo dokumento numeris;</w:t>
      </w:r>
    </w:p>
    <w:p w14:paraId="313791E9" w14:textId="77777777" w:rsidR="0029341A" w:rsidRDefault="00121932">
      <w:pPr>
        <w:spacing w:line="360" w:lineRule="atLeast"/>
        <w:ind w:firstLine="720"/>
        <w:jc w:val="both"/>
        <w:rPr>
          <w:szCs w:val="24"/>
        </w:rPr>
      </w:pPr>
      <w:r>
        <w:rPr>
          <w:szCs w:val="24"/>
        </w:rPr>
        <w:t>15.5.11</w:t>
      </w:r>
      <w:r>
        <w:rPr>
          <w:szCs w:val="24"/>
        </w:rPr>
        <w:t>. kvalifikacijos tobulinimo programos įregistravimo, išregistravimo datos;</w:t>
      </w:r>
    </w:p>
    <w:p w14:paraId="313791EA" w14:textId="77777777" w:rsidR="0029341A" w:rsidRDefault="00121932">
      <w:pPr>
        <w:spacing w:line="360" w:lineRule="atLeast"/>
        <w:ind w:firstLine="720"/>
        <w:jc w:val="both"/>
        <w:rPr>
          <w:szCs w:val="24"/>
        </w:rPr>
      </w:pPr>
      <w:r>
        <w:rPr>
          <w:szCs w:val="24"/>
        </w:rPr>
        <w:t>15.6</w:t>
      </w:r>
      <w:r>
        <w:rPr>
          <w:szCs w:val="24"/>
        </w:rPr>
        <w:t>. iš Licencijų registro (lic</w:t>
      </w:r>
      <w:r>
        <w:rPr>
          <w:szCs w:val="24"/>
        </w:rPr>
        <w:t>encijų ir leidimų duomenys):</w:t>
      </w:r>
    </w:p>
    <w:p w14:paraId="313791EB" w14:textId="77777777" w:rsidR="0029341A" w:rsidRDefault="00121932">
      <w:pPr>
        <w:spacing w:line="360" w:lineRule="atLeast"/>
        <w:ind w:firstLine="720"/>
        <w:jc w:val="both"/>
        <w:rPr>
          <w:szCs w:val="24"/>
        </w:rPr>
      </w:pPr>
      <w:r>
        <w:rPr>
          <w:szCs w:val="24"/>
        </w:rPr>
        <w:t>15.6.1</w:t>
      </w:r>
      <w:r>
        <w:rPr>
          <w:szCs w:val="24"/>
        </w:rPr>
        <w:t>. licencijos, leidimo įregistravimo, išregistravimo datos, duomenų įrašymo ir keitimo Registre datos;</w:t>
      </w:r>
    </w:p>
    <w:p w14:paraId="313791EC" w14:textId="77777777" w:rsidR="0029341A" w:rsidRDefault="00121932">
      <w:pPr>
        <w:spacing w:line="360" w:lineRule="atLeast"/>
        <w:ind w:firstLine="720"/>
        <w:jc w:val="both"/>
        <w:rPr>
          <w:szCs w:val="24"/>
        </w:rPr>
      </w:pPr>
      <w:r>
        <w:rPr>
          <w:szCs w:val="24"/>
        </w:rPr>
        <w:t>15.6.2</w:t>
      </w:r>
      <w:r>
        <w:rPr>
          <w:szCs w:val="24"/>
        </w:rPr>
        <w:t>. licencijos, leidimo turėtojo – juridinio asmens – kodas;</w:t>
      </w:r>
    </w:p>
    <w:p w14:paraId="313791ED" w14:textId="77777777" w:rsidR="0029341A" w:rsidRDefault="00121932">
      <w:pPr>
        <w:spacing w:line="360" w:lineRule="atLeast"/>
        <w:ind w:firstLine="720"/>
        <w:jc w:val="both"/>
        <w:rPr>
          <w:szCs w:val="24"/>
        </w:rPr>
      </w:pPr>
      <w:r>
        <w:rPr>
          <w:szCs w:val="24"/>
        </w:rPr>
        <w:t>15.6.3</w:t>
      </w:r>
      <w:r>
        <w:rPr>
          <w:szCs w:val="24"/>
        </w:rPr>
        <w:t>. licencijos turėtojo – fizinio asmens</w:t>
      </w:r>
      <w:r>
        <w:rPr>
          <w:szCs w:val="24"/>
        </w:rPr>
        <w:t xml:space="preserve"> – vardas, pavardė;</w:t>
      </w:r>
    </w:p>
    <w:p w14:paraId="313791EE" w14:textId="77777777" w:rsidR="0029341A" w:rsidRDefault="00121932">
      <w:pPr>
        <w:spacing w:line="360" w:lineRule="atLeast"/>
        <w:ind w:firstLine="720"/>
        <w:jc w:val="both"/>
        <w:rPr>
          <w:szCs w:val="24"/>
        </w:rPr>
      </w:pPr>
      <w:r>
        <w:rPr>
          <w:szCs w:val="24"/>
        </w:rPr>
        <w:t>15.6.4</w:t>
      </w:r>
      <w:r>
        <w:rPr>
          <w:szCs w:val="24"/>
        </w:rPr>
        <w:t>. leidimo turėtojo – užsienio aukštosios mokyklos, įsteigusios filialą Lietuvos Respublikoje, kuriam išduotas leidimas vykdyti studijas ir su studijomis susijusią veiklą, pavadinimas, kodas, teisinė forma, buveinės adresas, va</w:t>
      </w:r>
      <w:r>
        <w:rPr>
          <w:szCs w:val="24"/>
        </w:rPr>
        <w:t>lstybės, kurioje ji registruota, kodas. Užsienio aukštosios mokyklos, įsteigusios atstovybę Lietuvos Respublikoje, kuriai išduotas leidimas vykdyti su studijomis susijusią veiklą, pavadinimas, kodas, buveinės adresas, valstybės, kurioje ji registruota, kod</w:t>
      </w:r>
      <w:r>
        <w:rPr>
          <w:szCs w:val="24"/>
        </w:rPr>
        <w:t>as;</w:t>
      </w:r>
    </w:p>
    <w:p w14:paraId="313791EF" w14:textId="77777777" w:rsidR="0029341A" w:rsidRDefault="00121932">
      <w:pPr>
        <w:spacing w:line="360" w:lineRule="atLeast"/>
        <w:ind w:firstLine="720"/>
        <w:jc w:val="both"/>
        <w:rPr>
          <w:szCs w:val="24"/>
        </w:rPr>
      </w:pPr>
      <w:r>
        <w:rPr>
          <w:szCs w:val="24"/>
        </w:rPr>
        <w:t>15.6.5</w:t>
      </w:r>
      <w:r>
        <w:rPr>
          <w:szCs w:val="24"/>
        </w:rPr>
        <w:t>. švietimo veiklos kodas, pavadinimas;</w:t>
      </w:r>
    </w:p>
    <w:p w14:paraId="313791F0" w14:textId="77777777" w:rsidR="0029341A" w:rsidRDefault="00121932">
      <w:pPr>
        <w:spacing w:line="360" w:lineRule="atLeast"/>
        <w:ind w:firstLine="720"/>
        <w:jc w:val="both"/>
        <w:rPr>
          <w:szCs w:val="24"/>
        </w:rPr>
      </w:pPr>
      <w:r>
        <w:rPr>
          <w:szCs w:val="24"/>
        </w:rPr>
        <w:t>15.6.6</w:t>
      </w:r>
      <w:r>
        <w:rPr>
          <w:szCs w:val="24"/>
        </w:rPr>
        <w:t>. institucijos grupė ir tipas (pagal Institucijų grupių, Institucijų tipų klasifikatorius);</w:t>
      </w:r>
    </w:p>
    <w:p w14:paraId="313791F1" w14:textId="77777777" w:rsidR="0029341A" w:rsidRDefault="00121932">
      <w:pPr>
        <w:spacing w:line="360" w:lineRule="atLeast"/>
        <w:ind w:firstLine="720"/>
        <w:jc w:val="both"/>
        <w:rPr>
          <w:szCs w:val="24"/>
        </w:rPr>
      </w:pPr>
      <w:r>
        <w:rPr>
          <w:szCs w:val="24"/>
        </w:rPr>
        <w:t>15.6.7</w:t>
      </w:r>
      <w:r>
        <w:rPr>
          <w:szCs w:val="24"/>
        </w:rPr>
        <w:t>. mokymo vykdymo vietos adresas;</w:t>
      </w:r>
    </w:p>
    <w:p w14:paraId="313791F2" w14:textId="77777777" w:rsidR="0029341A" w:rsidRDefault="00121932">
      <w:pPr>
        <w:spacing w:line="360" w:lineRule="atLeast"/>
        <w:ind w:firstLine="720"/>
        <w:jc w:val="both"/>
        <w:rPr>
          <w:szCs w:val="24"/>
        </w:rPr>
      </w:pPr>
      <w:r>
        <w:rPr>
          <w:szCs w:val="24"/>
        </w:rPr>
        <w:t>15.6.8</w:t>
      </w:r>
      <w:r>
        <w:rPr>
          <w:szCs w:val="24"/>
        </w:rPr>
        <w:t xml:space="preserve">. švietimo sritis ir švietimo </w:t>
      </w:r>
      <w:proofErr w:type="spellStart"/>
      <w:r>
        <w:rPr>
          <w:szCs w:val="24"/>
        </w:rPr>
        <w:t>posritis</w:t>
      </w:r>
      <w:proofErr w:type="spellEnd"/>
      <w:r>
        <w:rPr>
          <w:szCs w:val="24"/>
        </w:rPr>
        <w:t xml:space="preserve"> (pagal </w:t>
      </w:r>
      <w:r>
        <w:rPr>
          <w:szCs w:val="24"/>
        </w:rPr>
        <w:t xml:space="preserve">Švietimo sričių, Švietimo </w:t>
      </w:r>
      <w:proofErr w:type="spellStart"/>
      <w:r>
        <w:rPr>
          <w:szCs w:val="24"/>
        </w:rPr>
        <w:t>posričių</w:t>
      </w:r>
      <w:proofErr w:type="spellEnd"/>
      <w:r>
        <w:rPr>
          <w:szCs w:val="24"/>
        </w:rPr>
        <w:t xml:space="preserve"> klasifikatorius) – tik licencijai;</w:t>
      </w:r>
    </w:p>
    <w:p w14:paraId="313791F3" w14:textId="77777777" w:rsidR="0029341A" w:rsidRDefault="00121932">
      <w:pPr>
        <w:spacing w:line="360" w:lineRule="atLeast"/>
        <w:ind w:firstLine="720"/>
        <w:jc w:val="both"/>
        <w:rPr>
          <w:szCs w:val="24"/>
        </w:rPr>
      </w:pPr>
      <w:r>
        <w:rPr>
          <w:szCs w:val="24"/>
        </w:rPr>
        <w:t>15.6.9</w:t>
      </w:r>
      <w:r>
        <w:rPr>
          <w:szCs w:val="24"/>
        </w:rPr>
        <w:t>. studijų kryptis ir pakopa (pagal Studijų krypčių, Studijų sistemos sandaros klasifikatorius) – tik leidimui;</w:t>
      </w:r>
    </w:p>
    <w:p w14:paraId="313791F4" w14:textId="77777777" w:rsidR="0029341A" w:rsidRDefault="00121932">
      <w:pPr>
        <w:spacing w:line="360" w:lineRule="atLeast"/>
        <w:ind w:firstLine="720"/>
        <w:jc w:val="both"/>
        <w:rPr>
          <w:szCs w:val="24"/>
        </w:rPr>
      </w:pPr>
      <w:r>
        <w:rPr>
          <w:szCs w:val="24"/>
        </w:rPr>
        <w:t>15.6.10</w:t>
      </w:r>
      <w:r>
        <w:rPr>
          <w:szCs w:val="24"/>
        </w:rPr>
        <w:t>. mokymo ar studijų programos valstybinis kodas ir pav</w:t>
      </w:r>
      <w:r>
        <w:rPr>
          <w:szCs w:val="24"/>
        </w:rPr>
        <w:t>adinimas (pagal Studijų, mokymo programų ir kvalifikacijų registrą);</w:t>
      </w:r>
    </w:p>
    <w:p w14:paraId="313791F5" w14:textId="77777777" w:rsidR="0029341A" w:rsidRDefault="00121932">
      <w:pPr>
        <w:spacing w:line="360" w:lineRule="atLeast"/>
        <w:ind w:firstLine="720"/>
        <w:jc w:val="both"/>
        <w:rPr>
          <w:szCs w:val="24"/>
        </w:rPr>
      </w:pPr>
      <w:r>
        <w:rPr>
          <w:szCs w:val="24"/>
        </w:rPr>
        <w:t>15.6.11</w:t>
      </w:r>
      <w:r>
        <w:rPr>
          <w:szCs w:val="24"/>
        </w:rPr>
        <w:t>. licencijos ar leidimo išdavimo, papildymo, patikslinimo ir dublikato išdavimo datos;</w:t>
      </w:r>
    </w:p>
    <w:p w14:paraId="313791F6" w14:textId="77777777" w:rsidR="0029341A" w:rsidRDefault="00121932">
      <w:pPr>
        <w:spacing w:line="360" w:lineRule="atLeast"/>
        <w:ind w:firstLine="720"/>
        <w:jc w:val="both"/>
        <w:rPr>
          <w:szCs w:val="24"/>
        </w:rPr>
      </w:pPr>
      <w:r>
        <w:rPr>
          <w:szCs w:val="24"/>
        </w:rPr>
        <w:t>15.6.12</w:t>
      </w:r>
      <w:r>
        <w:rPr>
          <w:szCs w:val="24"/>
        </w:rPr>
        <w:t>. licencijos ar leidimo galiojimo sustabdymo data;</w:t>
      </w:r>
    </w:p>
    <w:p w14:paraId="313791F7" w14:textId="77777777" w:rsidR="0029341A" w:rsidRDefault="00121932">
      <w:pPr>
        <w:spacing w:line="360" w:lineRule="atLeast"/>
        <w:ind w:firstLine="720"/>
        <w:jc w:val="both"/>
        <w:rPr>
          <w:szCs w:val="24"/>
        </w:rPr>
      </w:pPr>
      <w:r>
        <w:rPr>
          <w:szCs w:val="24"/>
        </w:rPr>
        <w:t>15.6.13</w:t>
      </w:r>
      <w:r>
        <w:rPr>
          <w:szCs w:val="24"/>
        </w:rPr>
        <w:t xml:space="preserve">. licencijos ar </w:t>
      </w:r>
      <w:r>
        <w:rPr>
          <w:szCs w:val="24"/>
        </w:rPr>
        <w:t>leidimo galiojimo sustabdymo panaikinimo data;</w:t>
      </w:r>
    </w:p>
    <w:p w14:paraId="313791F8" w14:textId="77777777" w:rsidR="0029341A" w:rsidRDefault="00121932">
      <w:pPr>
        <w:spacing w:line="360" w:lineRule="atLeast"/>
        <w:ind w:firstLine="720"/>
        <w:jc w:val="both"/>
        <w:rPr>
          <w:szCs w:val="24"/>
        </w:rPr>
      </w:pPr>
      <w:r>
        <w:rPr>
          <w:szCs w:val="24"/>
        </w:rPr>
        <w:t>15.6.14</w:t>
      </w:r>
      <w:r>
        <w:rPr>
          <w:szCs w:val="24"/>
        </w:rPr>
        <w:t>. licencijos ar leidimo galiojimo panaikinimo data;</w:t>
      </w:r>
    </w:p>
    <w:p w14:paraId="313791F9" w14:textId="77777777" w:rsidR="0029341A" w:rsidRDefault="00121932">
      <w:pPr>
        <w:spacing w:line="360" w:lineRule="atLeast"/>
        <w:ind w:firstLine="720"/>
        <w:jc w:val="both"/>
        <w:rPr>
          <w:szCs w:val="24"/>
        </w:rPr>
      </w:pPr>
      <w:r>
        <w:rPr>
          <w:szCs w:val="24"/>
        </w:rPr>
        <w:t>15.7</w:t>
      </w:r>
      <w:r>
        <w:rPr>
          <w:szCs w:val="24"/>
        </w:rPr>
        <w:t>. iš LDB IS (duomenys apie bedarbius ir laisvas darbo vietas):</w:t>
      </w:r>
    </w:p>
    <w:p w14:paraId="313791FA" w14:textId="77777777" w:rsidR="0029341A" w:rsidRDefault="00121932">
      <w:pPr>
        <w:spacing w:line="360" w:lineRule="atLeast"/>
        <w:ind w:firstLine="720"/>
        <w:jc w:val="both"/>
        <w:rPr>
          <w:szCs w:val="24"/>
        </w:rPr>
      </w:pPr>
      <w:r>
        <w:rPr>
          <w:szCs w:val="24"/>
        </w:rPr>
        <w:t>15.7.1</w:t>
      </w:r>
      <w:r>
        <w:rPr>
          <w:szCs w:val="24"/>
        </w:rPr>
        <w:t>. laisvų darbo vietų registravimo datos, galiojimo laikotarpis, p</w:t>
      </w:r>
      <w:r>
        <w:rPr>
          <w:szCs w:val="24"/>
        </w:rPr>
        <w:t>rofesijos / pareigybės pavadinimas;</w:t>
      </w:r>
    </w:p>
    <w:p w14:paraId="313791FB" w14:textId="77777777" w:rsidR="0029341A" w:rsidRDefault="00121932">
      <w:pPr>
        <w:spacing w:line="360" w:lineRule="atLeast"/>
        <w:ind w:firstLine="720"/>
        <w:jc w:val="both"/>
        <w:rPr>
          <w:szCs w:val="24"/>
        </w:rPr>
      </w:pPr>
      <w:r>
        <w:rPr>
          <w:szCs w:val="24"/>
        </w:rPr>
        <w:t>15.7.2</w:t>
      </w:r>
      <w:r>
        <w:rPr>
          <w:szCs w:val="24"/>
        </w:rPr>
        <w:t>. laisvų darbo vietų darbo pobūdis, darbo sutarties rūšis (pagal Lietuvos Respublikos darbo kodekso atitinkamą straipsnį), darbo užmokestis (mažiausias, vidutinis), kitos apmokėjimo sąlygos, darbo užmokesčio mo</w:t>
      </w:r>
      <w:r>
        <w:rPr>
          <w:szCs w:val="24"/>
        </w:rPr>
        <w:t xml:space="preserve">kėjimo terminai, </w:t>
      </w:r>
      <w:proofErr w:type="spellStart"/>
      <w:r>
        <w:rPr>
          <w:szCs w:val="24"/>
        </w:rPr>
        <w:t>pamainingumas</w:t>
      </w:r>
      <w:proofErr w:type="spellEnd"/>
      <w:r>
        <w:rPr>
          <w:szCs w:val="24"/>
        </w:rPr>
        <w:t xml:space="preserve">, darbo laikas (pradžia, trukmė, valandų skaičius per savaitę), darbo sąlygos (galimi rizikos sveikatai veiksniai), papildomi darbdavio įsipareigojimai (apgyvendinimas, </w:t>
      </w:r>
      <w:proofErr w:type="spellStart"/>
      <w:r>
        <w:rPr>
          <w:szCs w:val="24"/>
        </w:rPr>
        <w:t>kelionės</w:t>
      </w:r>
      <w:proofErr w:type="spellEnd"/>
      <w:r>
        <w:rPr>
          <w:szCs w:val="24"/>
        </w:rPr>
        <w:t xml:space="preserve"> </w:t>
      </w:r>
      <w:proofErr w:type="spellStart"/>
      <w:r>
        <w:rPr>
          <w:szCs w:val="24"/>
        </w:rPr>
        <w:t>išlaidos</w:t>
      </w:r>
      <w:proofErr w:type="spellEnd"/>
      <w:r>
        <w:rPr>
          <w:szCs w:val="24"/>
        </w:rPr>
        <w:t xml:space="preserve">, </w:t>
      </w:r>
      <w:proofErr w:type="spellStart"/>
      <w:r>
        <w:rPr>
          <w:szCs w:val="24"/>
        </w:rPr>
        <w:t>persikėlimo</w:t>
      </w:r>
      <w:proofErr w:type="spellEnd"/>
      <w:r>
        <w:rPr>
          <w:szCs w:val="24"/>
        </w:rPr>
        <w:t xml:space="preserve"> </w:t>
      </w:r>
      <w:proofErr w:type="spellStart"/>
      <w:r>
        <w:rPr>
          <w:szCs w:val="24"/>
        </w:rPr>
        <w:t>išlaidos</w:t>
      </w:r>
      <w:proofErr w:type="spellEnd"/>
      <w:r>
        <w:rPr>
          <w:szCs w:val="24"/>
        </w:rPr>
        <w:t xml:space="preserve">, maitinimo </w:t>
      </w:r>
      <w:proofErr w:type="spellStart"/>
      <w:r>
        <w:rPr>
          <w:szCs w:val="24"/>
        </w:rPr>
        <w:t>is</w:t>
      </w:r>
      <w:r>
        <w:rPr>
          <w:szCs w:val="24"/>
        </w:rPr>
        <w:t>̌laidos</w:t>
      </w:r>
      <w:proofErr w:type="spellEnd"/>
      <w:r>
        <w:rPr>
          <w:szCs w:val="24"/>
        </w:rPr>
        <w:t xml:space="preserve">, darbuotojo draudimas, kiti </w:t>
      </w:r>
      <w:proofErr w:type="spellStart"/>
      <w:r>
        <w:rPr>
          <w:szCs w:val="24"/>
        </w:rPr>
        <w:t>įsipareigojimai</w:t>
      </w:r>
      <w:proofErr w:type="spellEnd"/>
      <w:r>
        <w:rPr>
          <w:szCs w:val="24"/>
        </w:rPr>
        <w:t>);</w:t>
      </w:r>
    </w:p>
    <w:p w14:paraId="313791FC" w14:textId="77777777" w:rsidR="0029341A" w:rsidRDefault="00121932">
      <w:pPr>
        <w:spacing w:line="360" w:lineRule="atLeast"/>
        <w:ind w:firstLine="720"/>
        <w:jc w:val="both"/>
        <w:rPr>
          <w:szCs w:val="24"/>
        </w:rPr>
      </w:pPr>
      <w:r>
        <w:rPr>
          <w:szCs w:val="24"/>
        </w:rPr>
        <w:t>15.7.3</w:t>
      </w:r>
      <w:r>
        <w:rPr>
          <w:szCs w:val="24"/>
        </w:rPr>
        <w:t>. reikalavimų pretendentui užimti laisvą darbo vietą duomenys;</w:t>
      </w:r>
    </w:p>
    <w:p w14:paraId="313791FD" w14:textId="77777777" w:rsidR="0029341A" w:rsidRDefault="00121932">
      <w:pPr>
        <w:spacing w:line="360" w:lineRule="atLeast"/>
        <w:ind w:firstLine="720"/>
        <w:jc w:val="both"/>
        <w:rPr>
          <w:szCs w:val="24"/>
        </w:rPr>
      </w:pPr>
      <w:r>
        <w:rPr>
          <w:szCs w:val="24"/>
        </w:rPr>
        <w:t>15.7.4</w:t>
      </w:r>
      <w:r>
        <w:rPr>
          <w:szCs w:val="24"/>
        </w:rPr>
        <w:t>. registruoto LDB IS asmens kodas;</w:t>
      </w:r>
    </w:p>
    <w:p w14:paraId="313791FE" w14:textId="77777777" w:rsidR="0029341A" w:rsidRDefault="00121932">
      <w:pPr>
        <w:spacing w:line="360" w:lineRule="atLeast"/>
        <w:ind w:firstLine="720"/>
        <w:jc w:val="both"/>
        <w:rPr>
          <w:szCs w:val="24"/>
        </w:rPr>
      </w:pPr>
      <w:r>
        <w:rPr>
          <w:szCs w:val="24"/>
        </w:rPr>
        <w:t>15.7.5</w:t>
      </w:r>
      <w:r>
        <w:rPr>
          <w:szCs w:val="24"/>
        </w:rPr>
        <w:t>. bedarbio statuso nutraukimo / sustabdymo / atkūrimo priežastis;</w:t>
      </w:r>
    </w:p>
    <w:p w14:paraId="313791FF" w14:textId="77777777" w:rsidR="0029341A" w:rsidRDefault="00121932">
      <w:pPr>
        <w:spacing w:line="360" w:lineRule="atLeast"/>
        <w:ind w:firstLine="720"/>
        <w:jc w:val="both"/>
        <w:rPr>
          <w:szCs w:val="24"/>
        </w:rPr>
      </w:pPr>
      <w:r>
        <w:rPr>
          <w:szCs w:val="24"/>
        </w:rPr>
        <w:t>15.7.</w:t>
      </w:r>
      <w:r>
        <w:rPr>
          <w:szCs w:val="24"/>
        </w:rPr>
        <w:t>6</w:t>
      </w:r>
      <w:r>
        <w:rPr>
          <w:szCs w:val="24"/>
        </w:rPr>
        <w:t>. bedarbio statuso suteikimo / nutraukimo / sustabdymo / atkūrimo data;</w:t>
      </w:r>
    </w:p>
    <w:p w14:paraId="31379200" w14:textId="77777777" w:rsidR="0029341A" w:rsidRDefault="00121932">
      <w:pPr>
        <w:spacing w:line="360" w:lineRule="atLeast"/>
        <w:ind w:firstLine="720"/>
        <w:jc w:val="both"/>
        <w:rPr>
          <w:szCs w:val="24"/>
        </w:rPr>
      </w:pPr>
      <w:r>
        <w:rPr>
          <w:szCs w:val="24"/>
        </w:rPr>
        <w:t>15.7.7</w:t>
      </w:r>
      <w:r>
        <w:rPr>
          <w:szCs w:val="24"/>
        </w:rPr>
        <w:t>. papildomo rėmimo požymis (tik ilgalaikio bedarbio);</w:t>
      </w:r>
    </w:p>
    <w:p w14:paraId="31379201" w14:textId="77777777" w:rsidR="0029341A" w:rsidRDefault="00121932">
      <w:pPr>
        <w:spacing w:line="360" w:lineRule="atLeast"/>
        <w:ind w:firstLine="720"/>
        <w:jc w:val="both"/>
        <w:rPr>
          <w:szCs w:val="24"/>
        </w:rPr>
      </w:pPr>
      <w:r>
        <w:rPr>
          <w:szCs w:val="24"/>
        </w:rPr>
        <w:t>15.7.8</w:t>
      </w:r>
      <w:r>
        <w:rPr>
          <w:szCs w:val="24"/>
        </w:rPr>
        <w:t>. teritorinės darbo biržos pavadinimas;</w:t>
      </w:r>
    </w:p>
    <w:p w14:paraId="31379202" w14:textId="77777777" w:rsidR="0029341A" w:rsidRDefault="00121932">
      <w:pPr>
        <w:spacing w:line="360" w:lineRule="atLeast"/>
        <w:ind w:firstLine="720"/>
        <w:jc w:val="both"/>
        <w:rPr>
          <w:szCs w:val="24"/>
        </w:rPr>
      </w:pPr>
      <w:r>
        <w:rPr>
          <w:szCs w:val="24"/>
        </w:rPr>
        <w:t>15.7.9</w:t>
      </w:r>
      <w:r>
        <w:rPr>
          <w:szCs w:val="24"/>
        </w:rPr>
        <w:t>. darbo ieškančių asmenų pageidaujamo darbo duomenys:</w:t>
      </w:r>
    </w:p>
    <w:p w14:paraId="31379203" w14:textId="77777777" w:rsidR="0029341A" w:rsidRDefault="00121932">
      <w:pPr>
        <w:spacing w:line="360" w:lineRule="atLeast"/>
        <w:ind w:firstLine="720"/>
        <w:jc w:val="both"/>
        <w:rPr>
          <w:szCs w:val="24"/>
        </w:rPr>
      </w:pPr>
      <w:r>
        <w:rPr>
          <w:szCs w:val="24"/>
        </w:rPr>
        <w:t>15.</w:t>
      </w:r>
      <w:r>
        <w:rPr>
          <w:szCs w:val="24"/>
        </w:rPr>
        <w:t>7.9.1</w:t>
      </w:r>
      <w:r>
        <w:rPr>
          <w:szCs w:val="24"/>
        </w:rPr>
        <w:t>. pageidaujama įsidarbinti profesija / darbas pagal Lietuvos profesijų klasifikatorių;</w:t>
      </w:r>
    </w:p>
    <w:p w14:paraId="31379204" w14:textId="77777777" w:rsidR="0029341A" w:rsidRDefault="00121932">
      <w:pPr>
        <w:spacing w:line="360" w:lineRule="atLeast"/>
        <w:ind w:firstLine="720"/>
        <w:jc w:val="both"/>
        <w:rPr>
          <w:szCs w:val="24"/>
        </w:rPr>
      </w:pPr>
      <w:r>
        <w:rPr>
          <w:szCs w:val="24"/>
        </w:rPr>
        <w:t>15.7.9.2</w:t>
      </w:r>
      <w:r>
        <w:rPr>
          <w:szCs w:val="24"/>
        </w:rPr>
        <w:t>. pageidaujama individuali veikla;</w:t>
      </w:r>
    </w:p>
    <w:p w14:paraId="31379205" w14:textId="77777777" w:rsidR="0029341A" w:rsidRDefault="00121932">
      <w:pPr>
        <w:spacing w:line="360" w:lineRule="atLeast"/>
        <w:ind w:firstLine="720"/>
        <w:jc w:val="both"/>
        <w:rPr>
          <w:szCs w:val="24"/>
        </w:rPr>
      </w:pPr>
      <w:r>
        <w:rPr>
          <w:szCs w:val="24"/>
        </w:rPr>
        <w:t>15.7.9.3</w:t>
      </w:r>
      <w:r>
        <w:rPr>
          <w:szCs w:val="24"/>
        </w:rPr>
        <w:t>. darbo ieškančio asmens darbo stažas pagal pageidaujamą įsidarbinti profesiją;</w:t>
      </w:r>
    </w:p>
    <w:p w14:paraId="31379206" w14:textId="77777777" w:rsidR="0029341A" w:rsidRDefault="00121932">
      <w:pPr>
        <w:spacing w:line="360" w:lineRule="atLeast"/>
        <w:ind w:firstLine="720"/>
        <w:jc w:val="both"/>
        <w:rPr>
          <w:szCs w:val="24"/>
        </w:rPr>
      </w:pPr>
      <w:r>
        <w:rPr>
          <w:szCs w:val="24"/>
        </w:rPr>
        <w:t>15.7.10</w:t>
      </w:r>
      <w:r>
        <w:rPr>
          <w:szCs w:val="24"/>
        </w:rPr>
        <w:t xml:space="preserve">. </w:t>
      </w:r>
      <w:r>
        <w:rPr>
          <w:szCs w:val="24"/>
        </w:rPr>
        <w:t>užsieniečių, kuriems išduotas leidimas dirbti Lietuvos Respublikoje, duomenys:</w:t>
      </w:r>
    </w:p>
    <w:p w14:paraId="31379207" w14:textId="77777777" w:rsidR="0029341A" w:rsidRDefault="00121932">
      <w:pPr>
        <w:spacing w:line="360" w:lineRule="atLeast"/>
        <w:ind w:firstLine="720"/>
        <w:jc w:val="both"/>
        <w:rPr>
          <w:szCs w:val="24"/>
        </w:rPr>
      </w:pPr>
      <w:r>
        <w:rPr>
          <w:szCs w:val="24"/>
        </w:rPr>
        <w:t>15.7.10.1</w:t>
      </w:r>
      <w:r>
        <w:rPr>
          <w:szCs w:val="24"/>
        </w:rPr>
        <w:t>. užsieniečio vardas, pavardė;</w:t>
      </w:r>
    </w:p>
    <w:p w14:paraId="31379208" w14:textId="77777777" w:rsidR="0029341A" w:rsidRDefault="00121932">
      <w:pPr>
        <w:spacing w:line="360" w:lineRule="atLeast"/>
        <w:ind w:firstLine="720"/>
        <w:jc w:val="both"/>
        <w:rPr>
          <w:szCs w:val="24"/>
        </w:rPr>
      </w:pPr>
      <w:r>
        <w:rPr>
          <w:szCs w:val="24"/>
        </w:rPr>
        <w:t>15.7.10.2</w:t>
      </w:r>
      <w:r>
        <w:rPr>
          <w:szCs w:val="24"/>
        </w:rPr>
        <w:t>. užsieniečio gimimo data;</w:t>
      </w:r>
    </w:p>
    <w:p w14:paraId="31379209" w14:textId="77777777" w:rsidR="0029341A" w:rsidRDefault="00121932">
      <w:pPr>
        <w:spacing w:line="360" w:lineRule="atLeast"/>
        <w:ind w:firstLine="720"/>
        <w:jc w:val="both"/>
        <w:rPr>
          <w:szCs w:val="24"/>
        </w:rPr>
      </w:pPr>
      <w:r>
        <w:rPr>
          <w:szCs w:val="24"/>
        </w:rPr>
        <w:t>15.7.10.3</w:t>
      </w:r>
      <w:r>
        <w:rPr>
          <w:szCs w:val="24"/>
        </w:rPr>
        <w:t>. užsieniečio pilietybė;</w:t>
      </w:r>
    </w:p>
    <w:p w14:paraId="3137920A" w14:textId="77777777" w:rsidR="0029341A" w:rsidRDefault="00121932">
      <w:pPr>
        <w:spacing w:line="360" w:lineRule="atLeast"/>
        <w:ind w:firstLine="720"/>
        <w:jc w:val="both"/>
        <w:rPr>
          <w:szCs w:val="24"/>
        </w:rPr>
      </w:pPr>
      <w:r>
        <w:rPr>
          <w:szCs w:val="24"/>
        </w:rPr>
        <w:t>15.7.10.4</w:t>
      </w:r>
      <w:r>
        <w:rPr>
          <w:szCs w:val="24"/>
        </w:rPr>
        <w:t>. užsieniečio lytis;</w:t>
      </w:r>
    </w:p>
    <w:p w14:paraId="3137920B" w14:textId="77777777" w:rsidR="0029341A" w:rsidRDefault="00121932">
      <w:pPr>
        <w:spacing w:line="360" w:lineRule="atLeast"/>
        <w:ind w:firstLine="720"/>
        <w:jc w:val="both"/>
        <w:rPr>
          <w:szCs w:val="24"/>
        </w:rPr>
      </w:pPr>
      <w:r>
        <w:rPr>
          <w:szCs w:val="24"/>
        </w:rPr>
        <w:t>15.7.10.5</w:t>
      </w:r>
      <w:r>
        <w:rPr>
          <w:szCs w:val="24"/>
        </w:rPr>
        <w:t xml:space="preserve">. </w:t>
      </w:r>
      <w:r>
        <w:rPr>
          <w:szCs w:val="24"/>
        </w:rPr>
        <w:t>valstybės, iš kurios užsienietis atvyko, pavadinimas;</w:t>
      </w:r>
    </w:p>
    <w:p w14:paraId="3137920C" w14:textId="77777777" w:rsidR="0029341A" w:rsidRDefault="00121932">
      <w:pPr>
        <w:spacing w:line="360" w:lineRule="atLeast"/>
        <w:ind w:firstLine="720"/>
        <w:jc w:val="both"/>
        <w:rPr>
          <w:szCs w:val="24"/>
        </w:rPr>
      </w:pPr>
      <w:r>
        <w:rPr>
          <w:szCs w:val="24"/>
        </w:rPr>
        <w:t>15.7.10.6</w:t>
      </w:r>
      <w:r>
        <w:rPr>
          <w:szCs w:val="24"/>
        </w:rPr>
        <w:t xml:space="preserve">. užsieniečio kvalifikacija; </w:t>
      </w:r>
    </w:p>
    <w:p w14:paraId="3137920D" w14:textId="77777777" w:rsidR="0029341A" w:rsidRDefault="00121932">
      <w:pPr>
        <w:spacing w:line="360" w:lineRule="atLeast"/>
        <w:ind w:firstLine="720"/>
        <w:jc w:val="both"/>
        <w:rPr>
          <w:szCs w:val="24"/>
        </w:rPr>
      </w:pPr>
      <w:r>
        <w:rPr>
          <w:szCs w:val="24"/>
        </w:rPr>
        <w:t>15.7.10.7</w:t>
      </w:r>
      <w:r>
        <w:rPr>
          <w:szCs w:val="24"/>
        </w:rPr>
        <w:t>. užsieniečio darbo veikla per pastaruosius 2 metus;</w:t>
      </w:r>
    </w:p>
    <w:p w14:paraId="3137920E" w14:textId="77777777" w:rsidR="0029341A" w:rsidRDefault="00121932">
      <w:pPr>
        <w:spacing w:line="360" w:lineRule="atLeast"/>
        <w:ind w:firstLine="720"/>
        <w:jc w:val="both"/>
        <w:rPr>
          <w:szCs w:val="24"/>
        </w:rPr>
      </w:pPr>
      <w:r>
        <w:rPr>
          <w:szCs w:val="24"/>
        </w:rPr>
        <w:t>15.7.10.8</w:t>
      </w:r>
      <w:r>
        <w:rPr>
          <w:szCs w:val="24"/>
        </w:rPr>
        <w:t>. leidimo dirbti terminas mėnesiais;</w:t>
      </w:r>
    </w:p>
    <w:p w14:paraId="3137920F" w14:textId="77777777" w:rsidR="0029341A" w:rsidRDefault="00121932">
      <w:pPr>
        <w:spacing w:line="360" w:lineRule="atLeast"/>
        <w:ind w:firstLine="720"/>
        <w:jc w:val="both"/>
        <w:rPr>
          <w:szCs w:val="24"/>
        </w:rPr>
      </w:pPr>
      <w:r>
        <w:rPr>
          <w:szCs w:val="24"/>
        </w:rPr>
        <w:t>15.7.10.9</w:t>
      </w:r>
      <w:r>
        <w:rPr>
          <w:szCs w:val="24"/>
        </w:rPr>
        <w:t>. leidimo dirbti galiojimo lai</w:t>
      </w:r>
      <w:r>
        <w:rPr>
          <w:szCs w:val="24"/>
        </w:rPr>
        <w:t>kotarpis;</w:t>
      </w:r>
    </w:p>
    <w:p w14:paraId="31379210" w14:textId="77777777" w:rsidR="0029341A" w:rsidRDefault="00121932">
      <w:pPr>
        <w:spacing w:line="360" w:lineRule="atLeast"/>
        <w:ind w:firstLine="720"/>
        <w:jc w:val="both"/>
        <w:rPr>
          <w:szCs w:val="24"/>
        </w:rPr>
      </w:pPr>
      <w:r>
        <w:rPr>
          <w:szCs w:val="24"/>
        </w:rPr>
        <w:t>15.7.11</w:t>
      </w:r>
      <w:r>
        <w:rPr>
          <w:szCs w:val="24"/>
        </w:rPr>
        <w:t>. užsieniečio darbdavio Lietuvos Respublikoje duomenys:</w:t>
      </w:r>
    </w:p>
    <w:p w14:paraId="31379211" w14:textId="77777777" w:rsidR="0029341A" w:rsidRDefault="00121932">
      <w:pPr>
        <w:spacing w:line="360" w:lineRule="atLeast"/>
        <w:ind w:firstLine="720"/>
        <w:jc w:val="both"/>
        <w:rPr>
          <w:szCs w:val="24"/>
        </w:rPr>
      </w:pPr>
      <w:r>
        <w:rPr>
          <w:szCs w:val="24"/>
        </w:rPr>
        <w:t>15.7.11.1</w:t>
      </w:r>
      <w:r>
        <w:rPr>
          <w:szCs w:val="24"/>
        </w:rPr>
        <w:t>. darbdavio pavadinimas;</w:t>
      </w:r>
    </w:p>
    <w:p w14:paraId="31379212" w14:textId="77777777" w:rsidR="0029341A" w:rsidRDefault="00121932">
      <w:pPr>
        <w:spacing w:line="360" w:lineRule="atLeast"/>
        <w:ind w:firstLine="720"/>
        <w:jc w:val="both"/>
        <w:rPr>
          <w:szCs w:val="24"/>
        </w:rPr>
      </w:pPr>
      <w:r>
        <w:rPr>
          <w:szCs w:val="24"/>
        </w:rPr>
        <w:t>15.7.11.2</w:t>
      </w:r>
      <w:r>
        <w:rPr>
          <w:szCs w:val="24"/>
        </w:rPr>
        <w:t>. darbdavio kodas;</w:t>
      </w:r>
    </w:p>
    <w:p w14:paraId="31379213" w14:textId="77777777" w:rsidR="0029341A" w:rsidRDefault="00121932">
      <w:pPr>
        <w:spacing w:line="360" w:lineRule="atLeast"/>
        <w:ind w:firstLine="720"/>
        <w:jc w:val="both"/>
        <w:rPr>
          <w:szCs w:val="24"/>
        </w:rPr>
      </w:pPr>
      <w:r>
        <w:rPr>
          <w:szCs w:val="24"/>
        </w:rPr>
        <w:t>15.7.11.3</w:t>
      </w:r>
      <w:r>
        <w:rPr>
          <w:szCs w:val="24"/>
        </w:rPr>
        <w:t>. numatoma darbo vieta;</w:t>
      </w:r>
    </w:p>
    <w:p w14:paraId="31379214" w14:textId="77777777" w:rsidR="0029341A" w:rsidRDefault="00121932">
      <w:pPr>
        <w:spacing w:line="360" w:lineRule="atLeast"/>
        <w:ind w:firstLine="720"/>
        <w:jc w:val="both"/>
        <w:rPr>
          <w:szCs w:val="24"/>
        </w:rPr>
      </w:pPr>
      <w:r>
        <w:rPr>
          <w:szCs w:val="24"/>
        </w:rPr>
        <w:t>15.8</w:t>
      </w:r>
      <w:r>
        <w:rPr>
          <w:szCs w:val="24"/>
        </w:rPr>
        <w:t>. duomenys iš Nacionalinės mokyklų vertinimo agentūros mokyk</w:t>
      </w:r>
      <w:r>
        <w:rPr>
          <w:szCs w:val="24"/>
        </w:rPr>
        <w:t>lų paskelbtų pažangos ataskaitų;</w:t>
      </w:r>
    </w:p>
    <w:p w14:paraId="31379215" w14:textId="77777777" w:rsidR="0029341A" w:rsidRDefault="00121932">
      <w:pPr>
        <w:spacing w:line="360" w:lineRule="atLeast"/>
        <w:ind w:firstLine="720"/>
        <w:jc w:val="both"/>
        <w:rPr>
          <w:szCs w:val="24"/>
        </w:rPr>
      </w:pPr>
      <w:r>
        <w:rPr>
          <w:szCs w:val="24"/>
        </w:rPr>
        <w:t>15.9</w:t>
      </w:r>
      <w:r>
        <w:rPr>
          <w:szCs w:val="24"/>
        </w:rPr>
        <w:t>. iš švietimo ir mokslo institucijų papildomai renkami statistiniai duomenys;</w:t>
      </w:r>
    </w:p>
    <w:p w14:paraId="31379216" w14:textId="77777777" w:rsidR="0029341A" w:rsidRDefault="00121932">
      <w:pPr>
        <w:spacing w:line="360" w:lineRule="atLeast"/>
        <w:ind w:firstLine="720"/>
        <w:jc w:val="both"/>
        <w:rPr>
          <w:szCs w:val="24"/>
        </w:rPr>
      </w:pPr>
      <w:r>
        <w:rPr>
          <w:szCs w:val="24"/>
        </w:rPr>
        <w:t>15.10</w:t>
      </w:r>
      <w:r>
        <w:rPr>
          <w:szCs w:val="24"/>
        </w:rPr>
        <w:t>. duomenys iš Švietimo ir mokslo informacinių sistemų, registrų ir klasifikatorių apskaitos informacinės sistemos, švietimo ir m</w:t>
      </w:r>
      <w:r>
        <w:rPr>
          <w:szCs w:val="24"/>
        </w:rPr>
        <w:t xml:space="preserve">okslo nacionalinių, žinybinių, </w:t>
      </w:r>
      <w:proofErr w:type="spellStart"/>
      <w:r>
        <w:rPr>
          <w:szCs w:val="24"/>
        </w:rPr>
        <w:t>tarpinstitucinių</w:t>
      </w:r>
      <w:proofErr w:type="spellEnd"/>
      <w:r>
        <w:rPr>
          <w:szCs w:val="24"/>
        </w:rPr>
        <w:t xml:space="preserve"> ir lokalių klasifikatorių (toliau – klasifikatoriai):</w:t>
      </w:r>
    </w:p>
    <w:p w14:paraId="31379217" w14:textId="77777777" w:rsidR="0029341A" w:rsidRDefault="00121932">
      <w:pPr>
        <w:spacing w:line="360" w:lineRule="atLeast"/>
        <w:ind w:firstLine="720"/>
        <w:jc w:val="both"/>
        <w:rPr>
          <w:szCs w:val="24"/>
        </w:rPr>
      </w:pPr>
      <w:r>
        <w:rPr>
          <w:szCs w:val="24"/>
        </w:rPr>
        <w:t>15.10.1</w:t>
      </w:r>
      <w:r>
        <w:rPr>
          <w:szCs w:val="24"/>
        </w:rPr>
        <w:t>. klasifikatoriaus kodas;</w:t>
      </w:r>
    </w:p>
    <w:p w14:paraId="31379218" w14:textId="77777777" w:rsidR="0029341A" w:rsidRDefault="00121932">
      <w:pPr>
        <w:spacing w:line="360" w:lineRule="atLeast"/>
        <w:ind w:firstLine="720"/>
        <w:jc w:val="both"/>
        <w:rPr>
          <w:szCs w:val="24"/>
        </w:rPr>
      </w:pPr>
      <w:r>
        <w:rPr>
          <w:szCs w:val="24"/>
        </w:rPr>
        <w:t>15.10.2</w:t>
      </w:r>
      <w:r>
        <w:rPr>
          <w:szCs w:val="24"/>
        </w:rPr>
        <w:t>. klasifikatoriaus pavadinimas;</w:t>
      </w:r>
    </w:p>
    <w:p w14:paraId="31379219" w14:textId="77777777" w:rsidR="0029341A" w:rsidRDefault="00121932">
      <w:pPr>
        <w:spacing w:line="360" w:lineRule="atLeast"/>
        <w:ind w:firstLine="720"/>
        <w:jc w:val="both"/>
        <w:rPr>
          <w:szCs w:val="24"/>
        </w:rPr>
      </w:pPr>
      <w:r>
        <w:rPr>
          <w:szCs w:val="24"/>
        </w:rPr>
        <w:t>15.10.3</w:t>
      </w:r>
      <w:r>
        <w:rPr>
          <w:szCs w:val="24"/>
        </w:rPr>
        <w:t>. klasifikatoriaus sukūrimo data;</w:t>
      </w:r>
    </w:p>
    <w:p w14:paraId="3137921A" w14:textId="77777777" w:rsidR="0029341A" w:rsidRDefault="00121932">
      <w:pPr>
        <w:spacing w:line="360" w:lineRule="atLeast"/>
        <w:ind w:firstLine="720"/>
        <w:jc w:val="both"/>
        <w:rPr>
          <w:szCs w:val="24"/>
        </w:rPr>
      </w:pPr>
      <w:r>
        <w:rPr>
          <w:szCs w:val="24"/>
        </w:rPr>
        <w:t>15.10.4</w:t>
      </w:r>
      <w:r>
        <w:rPr>
          <w:szCs w:val="24"/>
        </w:rPr>
        <w:t xml:space="preserve">. klasifikatoriaus </w:t>
      </w:r>
      <w:r>
        <w:rPr>
          <w:szCs w:val="24"/>
        </w:rPr>
        <w:t>panaikinimo data;</w:t>
      </w:r>
    </w:p>
    <w:p w14:paraId="3137921B" w14:textId="77777777" w:rsidR="0029341A" w:rsidRDefault="00121932">
      <w:pPr>
        <w:spacing w:line="360" w:lineRule="atLeast"/>
        <w:ind w:firstLine="720"/>
        <w:jc w:val="both"/>
        <w:rPr>
          <w:szCs w:val="24"/>
        </w:rPr>
      </w:pPr>
      <w:r>
        <w:rPr>
          <w:szCs w:val="24"/>
        </w:rPr>
        <w:t>15.11</w:t>
      </w:r>
      <w:r>
        <w:rPr>
          <w:szCs w:val="24"/>
        </w:rPr>
        <w:t>. iš Mokinių registro (vaikų (mokinių) asmens duomenys):</w:t>
      </w:r>
    </w:p>
    <w:p w14:paraId="3137921C" w14:textId="77777777" w:rsidR="0029341A" w:rsidRDefault="00121932">
      <w:pPr>
        <w:spacing w:line="360" w:lineRule="atLeast"/>
        <w:ind w:firstLine="720"/>
        <w:jc w:val="both"/>
        <w:rPr>
          <w:szCs w:val="24"/>
        </w:rPr>
      </w:pPr>
      <w:r>
        <w:rPr>
          <w:szCs w:val="24"/>
        </w:rPr>
        <w:t>15.11.1</w:t>
      </w:r>
      <w:r>
        <w:rPr>
          <w:szCs w:val="24"/>
        </w:rPr>
        <w:t>. vaiko (mokinio) identifikavimo kodas;</w:t>
      </w:r>
    </w:p>
    <w:p w14:paraId="3137921D" w14:textId="77777777" w:rsidR="0029341A" w:rsidRDefault="00121932">
      <w:pPr>
        <w:spacing w:line="360" w:lineRule="atLeast"/>
        <w:ind w:firstLine="720"/>
        <w:jc w:val="both"/>
        <w:rPr>
          <w:szCs w:val="24"/>
        </w:rPr>
      </w:pPr>
      <w:r>
        <w:rPr>
          <w:szCs w:val="24"/>
        </w:rPr>
        <w:t>15.11.2</w:t>
      </w:r>
      <w:r>
        <w:rPr>
          <w:szCs w:val="24"/>
        </w:rPr>
        <w:t>. vaiko (mokinio) asmens kodas;</w:t>
      </w:r>
    </w:p>
    <w:p w14:paraId="3137921E" w14:textId="77777777" w:rsidR="0029341A" w:rsidRDefault="00121932">
      <w:pPr>
        <w:spacing w:line="360" w:lineRule="atLeast"/>
        <w:ind w:firstLine="720"/>
        <w:jc w:val="both"/>
        <w:rPr>
          <w:szCs w:val="24"/>
        </w:rPr>
      </w:pPr>
      <w:r>
        <w:rPr>
          <w:szCs w:val="24"/>
        </w:rPr>
        <w:t>15.11.3</w:t>
      </w:r>
      <w:r>
        <w:rPr>
          <w:szCs w:val="24"/>
        </w:rPr>
        <w:t>. vaiko (mokinio) įregistravimo data, įregistravimo priežastis;</w:t>
      </w:r>
    </w:p>
    <w:p w14:paraId="3137921F" w14:textId="77777777" w:rsidR="0029341A" w:rsidRDefault="00121932">
      <w:pPr>
        <w:spacing w:line="360" w:lineRule="atLeast"/>
        <w:ind w:firstLine="720"/>
        <w:jc w:val="both"/>
        <w:rPr>
          <w:szCs w:val="24"/>
        </w:rPr>
      </w:pPr>
      <w:r>
        <w:rPr>
          <w:szCs w:val="24"/>
        </w:rPr>
        <w:t>1</w:t>
      </w:r>
      <w:r>
        <w:rPr>
          <w:szCs w:val="24"/>
        </w:rPr>
        <w:t>5.11.4</w:t>
      </w:r>
      <w:r>
        <w:rPr>
          <w:szCs w:val="24"/>
        </w:rPr>
        <w:t>. vaiko (mokinio) išregistravimo data, išregistravimo priežastis;</w:t>
      </w:r>
    </w:p>
    <w:p w14:paraId="31379220" w14:textId="77777777" w:rsidR="0029341A" w:rsidRDefault="00121932">
      <w:pPr>
        <w:spacing w:line="360" w:lineRule="atLeast"/>
        <w:ind w:firstLine="720"/>
        <w:jc w:val="both"/>
        <w:rPr>
          <w:szCs w:val="24"/>
        </w:rPr>
      </w:pPr>
      <w:r>
        <w:rPr>
          <w:szCs w:val="24"/>
        </w:rPr>
        <w:t>15.11.5</w:t>
      </w:r>
      <w:r>
        <w:rPr>
          <w:szCs w:val="24"/>
        </w:rPr>
        <w:t>. vaiko (mokinio) požymis, ar vaikas (mokinys) yra našlaitis;</w:t>
      </w:r>
    </w:p>
    <w:p w14:paraId="31379221" w14:textId="77777777" w:rsidR="0029341A" w:rsidRDefault="00121932">
      <w:pPr>
        <w:spacing w:line="360" w:lineRule="atLeast"/>
        <w:ind w:firstLine="720"/>
        <w:jc w:val="both"/>
        <w:rPr>
          <w:szCs w:val="24"/>
        </w:rPr>
      </w:pPr>
      <w:r>
        <w:rPr>
          <w:szCs w:val="24"/>
        </w:rPr>
        <w:t>15.11.6</w:t>
      </w:r>
      <w:r>
        <w:rPr>
          <w:szCs w:val="24"/>
        </w:rPr>
        <w:t>. vaiko (mokinio) gimtoji kalba (-</w:t>
      </w:r>
      <w:proofErr w:type="spellStart"/>
      <w:r>
        <w:rPr>
          <w:szCs w:val="24"/>
        </w:rPr>
        <w:t>os</w:t>
      </w:r>
      <w:proofErr w:type="spellEnd"/>
      <w:r>
        <w:rPr>
          <w:szCs w:val="24"/>
        </w:rPr>
        <w:t>);</w:t>
      </w:r>
    </w:p>
    <w:p w14:paraId="31379222" w14:textId="77777777" w:rsidR="0029341A" w:rsidRDefault="00121932">
      <w:pPr>
        <w:spacing w:line="360" w:lineRule="atLeast"/>
        <w:ind w:firstLine="720"/>
        <w:jc w:val="both"/>
        <w:rPr>
          <w:szCs w:val="24"/>
        </w:rPr>
      </w:pPr>
      <w:r>
        <w:rPr>
          <w:szCs w:val="24"/>
        </w:rPr>
        <w:t>15.11.7</w:t>
      </w:r>
      <w:r>
        <w:rPr>
          <w:szCs w:val="24"/>
        </w:rPr>
        <w:t>. vaiko (mokinio) faktinės gyvenamosios vietos a</w:t>
      </w:r>
      <w:r>
        <w:rPr>
          <w:szCs w:val="24"/>
        </w:rPr>
        <w:t>dresas;</w:t>
      </w:r>
    </w:p>
    <w:p w14:paraId="31379223" w14:textId="77777777" w:rsidR="0029341A" w:rsidRDefault="00121932">
      <w:pPr>
        <w:spacing w:line="360" w:lineRule="atLeast"/>
        <w:ind w:firstLine="720"/>
        <w:jc w:val="both"/>
        <w:rPr>
          <w:szCs w:val="24"/>
        </w:rPr>
      </w:pPr>
      <w:r>
        <w:rPr>
          <w:szCs w:val="24"/>
        </w:rPr>
        <w:t>15.12</w:t>
      </w:r>
      <w:r>
        <w:rPr>
          <w:szCs w:val="24"/>
        </w:rPr>
        <w:t>. iš Mokinių registro (vaikų (mokinių) mokymosi duomenys):</w:t>
      </w:r>
    </w:p>
    <w:p w14:paraId="31379224" w14:textId="77777777" w:rsidR="0029341A" w:rsidRDefault="00121932">
      <w:pPr>
        <w:spacing w:line="360" w:lineRule="atLeast"/>
        <w:ind w:firstLine="720"/>
        <w:jc w:val="both"/>
        <w:rPr>
          <w:rFonts w:ascii="TimesLT" w:hAnsi="TimesLT"/>
          <w:sz w:val="20"/>
        </w:rPr>
      </w:pPr>
      <w:r>
        <w:rPr>
          <w:szCs w:val="24"/>
        </w:rPr>
        <w:t>15.12.1</w:t>
      </w:r>
      <w:r>
        <w:rPr>
          <w:szCs w:val="24"/>
        </w:rPr>
        <w:t>.  vaiko (mokinio) išsilavinimas, valstybė ir mokykla (pavadinimas, kodas), kurioje įgytas išsilavinimas;</w:t>
      </w:r>
    </w:p>
    <w:p w14:paraId="31379225" w14:textId="77777777" w:rsidR="0029341A" w:rsidRDefault="00121932">
      <w:pPr>
        <w:spacing w:line="360" w:lineRule="atLeast"/>
        <w:ind w:firstLine="720"/>
        <w:jc w:val="both"/>
        <w:rPr>
          <w:szCs w:val="24"/>
        </w:rPr>
      </w:pPr>
      <w:r>
        <w:rPr>
          <w:szCs w:val="24"/>
        </w:rPr>
        <w:t>15.12.2</w:t>
      </w:r>
      <w:r>
        <w:rPr>
          <w:szCs w:val="24"/>
        </w:rPr>
        <w:t>. švietimo įstaigos, kurioje ugdomas (mokosi) vaikas</w:t>
      </w:r>
      <w:r>
        <w:rPr>
          <w:szCs w:val="24"/>
        </w:rPr>
        <w:t xml:space="preserve"> (mokinys), kodas, pavadinimas, mokyklos tipas ir adresas;</w:t>
      </w:r>
    </w:p>
    <w:p w14:paraId="31379226" w14:textId="77777777" w:rsidR="0029341A" w:rsidRDefault="00121932">
      <w:pPr>
        <w:spacing w:line="360" w:lineRule="atLeast"/>
        <w:ind w:firstLine="720"/>
        <w:jc w:val="both"/>
        <w:rPr>
          <w:szCs w:val="24"/>
        </w:rPr>
      </w:pPr>
      <w:r>
        <w:rPr>
          <w:szCs w:val="24"/>
        </w:rPr>
        <w:t>15.12.3</w:t>
      </w:r>
      <w:r>
        <w:rPr>
          <w:szCs w:val="24"/>
        </w:rPr>
        <w:t>. grupės (klasės), kurioje ugdomas (mokosi) vaikas (mokinys), pavadinimas ir mokslo metai;</w:t>
      </w:r>
    </w:p>
    <w:p w14:paraId="31379227" w14:textId="77777777" w:rsidR="0029341A" w:rsidRDefault="00121932">
      <w:pPr>
        <w:spacing w:line="360" w:lineRule="atLeast"/>
        <w:ind w:firstLine="720"/>
        <w:jc w:val="both"/>
        <w:rPr>
          <w:szCs w:val="24"/>
        </w:rPr>
      </w:pPr>
      <w:r>
        <w:rPr>
          <w:szCs w:val="24"/>
        </w:rPr>
        <w:t>15.12.4</w:t>
      </w:r>
      <w:r>
        <w:rPr>
          <w:szCs w:val="24"/>
        </w:rPr>
        <w:t>. vaiko (mokinio) ugdymo (mokymosi) duomenys:</w:t>
      </w:r>
    </w:p>
    <w:p w14:paraId="31379228" w14:textId="77777777" w:rsidR="0029341A" w:rsidRDefault="00121932">
      <w:pPr>
        <w:spacing w:line="360" w:lineRule="atLeast"/>
        <w:ind w:firstLine="720"/>
        <w:jc w:val="both"/>
        <w:rPr>
          <w:szCs w:val="24"/>
        </w:rPr>
      </w:pPr>
      <w:r>
        <w:rPr>
          <w:szCs w:val="24"/>
        </w:rPr>
        <w:t>15.12.4.1</w:t>
      </w:r>
      <w:r>
        <w:rPr>
          <w:szCs w:val="24"/>
        </w:rPr>
        <w:t>. vaiko (mokinio) ugdymo pr</w:t>
      </w:r>
      <w:r>
        <w:rPr>
          <w:szCs w:val="24"/>
        </w:rPr>
        <w:t>ogramos pavadinimas ir valstybinis kodas, dalykas (-ai), kurio (-</w:t>
      </w:r>
      <w:proofErr w:type="spellStart"/>
      <w:r>
        <w:rPr>
          <w:szCs w:val="24"/>
        </w:rPr>
        <w:t>ių</w:t>
      </w:r>
      <w:proofErr w:type="spellEnd"/>
      <w:r>
        <w:rPr>
          <w:szCs w:val="24"/>
        </w:rPr>
        <w:t>) mokinys mokosi, ir jo (jų) mokymosi lygiai;</w:t>
      </w:r>
    </w:p>
    <w:p w14:paraId="31379229" w14:textId="77777777" w:rsidR="0029341A" w:rsidRDefault="00121932">
      <w:pPr>
        <w:spacing w:line="360" w:lineRule="atLeast"/>
        <w:ind w:firstLine="720"/>
        <w:jc w:val="both"/>
        <w:rPr>
          <w:szCs w:val="24"/>
        </w:rPr>
      </w:pPr>
      <w:r>
        <w:rPr>
          <w:szCs w:val="24"/>
        </w:rPr>
        <w:t>15.12.4.2</w:t>
      </w:r>
      <w:r>
        <w:rPr>
          <w:szCs w:val="24"/>
        </w:rPr>
        <w:t>. vaiko (mokinio) ugdomoji (mokomoji) kalba;</w:t>
      </w:r>
    </w:p>
    <w:p w14:paraId="3137922A" w14:textId="77777777" w:rsidR="0029341A" w:rsidRDefault="00121932">
      <w:pPr>
        <w:spacing w:line="360" w:lineRule="atLeast"/>
        <w:ind w:firstLine="720"/>
        <w:jc w:val="both"/>
        <w:rPr>
          <w:szCs w:val="24"/>
        </w:rPr>
      </w:pPr>
      <w:r>
        <w:rPr>
          <w:szCs w:val="24"/>
        </w:rPr>
        <w:t>15.12.4.3</w:t>
      </w:r>
      <w:r>
        <w:rPr>
          <w:szCs w:val="24"/>
        </w:rPr>
        <w:t>. vaiko (mokinio) mokymosi forma ir mokymo proceso organizavimo būdas;</w:t>
      </w:r>
    </w:p>
    <w:p w14:paraId="3137922B" w14:textId="77777777" w:rsidR="0029341A" w:rsidRDefault="00121932">
      <w:pPr>
        <w:spacing w:line="360" w:lineRule="atLeast"/>
        <w:ind w:firstLine="720"/>
        <w:jc w:val="both"/>
        <w:rPr>
          <w:szCs w:val="24"/>
        </w:rPr>
      </w:pPr>
      <w:r>
        <w:rPr>
          <w:szCs w:val="24"/>
        </w:rPr>
        <w:t>15.12.4.4</w:t>
      </w:r>
      <w:r>
        <w:rPr>
          <w:szCs w:val="24"/>
        </w:rPr>
        <w:t xml:space="preserve">. vaiko (mokinio) specialiųjų ugdymosi poreikių grupė; </w:t>
      </w:r>
    </w:p>
    <w:p w14:paraId="3137922C" w14:textId="77777777" w:rsidR="0029341A" w:rsidRDefault="00121932">
      <w:pPr>
        <w:spacing w:line="360" w:lineRule="atLeast"/>
        <w:ind w:firstLine="720"/>
        <w:jc w:val="both"/>
        <w:rPr>
          <w:szCs w:val="24"/>
        </w:rPr>
      </w:pPr>
      <w:r>
        <w:rPr>
          <w:szCs w:val="24"/>
        </w:rPr>
        <w:t>15.12.4.5</w:t>
      </w:r>
      <w:r>
        <w:rPr>
          <w:szCs w:val="24"/>
        </w:rPr>
        <w:t xml:space="preserve">. vaiko (mokinio) duomenys apie dalyvavimą neformaliajame vaikų švietime (įstaigos kodas, pavadinimas, pagrindinė paskirtis); </w:t>
      </w:r>
    </w:p>
    <w:p w14:paraId="3137922D" w14:textId="77777777" w:rsidR="0029341A" w:rsidRDefault="00121932">
      <w:pPr>
        <w:spacing w:line="360" w:lineRule="atLeast"/>
        <w:ind w:firstLine="720"/>
        <w:jc w:val="both"/>
        <w:rPr>
          <w:szCs w:val="24"/>
        </w:rPr>
      </w:pPr>
      <w:r>
        <w:rPr>
          <w:szCs w:val="24"/>
        </w:rPr>
        <w:t>15.12.4.6</w:t>
      </w:r>
      <w:r>
        <w:rPr>
          <w:szCs w:val="24"/>
        </w:rPr>
        <w:t>. mokinio dorinio ugdymo ir užsieni</w:t>
      </w:r>
      <w:r>
        <w:rPr>
          <w:szCs w:val="24"/>
        </w:rPr>
        <w:t>o kalbų mokymosi duomenys (kalbų pavadinimai, kalbos požymis (pirma, antra, trečia užsienio kalba), nuo kurios klasės pradėjo mokytis);</w:t>
      </w:r>
    </w:p>
    <w:p w14:paraId="3137922E" w14:textId="77777777" w:rsidR="0029341A" w:rsidRDefault="00121932">
      <w:pPr>
        <w:spacing w:line="360" w:lineRule="atLeast"/>
        <w:ind w:firstLine="720"/>
        <w:jc w:val="both"/>
        <w:rPr>
          <w:szCs w:val="24"/>
        </w:rPr>
      </w:pPr>
      <w:r>
        <w:rPr>
          <w:szCs w:val="24"/>
        </w:rPr>
        <w:t>15.12.4.7</w:t>
      </w:r>
      <w:r>
        <w:rPr>
          <w:szCs w:val="24"/>
        </w:rPr>
        <w:t>. žyma apie vaiko (mokinio) ugdymo (mokymosi) metu patirtas traumas;</w:t>
      </w:r>
    </w:p>
    <w:p w14:paraId="3137922F" w14:textId="77777777" w:rsidR="0029341A" w:rsidRDefault="00121932">
      <w:pPr>
        <w:spacing w:line="360" w:lineRule="atLeast"/>
        <w:ind w:firstLine="720"/>
        <w:jc w:val="both"/>
        <w:rPr>
          <w:szCs w:val="24"/>
        </w:rPr>
      </w:pPr>
      <w:r>
        <w:rPr>
          <w:szCs w:val="24"/>
        </w:rPr>
        <w:t>15.12.4.8</w:t>
      </w:r>
      <w:r>
        <w:rPr>
          <w:szCs w:val="24"/>
        </w:rPr>
        <w:t>. žyma apie mokinio ugdym</w:t>
      </w:r>
      <w:r>
        <w:rPr>
          <w:szCs w:val="24"/>
        </w:rPr>
        <w:t>o (mokymosi) pamainas;</w:t>
      </w:r>
    </w:p>
    <w:p w14:paraId="31379230" w14:textId="77777777" w:rsidR="0029341A" w:rsidRDefault="00121932">
      <w:pPr>
        <w:spacing w:line="360" w:lineRule="atLeast"/>
        <w:ind w:firstLine="720"/>
        <w:jc w:val="both"/>
        <w:rPr>
          <w:szCs w:val="24"/>
        </w:rPr>
      </w:pPr>
      <w:r>
        <w:rPr>
          <w:szCs w:val="24"/>
        </w:rPr>
        <w:t>15.12.4.9</w:t>
      </w:r>
      <w:r>
        <w:rPr>
          <w:szCs w:val="24"/>
        </w:rPr>
        <w:t>. žyma apie vaiko (mokinio) mokymąsi pailgintos dienos grupėje;</w:t>
      </w:r>
    </w:p>
    <w:p w14:paraId="31379231" w14:textId="77777777" w:rsidR="0029341A" w:rsidRDefault="00121932">
      <w:pPr>
        <w:spacing w:line="360" w:lineRule="atLeast"/>
        <w:ind w:firstLine="720"/>
        <w:jc w:val="both"/>
        <w:rPr>
          <w:szCs w:val="24"/>
        </w:rPr>
      </w:pPr>
      <w:r>
        <w:rPr>
          <w:szCs w:val="24"/>
        </w:rPr>
        <w:t>15.12.4.10</w:t>
      </w:r>
      <w:r>
        <w:rPr>
          <w:szCs w:val="24"/>
        </w:rPr>
        <w:t>. mokinio kryptingo meninio ugdymo duomenys;</w:t>
      </w:r>
    </w:p>
    <w:p w14:paraId="31379232" w14:textId="77777777" w:rsidR="0029341A" w:rsidRDefault="00121932">
      <w:pPr>
        <w:spacing w:line="360" w:lineRule="atLeast"/>
        <w:ind w:firstLine="720"/>
        <w:jc w:val="both"/>
        <w:rPr>
          <w:szCs w:val="24"/>
        </w:rPr>
      </w:pPr>
      <w:r>
        <w:rPr>
          <w:szCs w:val="24"/>
        </w:rPr>
        <w:t>15.12.4.11</w:t>
      </w:r>
      <w:r>
        <w:rPr>
          <w:szCs w:val="24"/>
        </w:rPr>
        <w:t>. vaiko (mokinio) pavežimo į mokyklą (iš mokyklos) duomenys;</w:t>
      </w:r>
    </w:p>
    <w:p w14:paraId="31379233" w14:textId="77777777" w:rsidR="0029341A" w:rsidRDefault="00121932">
      <w:pPr>
        <w:spacing w:line="360" w:lineRule="atLeast"/>
        <w:ind w:firstLine="720"/>
        <w:jc w:val="both"/>
        <w:rPr>
          <w:szCs w:val="24"/>
        </w:rPr>
      </w:pPr>
      <w:r>
        <w:rPr>
          <w:szCs w:val="24"/>
        </w:rPr>
        <w:t>15.12.4.12</w:t>
      </w:r>
      <w:r>
        <w:rPr>
          <w:szCs w:val="24"/>
        </w:rPr>
        <w:t>. mokini</w:t>
      </w:r>
      <w:r>
        <w:rPr>
          <w:szCs w:val="24"/>
        </w:rPr>
        <w:t>o akademinių atostogų duomenys (pradžia, priežastis);</w:t>
      </w:r>
    </w:p>
    <w:p w14:paraId="31379234" w14:textId="77777777" w:rsidR="0029341A" w:rsidRDefault="00121932">
      <w:pPr>
        <w:spacing w:line="360" w:lineRule="atLeast"/>
        <w:ind w:firstLine="720"/>
        <w:jc w:val="both"/>
        <w:rPr>
          <w:szCs w:val="24"/>
        </w:rPr>
      </w:pPr>
      <w:r>
        <w:rPr>
          <w:szCs w:val="24"/>
        </w:rPr>
        <w:t>15.12.4.13</w:t>
      </w:r>
      <w:r>
        <w:rPr>
          <w:szCs w:val="24"/>
        </w:rPr>
        <w:t>. žyma apie vaiko (mokinio) gyvenimą švietimo įstaigos bendrabutyje;</w:t>
      </w:r>
    </w:p>
    <w:p w14:paraId="31379235" w14:textId="77777777" w:rsidR="0029341A" w:rsidRDefault="00121932">
      <w:pPr>
        <w:spacing w:line="360" w:lineRule="atLeast"/>
        <w:ind w:firstLine="720"/>
        <w:jc w:val="both"/>
        <w:rPr>
          <w:szCs w:val="24"/>
        </w:rPr>
      </w:pPr>
      <w:r>
        <w:rPr>
          <w:szCs w:val="24"/>
        </w:rPr>
        <w:t>15.12.4.14</w:t>
      </w:r>
      <w:r>
        <w:rPr>
          <w:szCs w:val="24"/>
        </w:rPr>
        <w:t>. mokinio gaunamos stipendijos duomenys (dydis, tipas, išmokos);</w:t>
      </w:r>
    </w:p>
    <w:p w14:paraId="31379236" w14:textId="77777777" w:rsidR="0029341A" w:rsidRDefault="00121932">
      <w:pPr>
        <w:spacing w:line="360" w:lineRule="atLeast"/>
        <w:ind w:firstLine="720"/>
        <w:jc w:val="both"/>
        <w:rPr>
          <w:szCs w:val="24"/>
        </w:rPr>
      </w:pPr>
      <w:r>
        <w:rPr>
          <w:szCs w:val="24"/>
        </w:rPr>
        <w:t>15.12.5</w:t>
      </w:r>
      <w:r>
        <w:rPr>
          <w:szCs w:val="24"/>
        </w:rPr>
        <w:t>. mokinio išsilavinimo (kva</w:t>
      </w:r>
      <w:r>
        <w:rPr>
          <w:szCs w:val="24"/>
        </w:rPr>
        <w:t>lifikacijos) pažymėjimo ar diplomo duomenys (kodas, pavadinimas, išdavimo data);</w:t>
      </w:r>
    </w:p>
    <w:p w14:paraId="31379237" w14:textId="77777777" w:rsidR="0029341A" w:rsidRDefault="00121932">
      <w:pPr>
        <w:spacing w:line="360" w:lineRule="atLeast"/>
        <w:ind w:firstLine="720"/>
        <w:jc w:val="both"/>
        <w:rPr>
          <w:szCs w:val="24"/>
        </w:rPr>
      </w:pPr>
      <w:r>
        <w:rPr>
          <w:szCs w:val="24"/>
        </w:rPr>
        <w:t>15.13</w:t>
      </w:r>
      <w:r>
        <w:rPr>
          <w:szCs w:val="24"/>
        </w:rPr>
        <w:t>. iš Pedagogų registro (pedagogų (tyrėjų) duomenys):</w:t>
      </w:r>
    </w:p>
    <w:p w14:paraId="31379238" w14:textId="77777777" w:rsidR="0029341A" w:rsidRDefault="00121932">
      <w:pPr>
        <w:spacing w:line="360" w:lineRule="atLeast"/>
        <w:ind w:firstLine="720"/>
        <w:jc w:val="both"/>
        <w:rPr>
          <w:szCs w:val="24"/>
        </w:rPr>
      </w:pPr>
      <w:r>
        <w:rPr>
          <w:szCs w:val="24"/>
        </w:rPr>
        <w:t>15.13.1</w:t>
      </w:r>
      <w:r>
        <w:rPr>
          <w:szCs w:val="24"/>
        </w:rPr>
        <w:t>. pedagogo (tyrėjo) identifikavimo kodas;</w:t>
      </w:r>
    </w:p>
    <w:p w14:paraId="31379239" w14:textId="77777777" w:rsidR="0029341A" w:rsidRDefault="00121932">
      <w:pPr>
        <w:spacing w:line="360" w:lineRule="atLeast"/>
        <w:ind w:firstLine="720"/>
        <w:jc w:val="both"/>
        <w:rPr>
          <w:szCs w:val="24"/>
        </w:rPr>
      </w:pPr>
      <w:r>
        <w:rPr>
          <w:szCs w:val="24"/>
        </w:rPr>
        <w:t>15.13.2</w:t>
      </w:r>
      <w:r>
        <w:rPr>
          <w:szCs w:val="24"/>
        </w:rPr>
        <w:t>. pedagogo (tyrėjo) asmens kodas;</w:t>
      </w:r>
    </w:p>
    <w:p w14:paraId="3137923A" w14:textId="77777777" w:rsidR="0029341A" w:rsidRDefault="00121932">
      <w:pPr>
        <w:spacing w:line="360" w:lineRule="atLeast"/>
        <w:ind w:firstLine="720"/>
        <w:jc w:val="both"/>
        <w:rPr>
          <w:szCs w:val="24"/>
        </w:rPr>
      </w:pPr>
      <w:r>
        <w:rPr>
          <w:szCs w:val="24"/>
        </w:rPr>
        <w:t>15.13.3</w:t>
      </w:r>
      <w:r>
        <w:rPr>
          <w:szCs w:val="24"/>
        </w:rPr>
        <w:t>. pe</w:t>
      </w:r>
      <w:r>
        <w:rPr>
          <w:szCs w:val="24"/>
        </w:rPr>
        <w:t>dagogo (tyrėjo) išsilavinimo duomenys;</w:t>
      </w:r>
    </w:p>
    <w:p w14:paraId="3137923B" w14:textId="77777777" w:rsidR="0029341A" w:rsidRDefault="00121932">
      <w:pPr>
        <w:spacing w:line="360" w:lineRule="atLeast"/>
        <w:ind w:firstLine="720"/>
        <w:jc w:val="both"/>
        <w:rPr>
          <w:szCs w:val="24"/>
        </w:rPr>
      </w:pPr>
      <w:r>
        <w:rPr>
          <w:szCs w:val="24"/>
        </w:rPr>
        <w:t>15.13.4</w:t>
      </w:r>
      <w:r>
        <w:rPr>
          <w:szCs w:val="24"/>
        </w:rPr>
        <w:t>. pedagogo (tyrėjo) mokslo laipsnis (-</w:t>
      </w:r>
      <w:proofErr w:type="spellStart"/>
      <w:r>
        <w:rPr>
          <w:szCs w:val="24"/>
        </w:rPr>
        <w:t>iai</w:t>
      </w:r>
      <w:proofErr w:type="spellEnd"/>
      <w:r>
        <w:rPr>
          <w:szCs w:val="24"/>
        </w:rPr>
        <w:t>);</w:t>
      </w:r>
    </w:p>
    <w:p w14:paraId="3137923C" w14:textId="77777777" w:rsidR="0029341A" w:rsidRDefault="00121932">
      <w:pPr>
        <w:spacing w:line="360" w:lineRule="atLeast"/>
        <w:ind w:firstLine="720"/>
        <w:jc w:val="both"/>
        <w:rPr>
          <w:spacing w:val="-4"/>
          <w:szCs w:val="24"/>
        </w:rPr>
      </w:pPr>
      <w:r>
        <w:rPr>
          <w:spacing w:val="-4"/>
          <w:szCs w:val="24"/>
        </w:rPr>
        <w:t>15.13.5</w:t>
      </w:r>
      <w:r>
        <w:rPr>
          <w:spacing w:val="-4"/>
          <w:szCs w:val="24"/>
        </w:rPr>
        <w:t>. pedagogo (tyrėjo) mokslo sritis (-</w:t>
      </w:r>
      <w:proofErr w:type="spellStart"/>
      <w:r>
        <w:rPr>
          <w:spacing w:val="-4"/>
          <w:szCs w:val="24"/>
        </w:rPr>
        <w:t>ys</w:t>
      </w:r>
      <w:proofErr w:type="spellEnd"/>
      <w:r>
        <w:rPr>
          <w:spacing w:val="-4"/>
          <w:szCs w:val="24"/>
        </w:rPr>
        <w:t>), kurioje (-</w:t>
      </w:r>
      <w:proofErr w:type="spellStart"/>
      <w:r>
        <w:rPr>
          <w:spacing w:val="-4"/>
          <w:szCs w:val="24"/>
        </w:rPr>
        <w:t>iose</w:t>
      </w:r>
      <w:proofErr w:type="spellEnd"/>
      <w:r>
        <w:rPr>
          <w:spacing w:val="-4"/>
          <w:szCs w:val="24"/>
        </w:rPr>
        <w:t>) įgytas mokslo laipsnis (-</w:t>
      </w:r>
      <w:proofErr w:type="spellStart"/>
      <w:r>
        <w:rPr>
          <w:spacing w:val="-4"/>
          <w:szCs w:val="24"/>
        </w:rPr>
        <w:t>iai</w:t>
      </w:r>
      <w:proofErr w:type="spellEnd"/>
      <w:r>
        <w:rPr>
          <w:spacing w:val="-4"/>
          <w:szCs w:val="24"/>
        </w:rPr>
        <w:t>);</w:t>
      </w:r>
    </w:p>
    <w:p w14:paraId="3137923D" w14:textId="77777777" w:rsidR="0029341A" w:rsidRDefault="00121932">
      <w:pPr>
        <w:spacing w:line="360" w:lineRule="atLeast"/>
        <w:ind w:firstLine="720"/>
        <w:jc w:val="both"/>
        <w:rPr>
          <w:spacing w:val="-4"/>
          <w:szCs w:val="24"/>
        </w:rPr>
      </w:pPr>
      <w:r>
        <w:rPr>
          <w:spacing w:val="-4"/>
          <w:szCs w:val="24"/>
        </w:rPr>
        <w:t>15.13.6</w:t>
      </w:r>
      <w:r>
        <w:rPr>
          <w:spacing w:val="-4"/>
          <w:szCs w:val="24"/>
        </w:rPr>
        <w:t xml:space="preserve">. </w:t>
      </w:r>
      <w:r>
        <w:rPr>
          <w:spacing w:val="4"/>
          <w:szCs w:val="24"/>
        </w:rPr>
        <w:t>pedagogo (tyrėjo) mokslo kryptis (-</w:t>
      </w:r>
      <w:proofErr w:type="spellStart"/>
      <w:r>
        <w:rPr>
          <w:spacing w:val="4"/>
          <w:szCs w:val="24"/>
        </w:rPr>
        <w:t>ys</w:t>
      </w:r>
      <w:proofErr w:type="spellEnd"/>
      <w:r>
        <w:rPr>
          <w:spacing w:val="4"/>
          <w:szCs w:val="24"/>
        </w:rPr>
        <w:t xml:space="preserve">), kurioje </w:t>
      </w:r>
      <w:r>
        <w:rPr>
          <w:spacing w:val="4"/>
          <w:szCs w:val="24"/>
        </w:rPr>
        <w:t>(-</w:t>
      </w:r>
      <w:proofErr w:type="spellStart"/>
      <w:r>
        <w:rPr>
          <w:spacing w:val="4"/>
          <w:szCs w:val="24"/>
        </w:rPr>
        <w:t>iose</w:t>
      </w:r>
      <w:proofErr w:type="spellEnd"/>
      <w:r>
        <w:rPr>
          <w:spacing w:val="4"/>
          <w:szCs w:val="24"/>
        </w:rPr>
        <w:t>) įgytas mokslo</w:t>
      </w:r>
      <w:r>
        <w:rPr>
          <w:spacing w:val="-4"/>
          <w:szCs w:val="24"/>
        </w:rPr>
        <w:t xml:space="preserve"> laipsnis (-</w:t>
      </w:r>
      <w:proofErr w:type="spellStart"/>
      <w:r>
        <w:rPr>
          <w:spacing w:val="-4"/>
          <w:szCs w:val="24"/>
        </w:rPr>
        <w:t>iai</w:t>
      </w:r>
      <w:proofErr w:type="spellEnd"/>
      <w:r>
        <w:rPr>
          <w:spacing w:val="-4"/>
          <w:szCs w:val="24"/>
        </w:rPr>
        <w:t>);</w:t>
      </w:r>
    </w:p>
    <w:p w14:paraId="3137923E" w14:textId="77777777" w:rsidR="0029341A" w:rsidRDefault="00121932">
      <w:pPr>
        <w:spacing w:line="360" w:lineRule="atLeast"/>
        <w:ind w:firstLine="720"/>
        <w:jc w:val="both"/>
        <w:rPr>
          <w:szCs w:val="24"/>
        </w:rPr>
      </w:pPr>
      <w:r>
        <w:rPr>
          <w:szCs w:val="24"/>
        </w:rPr>
        <w:t>15.13.7</w:t>
      </w:r>
      <w:r>
        <w:rPr>
          <w:szCs w:val="24"/>
        </w:rPr>
        <w:t>. pedagogo (tyrėjo) mokymosi būklė;</w:t>
      </w:r>
    </w:p>
    <w:p w14:paraId="3137923F" w14:textId="77777777" w:rsidR="0029341A" w:rsidRDefault="00121932">
      <w:pPr>
        <w:spacing w:line="360" w:lineRule="atLeast"/>
        <w:ind w:firstLine="720"/>
        <w:jc w:val="both"/>
        <w:rPr>
          <w:szCs w:val="24"/>
        </w:rPr>
      </w:pPr>
      <w:r>
        <w:rPr>
          <w:szCs w:val="24"/>
        </w:rPr>
        <w:t>15.13.8</w:t>
      </w:r>
      <w:r>
        <w:rPr>
          <w:szCs w:val="24"/>
        </w:rPr>
        <w:t>. švietimo įstaigos, mokslo ir studijų institucijos (-ų), kurioje (-</w:t>
      </w:r>
      <w:proofErr w:type="spellStart"/>
      <w:r>
        <w:rPr>
          <w:szCs w:val="24"/>
        </w:rPr>
        <w:t>iose</w:t>
      </w:r>
      <w:proofErr w:type="spellEnd"/>
      <w:r>
        <w:rPr>
          <w:szCs w:val="24"/>
        </w:rPr>
        <w:t>) pedagogas (tyrėjas) dirba, duomenys;</w:t>
      </w:r>
    </w:p>
    <w:p w14:paraId="31379240" w14:textId="77777777" w:rsidR="0029341A" w:rsidRDefault="00121932">
      <w:pPr>
        <w:spacing w:line="360" w:lineRule="atLeast"/>
        <w:ind w:firstLine="720"/>
        <w:jc w:val="both"/>
        <w:rPr>
          <w:szCs w:val="24"/>
        </w:rPr>
      </w:pPr>
      <w:r>
        <w:rPr>
          <w:szCs w:val="24"/>
        </w:rPr>
        <w:t>15.13.9</w:t>
      </w:r>
      <w:r>
        <w:rPr>
          <w:szCs w:val="24"/>
        </w:rPr>
        <w:t xml:space="preserve">. pedagogo (tyrėjo) pedagoginių ir (ar) tyrėjo pareigybių pavadinimai; </w:t>
      </w:r>
    </w:p>
    <w:p w14:paraId="31379241" w14:textId="77777777" w:rsidR="0029341A" w:rsidRDefault="00121932">
      <w:pPr>
        <w:spacing w:line="360" w:lineRule="atLeast"/>
        <w:ind w:firstLine="720"/>
        <w:jc w:val="both"/>
        <w:rPr>
          <w:szCs w:val="24"/>
        </w:rPr>
      </w:pPr>
      <w:r>
        <w:rPr>
          <w:szCs w:val="24"/>
        </w:rPr>
        <w:t>15.13.10</w:t>
      </w:r>
      <w:r>
        <w:rPr>
          <w:szCs w:val="24"/>
        </w:rPr>
        <w:t>. pedagogo (tyrėjo) pedagoginės ir (ar) tyrėjo pareigybės mokslo sritis;</w:t>
      </w:r>
    </w:p>
    <w:p w14:paraId="31379242" w14:textId="77777777" w:rsidR="0029341A" w:rsidRDefault="00121932">
      <w:pPr>
        <w:spacing w:line="360" w:lineRule="atLeast"/>
        <w:ind w:firstLine="720"/>
        <w:jc w:val="both"/>
        <w:rPr>
          <w:szCs w:val="24"/>
        </w:rPr>
      </w:pPr>
      <w:r>
        <w:rPr>
          <w:szCs w:val="24"/>
        </w:rPr>
        <w:t>15.13.11</w:t>
      </w:r>
      <w:r>
        <w:rPr>
          <w:szCs w:val="24"/>
        </w:rPr>
        <w:t>. pedagogo (tyrėjo) priėmimo į darbą ir atleidimo iš jo datos;</w:t>
      </w:r>
    </w:p>
    <w:p w14:paraId="31379243" w14:textId="77777777" w:rsidR="0029341A" w:rsidRDefault="00121932">
      <w:pPr>
        <w:spacing w:line="360" w:lineRule="atLeast"/>
        <w:ind w:firstLine="720"/>
        <w:jc w:val="both"/>
        <w:rPr>
          <w:szCs w:val="24"/>
        </w:rPr>
      </w:pPr>
      <w:r>
        <w:rPr>
          <w:szCs w:val="24"/>
        </w:rPr>
        <w:t>15.13.12</w:t>
      </w:r>
      <w:r>
        <w:rPr>
          <w:szCs w:val="24"/>
        </w:rPr>
        <w:t>. požymis, a</w:t>
      </w:r>
      <w:r>
        <w:rPr>
          <w:szCs w:val="24"/>
        </w:rPr>
        <w:t>r švietimo įstaigoje, mokslo ir studijų institucijoje pedagogas (tyrėjas) dirba kaip pagrindinėje darbovietėje;</w:t>
      </w:r>
    </w:p>
    <w:p w14:paraId="31379244" w14:textId="77777777" w:rsidR="0029341A" w:rsidRDefault="00121932">
      <w:pPr>
        <w:spacing w:line="360" w:lineRule="atLeast"/>
        <w:ind w:firstLine="720"/>
        <w:jc w:val="both"/>
        <w:rPr>
          <w:szCs w:val="24"/>
        </w:rPr>
      </w:pPr>
      <w:r>
        <w:rPr>
          <w:szCs w:val="24"/>
        </w:rPr>
        <w:t>15.13.13</w:t>
      </w:r>
      <w:r>
        <w:rPr>
          <w:szCs w:val="24"/>
        </w:rPr>
        <w:t>. požymis, ar pedagogo (tyrėjo) pedagoginė ir (ar) tyrėjo pareigybė yra pagrindinė;</w:t>
      </w:r>
    </w:p>
    <w:p w14:paraId="31379245" w14:textId="77777777" w:rsidR="0029341A" w:rsidRDefault="00121932">
      <w:pPr>
        <w:spacing w:line="360" w:lineRule="atLeast"/>
        <w:ind w:firstLine="720"/>
        <w:jc w:val="both"/>
        <w:rPr>
          <w:szCs w:val="24"/>
        </w:rPr>
      </w:pPr>
      <w:r>
        <w:rPr>
          <w:szCs w:val="24"/>
        </w:rPr>
        <w:t>15.13.14</w:t>
      </w:r>
      <w:r>
        <w:rPr>
          <w:szCs w:val="24"/>
        </w:rPr>
        <w:t>. pedagogo (tyrėjo) etato užimtumas;</w:t>
      </w:r>
    </w:p>
    <w:p w14:paraId="31379246" w14:textId="77777777" w:rsidR="0029341A" w:rsidRDefault="00121932">
      <w:pPr>
        <w:spacing w:line="360" w:lineRule="atLeast"/>
        <w:ind w:firstLine="720"/>
        <w:jc w:val="both"/>
        <w:rPr>
          <w:szCs w:val="24"/>
        </w:rPr>
      </w:pPr>
      <w:r>
        <w:rPr>
          <w:szCs w:val="24"/>
        </w:rPr>
        <w:t>15.13.15</w:t>
      </w:r>
      <w:r>
        <w:rPr>
          <w:szCs w:val="24"/>
        </w:rPr>
        <w:t>. pedagogo kontaktinių ir papildomų valandų skaičius;</w:t>
      </w:r>
    </w:p>
    <w:p w14:paraId="31379247" w14:textId="77777777" w:rsidR="0029341A" w:rsidRDefault="00121932">
      <w:pPr>
        <w:spacing w:line="360" w:lineRule="atLeast"/>
        <w:ind w:firstLine="720"/>
        <w:jc w:val="both"/>
        <w:rPr>
          <w:szCs w:val="24"/>
        </w:rPr>
      </w:pPr>
      <w:r>
        <w:rPr>
          <w:szCs w:val="24"/>
        </w:rPr>
        <w:t>15.13.16</w:t>
      </w:r>
      <w:r>
        <w:rPr>
          <w:szCs w:val="24"/>
        </w:rPr>
        <w:t>. požymis, ar pedagogas dirba ikimokyklinio ugdymo skyriuje / grupėje;</w:t>
      </w:r>
    </w:p>
    <w:p w14:paraId="31379248" w14:textId="77777777" w:rsidR="0029341A" w:rsidRDefault="00121932">
      <w:pPr>
        <w:spacing w:line="360" w:lineRule="atLeast"/>
        <w:ind w:firstLine="720"/>
        <w:jc w:val="both"/>
        <w:rPr>
          <w:szCs w:val="24"/>
        </w:rPr>
      </w:pPr>
      <w:r>
        <w:rPr>
          <w:szCs w:val="24"/>
        </w:rPr>
        <w:t>15.13.17</w:t>
      </w:r>
      <w:r>
        <w:rPr>
          <w:szCs w:val="24"/>
        </w:rPr>
        <w:t>. požymis, ar pedagogas dirba neformaliojo vaikų švietimo skyriuje;</w:t>
      </w:r>
    </w:p>
    <w:p w14:paraId="31379249" w14:textId="77777777" w:rsidR="0029341A" w:rsidRDefault="00121932">
      <w:pPr>
        <w:spacing w:line="360" w:lineRule="atLeast"/>
        <w:ind w:firstLine="720"/>
        <w:jc w:val="both"/>
        <w:rPr>
          <w:szCs w:val="24"/>
        </w:rPr>
      </w:pPr>
      <w:r>
        <w:rPr>
          <w:szCs w:val="24"/>
        </w:rPr>
        <w:t>15.13.18</w:t>
      </w:r>
      <w:r>
        <w:rPr>
          <w:szCs w:val="24"/>
        </w:rPr>
        <w:t>. pedagogo (ty</w:t>
      </w:r>
      <w:r>
        <w:rPr>
          <w:szCs w:val="24"/>
        </w:rPr>
        <w:t>rėjo) tarptautiniai mainai ir užsienio vizitai (atvykimo / išvykimo valstybė, vizito pradžios data, vizito pabaigos data, išvykimo / atvykimo tikslas);</w:t>
      </w:r>
    </w:p>
    <w:p w14:paraId="3137924A" w14:textId="77777777" w:rsidR="0029341A" w:rsidRDefault="00121932">
      <w:pPr>
        <w:spacing w:line="360" w:lineRule="atLeast"/>
        <w:ind w:firstLine="720"/>
        <w:jc w:val="both"/>
        <w:rPr>
          <w:szCs w:val="24"/>
        </w:rPr>
      </w:pPr>
      <w:r>
        <w:rPr>
          <w:szCs w:val="24"/>
        </w:rPr>
        <w:t>15.13.19</w:t>
      </w:r>
      <w:r>
        <w:rPr>
          <w:szCs w:val="24"/>
        </w:rPr>
        <w:t>. pedagogo (tyrėjo) pedagoginių psichologinių žinių kursas (-ai) (taip / ne);</w:t>
      </w:r>
    </w:p>
    <w:p w14:paraId="3137924B" w14:textId="77777777" w:rsidR="0029341A" w:rsidRDefault="00121932">
      <w:pPr>
        <w:spacing w:line="360" w:lineRule="atLeast"/>
        <w:ind w:firstLine="720"/>
        <w:jc w:val="both"/>
        <w:rPr>
          <w:szCs w:val="24"/>
        </w:rPr>
      </w:pPr>
      <w:r>
        <w:rPr>
          <w:szCs w:val="24"/>
        </w:rPr>
        <w:t>15.13.20</w:t>
      </w:r>
      <w:r>
        <w:rPr>
          <w:szCs w:val="24"/>
        </w:rPr>
        <w:t xml:space="preserve">. </w:t>
      </w:r>
      <w:r>
        <w:rPr>
          <w:szCs w:val="24"/>
        </w:rPr>
        <w:t>pedagogo (tyrėjo) užsienio kalbos ir jų mokėjimo lygis;</w:t>
      </w:r>
    </w:p>
    <w:p w14:paraId="3137924C" w14:textId="77777777" w:rsidR="0029341A" w:rsidRDefault="00121932">
      <w:pPr>
        <w:spacing w:line="360" w:lineRule="atLeast"/>
        <w:ind w:firstLine="720"/>
        <w:jc w:val="both"/>
        <w:rPr>
          <w:szCs w:val="24"/>
        </w:rPr>
      </w:pPr>
      <w:r>
        <w:rPr>
          <w:szCs w:val="24"/>
        </w:rPr>
        <w:t>15.13.21</w:t>
      </w:r>
      <w:r>
        <w:rPr>
          <w:szCs w:val="24"/>
        </w:rPr>
        <w:t>. pedagogo įgyta (-</w:t>
      </w:r>
      <w:proofErr w:type="spellStart"/>
      <w:r>
        <w:rPr>
          <w:szCs w:val="24"/>
        </w:rPr>
        <w:t>os</w:t>
      </w:r>
      <w:proofErr w:type="spellEnd"/>
      <w:r>
        <w:rPr>
          <w:szCs w:val="24"/>
        </w:rPr>
        <w:t>) kvalifikacinė (-ės) kategorija (-</w:t>
      </w:r>
      <w:proofErr w:type="spellStart"/>
      <w:r>
        <w:rPr>
          <w:szCs w:val="24"/>
        </w:rPr>
        <w:t>os</w:t>
      </w:r>
      <w:proofErr w:type="spellEnd"/>
      <w:r>
        <w:rPr>
          <w:szCs w:val="24"/>
        </w:rPr>
        <w:t>) ir jos (jų) įgijimo data (-</w:t>
      </w:r>
      <w:proofErr w:type="spellStart"/>
      <w:r>
        <w:rPr>
          <w:szCs w:val="24"/>
        </w:rPr>
        <w:t>os</w:t>
      </w:r>
      <w:proofErr w:type="spellEnd"/>
      <w:r>
        <w:rPr>
          <w:szCs w:val="24"/>
        </w:rPr>
        <w:t>);</w:t>
      </w:r>
    </w:p>
    <w:p w14:paraId="3137924D" w14:textId="77777777" w:rsidR="0029341A" w:rsidRDefault="00121932">
      <w:pPr>
        <w:spacing w:line="360" w:lineRule="atLeast"/>
        <w:ind w:firstLine="720"/>
        <w:jc w:val="both"/>
        <w:rPr>
          <w:szCs w:val="24"/>
        </w:rPr>
      </w:pPr>
      <w:r>
        <w:rPr>
          <w:szCs w:val="24"/>
        </w:rPr>
        <w:t>15.13.22</w:t>
      </w:r>
      <w:r>
        <w:rPr>
          <w:szCs w:val="24"/>
        </w:rPr>
        <w:t>. vadovo vadybinė kvalifikacinė kategorija ir jos įgijimo data;</w:t>
      </w:r>
    </w:p>
    <w:p w14:paraId="3137924E" w14:textId="77777777" w:rsidR="0029341A" w:rsidRDefault="00121932">
      <w:pPr>
        <w:spacing w:line="360" w:lineRule="atLeast"/>
        <w:ind w:firstLine="720"/>
        <w:jc w:val="both"/>
        <w:rPr>
          <w:szCs w:val="24"/>
        </w:rPr>
      </w:pPr>
      <w:r>
        <w:rPr>
          <w:szCs w:val="24"/>
        </w:rPr>
        <w:t>15.13.23</w:t>
      </w:r>
      <w:r>
        <w:rPr>
          <w:szCs w:val="24"/>
        </w:rPr>
        <w:t xml:space="preserve">. </w:t>
      </w:r>
      <w:r>
        <w:rPr>
          <w:szCs w:val="24"/>
        </w:rPr>
        <w:t>pedagogo pedagoginio ir vadybinio darbo švietimo sistemoje stažo duomenys;</w:t>
      </w:r>
    </w:p>
    <w:p w14:paraId="3137924F" w14:textId="77777777" w:rsidR="0029341A" w:rsidRDefault="00121932">
      <w:pPr>
        <w:spacing w:line="360" w:lineRule="atLeast"/>
        <w:ind w:firstLine="720"/>
        <w:jc w:val="both"/>
        <w:rPr>
          <w:szCs w:val="24"/>
        </w:rPr>
      </w:pPr>
      <w:r>
        <w:rPr>
          <w:szCs w:val="24"/>
        </w:rPr>
        <w:t>15.13.24</w:t>
      </w:r>
      <w:r>
        <w:rPr>
          <w:szCs w:val="24"/>
        </w:rPr>
        <w:t>. bendrojo ugdymo dalykus dėstančio pedagogo dėstymo duomenys (dėstomi dalykai, dalyko valandų skaičius);</w:t>
      </w:r>
    </w:p>
    <w:p w14:paraId="31379250" w14:textId="77777777" w:rsidR="0029341A" w:rsidRDefault="00121932">
      <w:pPr>
        <w:spacing w:line="360" w:lineRule="atLeast"/>
        <w:ind w:firstLine="720"/>
        <w:jc w:val="both"/>
        <w:rPr>
          <w:szCs w:val="24"/>
        </w:rPr>
      </w:pPr>
      <w:r>
        <w:rPr>
          <w:szCs w:val="24"/>
        </w:rPr>
        <w:t>15.13.25</w:t>
      </w:r>
      <w:r>
        <w:rPr>
          <w:szCs w:val="24"/>
        </w:rPr>
        <w:t>. neformaliojo vaikų švietimo įstaigoje dirbančio p</w:t>
      </w:r>
      <w:r>
        <w:rPr>
          <w:szCs w:val="24"/>
        </w:rPr>
        <w:t>edagogo neformaliojo vaikų švietimo kryptys;</w:t>
      </w:r>
    </w:p>
    <w:p w14:paraId="31379251" w14:textId="77777777" w:rsidR="0029341A" w:rsidRDefault="00121932">
      <w:pPr>
        <w:spacing w:line="360" w:lineRule="atLeast"/>
        <w:ind w:firstLine="720"/>
        <w:jc w:val="both"/>
        <w:rPr>
          <w:szCs w:val="24"/>
        </w:rPr>
      </w:pPr>
      <w:r>
        <w:rPr>
          <w:szCs w:val="24"/>
        </w:rPr>
        <w:t>15.13.26</w:t>
      </w:r>
      <w:r>
        <w:rPr>
          <w:szCs w:val="24"/>
        </w:rPr>
        <w:t>. ikimokyklinio ugdymo mokykloje dirbančio pedagogo ugdymo srities kvalifikacija;</w:t>
      </w:r>
    </w:p>
    <w:p w14:paraId="31379252" w14:textId="77777777" w:rsidR="0029341A" w:rsidRDefault="00121932">
      <w:pPr>
        <w:spacing w:line="360" w:lineRule="atLeast"/>
        <w:ind w:firstLine="720"/>
        <w:jc w:val="both"/>
        <w:rPr>
          <w:szCs w:val="24"/>
        </w:rPr>
      </w:pPr>
      <w:r>
        <w:rPr>
          <w:szCs w:val="24"/>
        </w:rPr>
        <w:t>15.13.27</w:t>
      </w:r>
      <w:r>
        <w:rPr>
          <w:szCs w:val="24"/>
        </w:rPr>
        <w:t>. aukštojoje mokykloje dirbančio pedagogo dėstymo duomenys pagal studijų sritis;</w:t>
      </w:r>
    </w:p>
    <w:p w14:paraId="31379253" w14:textId="77777777" w:rsidR="0029341A" w:rsidRDefault="00121932">
      <w:pPr>
        <w:spacing w:line="360" w:lineRule="atLeast"/>
        <w:ind w:firstLine="720"/>
        <w:jc w:val="both"/>
        <w:rPr>
          <w:szCs w:val="24"/>
        </w:rPr>
      </w:pPr>
      <w:r>
        <w:rPr>
          <w:szCs w:val="24"/>
        </w:rPr>
        <w:t>15.13.28</w:t>
      </w:r>
      <w:r>
        <w:rPr>
          <w:szCs w:val="24"/>
        </w:rPr>
        <w:t>. tyrėjo dar</w:t>
      </w:r>
      <w:r>
        <w:rPr>
          <w:szCs w:val="24"/>
        </w:rPr>
        <w:t>bo duomenys pagal mokslo kryptis;</w:t>
      </w:r>
    </w:p>
    <w:p w14:paraId="31379254" w14:textId="77777777" w:rsidR="0029341A" w:rsidRDefault="00121932">
      <w:pPr>
        <w:spacing w:line="360" w:lineRule="atLeast"/>
        <w:ind w:firstLine="720"/>
        <w:jc w:val="both"/>
        <w:rPr>
          <w:szCs w:val="24"/>
        </w:rPr>
      </w:pPr>
      <w:r>
        <w:rPr>
          <w:szCs w:val="24"/>
        </w:rPr>
        <w:t>15.14</w:t>
      </w:r>
      <w:r>
        <w:rPr>
          <w:szCs w:val="24"/>
        </w:rPr>
        <w:t>. iš Studentų registro (studentų duomenys):</w:t>
      </w:r>
    </w:p>
    <w:p w14:paraId="31379255" w14:textId="77777777" w:rsidR="0029341A" w:rsidRDefault="00121932">
      <w:pPr>
        <w:spacing w:line="360" w:lineRule="atLeast"/>
        <w:ind w:firstLine="720"/>
        <w:jc w:val="both"/>
        <w:rPr>
          <w:szCs w:val="24"/>
        </w:rPr>
      </w:pPr>
      <w:r>
        <w:rPr>
          <w:szCs w:val="24"/>
        </w:rPr>
        <w:t>15.14.1</w:t>
      </w:r>
      <w:r>
        <w:rPr>
          <w:szCs w:val="24"/>
        </w:rPr>
        <w:t xml:space="preserve">. studento identifikavimo kodas; </w:t>
      </w:r>
    </w:p>
    <w:p w14:paraId="31379256" w14:textId="77777777" w:rsidR="0029341A" w:rsidRDefault="00121932">
      <w:pPr>
        <w:spacing w:line="360" w:lineRule="atLeast"/>
        <w:ind w:firstLine="720"/>
        <w:jc w:val="both"/>
        <w:rPr>
          <w:szCs w:val="24"/>
        </w:rPr>
      </w:pPr>
      <w:r>
        <w:rPr>
          <w:szCs w:val="24"/>
        </w:rPr>
        <w:t>15.14.2</w:t>
      </w:r>
      <w:r>
        <w:rPr>
          <w:szCs w:val="24"/>
        </w:rPr>
        <w:t>. studento asmens kodas;</w:t>
      </w:r>
    </w:p>
    <w:p w14:paraId="31379257" w14:textId="77777777" w:rsidR="0029341A" w:rsidRDefault="00121932">
      <w:pPr>
        <w:spacing w:line="360" w:lineRule="atLeast"/>
        <w:ind w:firstLine="720"/>
        <w:jc w:val="both"/>
        <w:rPr>
          <w:szCs w:val="24"/>
        </w:rPr>
      </w:pPr>
      <w:r>
        <w:rPr>
          <w:szCs w:val="24"/>
        </w:rPr>
        <w:t>15.14.3</w:t>
      </w:r>
      <w:r>
        <w:rPr>
          <w:szCs w:val="24"/>
        </w:rPr>
        <w:t>. studento lietuvių kilmės užsieniečio statusas;</w:t>
      </w:r>
    </w:p>
    <w:p w14:paraId="31379258" w14:textId="77777777" w:rsidR="0029341A" w:rsidRDefault="00121932">
      <w:pPr>
        <w:spacing w:line="360" w:lineRule="atLeast"/>
        <w:ind w:firstLine="720"/>
        <w:jc w:val="both"/>
        <w:rPr>
          <w:szCs w:val="24"/>
        </w:rPr>
      </w:pPr>
      <w:r>
        <w:rPr>
          <w:szCs w:val="24"/>
        </w:rPr>
        <w:t>15.14.4</w:t>
      </w:r>
      <w:r>
        <w:rPr>
          <w:szCs w:val="24"/>
        </w:rPr>
        <w:t>. studento našlai</w:t>
      </w:r>
      <w:r>
        <w:rPr>
          <w:szCs w:val="24"/>
        </w:rPr>
        <w:t>čio tipas;</w:t>
      </w:r>
    </w:p>
    <w:p w14:paraId="31379259" w14:textId="77777777" w:rsidR="0029341A" w:rsidRDefault="00121932">
      <w:pPr>
        <w:spacing w:line="360" w:lineRule="atLeast"/>
        <w:ind w:firstLine="720"/>
        <w:jc w:val="both"/>
        <w:rPr>
          <w:szCs w:val="24"/>
        </w:rPr>
      </w:pPr>
      <w:r>
        <w:rPr>
          <w:szCs w:val="24"/>
        </w:rPr>
        <w:t>15.14.5</w:t>
      </w:r>
      <w:r>
        <w:rPr>
          <w:szCs w:val="24"/>
        </w:rPr>
        <w:t>. studento, Lietuvos Respublikoje įgijusio išsilavinimą, reikalingą stojant į aukštąją mokyklą, duomenys:</w:t>
      </w:r>
    </w:p>
    <w:p w14:paraId="3137925A" w14:textId="77777777" w:rsidR="0029341A" w:rsidRDefault="00121932">
      <w:pPr>
        <w:spacing w:line="360" w:lineRule="atLeast"/>
        <w:ind w:firstLine="720"/>
        <w:jc w:val="both"/>
        <w:rPr>
          <w:szCs w:val="24"/>
        </w:rPr>
      </w:pPr>
      <w:r>
        <w:rPr>
          <w:szCs w:val="24"/>
        </w:rPr>
        <w:t>15.14.5.1</w:t>
      </w:r>
      <w:r>
        <w:rPr>
          <w:szCs w:val="24"/>
        </w:rPr>
        <w:t xml:space="preserve">. savivaldybė, kurios teritorijoje asmuo gyveno, </w:t>
      </w:r>
      <w:proofErr w:type="spellStart"/>
      <w:r>
        <w:rPr>
          <w:szCs w:val="24"/>
        </w:rPr>
        <w:t>pries</w:t>
      </w:r>
      <w:proofErr w:type="spellEnd"/>
      <w:r>
        <w:rPr>
          <w:szCs w:val="24"/>
        </w:rPr>
        <w:t xml:space="preserve">̌ stodamas į </w:t>
      </w:r>
      <w:proofErr w:type="spellStart"/>
      <w:r>
        <w:rPr>
          <w:szCs w:val="24"/>
        </w:rPr>
        <w:t>aukštąja</w:t>
      </w:r>
      <w:proofErr w:type="spellEnd"/>
      <w:r>
        <w:rPr>
          <w:szCs w:val="24"/>
        </w:rPr>
        <w:t xml:space="preserve">̨ mokyklą; </w:t>
      </w:r>
    </w:p>
    <w:p w14:paraId="3137925B" w14:textId="77777777" w:rsidR="0029341A" w:rsidRDefault="00121932">
      <w:pPr>
        <w:spacing w:line="360" w:lineRule="atLeast"/>
        <w:ind w:firstLine="720"/>
        <w:jc w:val="both"/>
        <w:rPr>
          <w:szCs w:val="24"/>
        </w:rPr>
      </w:pPr>
      <w:r>
        <w:rPr>
          <w:szCs w:val="24"/>
        </w:rPr>
        <w:t>15.14.5.2</w:t>
      </w:r>
      <w:r>
        <w:rPr>
          <w:szCs w:val="24"/>
        </w:rPr>
        <w:t xml:space="preserve">. </w:t>
      </w:r>
      <w:proofErr w:type="spellStart"/>
      <w:r>
        <w:rPr>
          <w:szCs w:val="24"/>
        </w:rPr>
        <w:t>išsilavin</w:t>
      </w:r>
      <w:r>
        <w:rPr>
          <w:szCs w:val="24"/>
        </w:rPr>
        <w:t>ima</w:t>
      </w:r>
      <w:proofErr w:type="spellEnd"/>
      <w:r>
        <w:rPr>
          <w:szCs w:val="24"/>
        </w:rPr>
        <w:t xml:space="preserve">̨ </w:t>
      </w:r>
      <w:proofErr w:type="spellStart"/>
      <w:r>
        <w:rPr>
          <w:szCs w:val="24"/>
        </w:rPr>
        <w:t>patvirtinančio</w:t>
      </w:r>
      <w:proofErr w:type="spellEnd"/>
      <w:r>
        <w:rPr>
          <w:szCs w:val="24"/>
        </w:rPr>
        <w:t xml:space="preserve"> dokumento, kurio pagrindu priimtas studijuoti, duomenys: dokumento pavadinimas, blanko kodas, serija, numeris;</w:t>
      </w:r>
    </w:p>
    <w:p w14:paraId="3137925C" w14:textId="77777777" w:rsidR="0029341A" w:rsidRDefault="00121932">
      <w:pPr>
        <w:spacing w:line="360" w:lineRule="atLeast"/>
        <w:ind w:firstLine="720"/>
        <w:jc w:val="both"/>
        <w:rPr>
          <w:szCs w:val="24"/>
        </w:rPr>
      </w:pPr>
      <w:r>
        <w:rPr>
          <w:szCs w:val="24"/>
        </w:rPr>
        <w:t>15.14.5.3</w:t>
      </w:r>
      <w:r>
        <w:rPr>
          <w:szCs w:val="24"/>
        </w:rPr>
        <w:t>. dokumento išdavimo data;</w:t>
      </w:r>
    </w:p>
    <w:p w14:paraId="3137925D" w14:textId="77777777" w:rsidR="0029341A" w:rsidRDefault="00121932">
      <w:pPr>
        <w:spacing w:line="360" w:lineRule="atLeast"/>
        <w:ind w:firstLine="720"/>
        <w:jc w:val="both"/>
        <w:rPr>
          <w:lang w:eastAsia="lt-LT"/>
        </w:rPr>
      </w:pPr>
      <w:r>
        <w:rPr>
          <w:szCs w:val="24"/>
        </w:rPr>
        <w:t>15.14.5.4</w:t>
      </w:r>
      <w:r>
        <w:rPr>
          <w:szCs w:val="24"/>
        </w:rPr>
        <w:t xml:space="preserve">. </w:t>
      </w:r>
      <w:r>
        <w:rPr>
          <w:lang w:eastAsia="lt-LT"/>
        </w:rPr>
        <w:t xml:space="preserve">mokyklos, kurioje </w:t>
      </w:r>
      <w:proofErr w:type="spellStart"/>
      <w:r>
        <w:rPr>
          <w:lang w:eastAsia="lt-LT"/>
        </w:rPr>
        <w:t>įgytas</w:t>
      </w:r>
      <w:proofErr w:type="spellEnd"/>
      <w:r>
        <w:rPr>
          <w:lang w:eastAsia="lt-LT"/>
        </w:rPr>
        <w:t xml:space="preserve"> </w:t>
      </w:r>
      <w:proofErr w:type="spellStart"/>
      <w:r>
        <w:rPr>
          <w:lang w:eastAsia="lt-LT"/>
        </w:rPr>
        <w:t>išsilavinimas</w:t>
      </w:r>
      <w:proofErr w:type="spellEnd"/>
      <w:r>
        <w:rPr>
          <w:lang w:eastAsia="lt-LT"/>
        </w:rPr>
        <w:t xml:space="preserve">, pavadinimas, juridinio </w:t>
      </w:r>
      <w:r>
        <w:rPr>
          <w:lang w:eastAsia="lt-LT"/>
        </w:rPr>
        <w:t>asmens kodas;</w:t>
      </w:r>
    </w:p>
    <w:p w14:paraId="3137925E" w14:textId="77777777" w:rsidR="0029341A" w:rsidRDefault="00121932">
      <w:pPr>
        <w:spacing w:line="360" w:lineRule="atLeast"/>
        <w:ind w:firstLine="720"/>
        <w:jc w:val="both"/>
        <w:rPr>
          <w:szCs w:val="24"/>
        </w:rPr>
      </w:pPr>
      <w:r>
        <w:rPr>
          <w:szCs w:val="24"/>
        </w:rPr>
        <w:t>15.14.5.5</w:t>
      </w:r>
      <w:r>
        <w:rPr>
          <w:szCs w:val="24"/>
        </w:rPr>
        <w:t xml:space="preserve">. </w:t>
      </w:r>
      <w:proofErr w:type="spellStart"/>
      <w:r>
        <w:rPr>
          <w:szCs w:val="24"/>
        </w:rPr>
        <w:t>įgytas</w:t>
      </w:r>
      <w:proofErr w:type="spellEnd"/>
      <w:r>
        <w:rPr>
          <w:szCs w:val="24"/>
        </w:rPr>
        <w:t xml:space="preserve"> </w:t>
      </w:r>
      <w:proofErr w:type="spellStart"/>
      <w:r>
        <w:rPr>
          <w:szCs w:val="24"/>
        </w:rPr>
        <w:t>išsilavinimas</w:t>
      </w:r>
      <w:proofErr w:type="spellEnd"/>
      <w:r>
        <w:rPr>
          <w:szCs w:val="24"/>
        </w:rPr>
        <w:t>, kvalifikacija, kvalifikacinis laipsnis;</w:t>
      </w:r>
    </w:p>
    <w:p w14:paraId="3137925F" w14:textId="77777777" w:rsidR="0029341A" w:rsidRDefault="00121932">
      <w:pPr>
        <w:spacing w:line="360" w:lineRule="atLeast"/>
        <w:ind w:firstLine="720"/>
        <w:jc w:val="both"/>
        <w:rPr>
          <w:szCs w:val="24"/>
        </w:rPr>
      </w:pPr>
      <w:r>
        <w:rPr>
          <w:szCs w:val="24"/>
        </w:rPr>
        <w:t>15.14.5.6</w:t>
      </w:r>
      <w:r>
        <w:rPr>
          <w:szCs w:val="24"/>
        </w:rPr>
        <w:t xml:space="preserve">. </w:t>
      </w:r>
      <w:proofErr w:type="spellStart"/>
      <w:r>
        <w:rPr>
          <w:szCs w:val="24"/>
        </w:rPr>
        <w:t>išsilavinimo</w:t>
      </w:r>
      <w:proofErr w:type="spellEnd"/>
      <w:r>
        <w:rPr>
          <w:szCs w:val="24"/>
        </w:rPr>
        <w:t xml:space="preserve"> ir (ar) kvalifikacijos </w:t>
      </w:r>
      <w:proofErr w:type="spellStart"/>
      <w:r>
        <w:rPr>
          <w:szCs w:val="24"/>
        </w:rPr>
        <w:t>įgijimo</w:t>
      </w:r>
      <w:proofErr w:type="spellEnd"/>
      <w:r>
        <w:rPr>
          <w:szCs w:val="24"/>
        </w:rPr>
        <w:t xml:space="preserve"> metai;</w:t>
      </w:r>
    </w:p>
    <w:p w14:paraId="31379260" w14:textId="77777777" w:rsidR="0029341A" w:rsidRDefault="00121932">
      <w:pPr>
        <w:spacing w:line="360" w:lineRule="atLeast"/>
        <w:ind w:firstLine="720"/>
        <w:jc w:val="both"/>
        <w:rPr>
          <w:szCs w:val="24"/>
        </w:rPr>
      </w:pPr>
      <w:r>
        <w:rPr>
          <w:szCs w:val="24"/>
        </w:rPr>
        <w:t>15.14.6</w:t>
      </w:r>
      <w:r>
        <w:rPr>
          <w:szCs w:val="24"/>
        </w:rPr>
        <w:t xml:space="preserve">. studento, užsienyje įgijusio išsilavinimą, reikalingą stojant į aukštąją mokyklą, duomenys: </w:t>
      </w:r>
    </w:p>
    <w:p w14:paraId="31379261" w14:textId="77777777" w:rsidR="0029341A" w:rsidRDefault="00121932">
      <w:pPr>
        <w:spacing w:line="360" w:lineRule="atLeast"/>
        <w:ind w:firstLine="720"/>
        <w:jc w:val="both"/>
        <w:rPr>
          <w:szCs w:val="24"/>
        </w:rPr>
      </w:pPr>
      <w:r>
        <w:rPr>
          <w:szCs w:val="24"/>
        </w:rPr>
        <w:t>15.14.6.1</w:t>
      </w:r>
      <w:r>
        <w:rPr>
          <w:szCs w:val="24"/>
        </w:rPr>
        <w:t xml:space="preserve">. valstybė, kurioje asmuo </w:t>
      </w:r>
      <w:proofErr w:type="spellStart"/>
      <w:r>
        <w:rPr>
          <w:szCs w:val="24"/>
        </w:rPr>
        <w:t>įgijo</w:t>
      </w:r>
      <w:proofErr w:type="spellEnd"/>
      <w:r>
        <w:rPr>
          <w:szCs w:val="24"/>
        </w:rPr>
        <w:t xml:space="preserve"> stojant reikalingą </w:t>
      </w:r>
      <w:proofErr w:type="spellStart"/>
      <w:r>
        <w:rPr>
          <w:szCs w:val="24"/>
        </w:rPr>
        <w:t>išsilavinima</w:t>
      </w:r>
      <w:proofErr w:type="spellEnd"/>
      <w:r>
        <w:rPr>
          <w:szCs w:val="24"/>
        </w:rPr>
        <w:t>̨;</w:t>
      </w:r>
    </w:p>
    <w:p w14:paraId="31379262" w14:textId="77777777" w:rsidR="0029341A" w:rsidRDefault="00121932">
      <w:pPr>
        <w:spacing w:line="360" w:lineRule="atLeast"/>
        <w:ind w:firstLine="720"/>
        <w:jc w:val="both"/>
        <w:rPr>
          <w:szCs w:val="24"/>
        </w:rPr>
      </w:pPr>
      <w:r>
        <w:rPr>
          <w:szCs w:val="24"/>
        </w:rPr>
        <w:t>15.14.6.2</w:t>
      </w:r>
      <w:r>
        <w:rPr>
          <w:szCs w:val="24"/>
        </w:rPr>
        <w:t xml:space="preserve">. mokyklos, kurioje asmuo </w:t>
      </w:r>
      <w:proofErr w:type="spellStart"/>
      <w:r>
        <w:rPr>
          <w:szCs w:val="24"/>
        </w:rPr>
        <w:t>įgijo</w:t>
      </w:r>
      <w:proofErr w:type="spellEnd"/>
      <w:r>
        <w:rPr>
          <w:szCs w:val="24"/>
        </w:rPr>
        <w:t xml:space="preserve"> stojant reikalingą </w:t>
      </w:r>
      <w:proofErr w:type="spellStart"/>
      <w:r>
        <w:rPr>
          <w:szCs w:val="24"/>
        </w:rPr>
        <w:t>išsilavinima</w:t>
      </w:r>
      <w:proofErr w:type="spellEnd"/>
      <w:r>
        <w:rPr>
          <w:szCs w:val="24"/>
        </w:rPr>
        <w:t>̨</w:t>
      </w:r>
      <w:r>
        <w:rPr>
          <w:szCs w:val="24"/>
        </w:rPr>
        <w:t>, pavadinimas lietuvių kalba;</w:t>
      </w:r>
    </w:p>
    <w:p w14:paraId="31379263" w14:textId="77777777" w:rsidR="0029341A" w:rsidRDefault="00121932">
      <w:pPr>
        <w:spacing w:line="360" w:lineRule="atLeast"/>
        <w:ind w:firstLine="720"/>
        <w:jc w:val="both"/>
        <w:rPr>
          <w:lang w:eastAsia="lt-LT"/>
        </w:rPr>
      </w:pPr>
      <w:r>
        <w:rPr>
          <w:szCs w:val="24"/>
        </w:rPr>
        <w:t>15.14.6.3</w:t>
      </w:r>
      <w:r>
        <w:rPr>
          <w:szCs w:val="24"/>
        </w:rPr>
        <w:t xml:space="preserve">. </w:t>
      </w:r>
      <w:r>
        <w:rPr>
          <w:lang w:eastAsia="lt-LT"/>
        </w:rPr>
        <w:t xml:space="preserve">dokumento, </w:t>
      </w:r>
      <w:proofErr w:type="spellStart"/>
      <w:r>
        <w:rPr>
          <w:lang w:eastAsia="lt-LT"/>
        </w:rPr>
        <w:t>patvirtinančio</w:t>
      </w:r>
      <w:proofErr w:type="spellEnd"/>
      <w:r>
        <w:rPr>
          <w:lang w:eastAsia="lt-LT"/>
        </w:rPr>
        <w:t xml:space="preserve"> </w:t>
      </w:r>
      <w:proofErr w:type="spellStart"/>
      <w:r>
        <w:rPr>
          <w:lang w:eastAsia="lt-LT"/>
        </w:rPr>
        <w:t>įgyta</w:t>
      </w:r>
      <w:proofErr w:type="spellEnd"/>
      <w:r>
        <w:rPr>
          <w:lang w:eastAsia="lt-LT"/>
        </w:rPr>
        <w:t xml:space="preserve">̨ </w:t>
      </w:r>
      <w:proofErr w:type="spellStart"/>
      <w:r>
        <w:rPr>
          <w:lang w:eastAsia="lt-LT"/>
        </w:rPr>
        <w:t>išsilavinima</w:t>
      </w:r>
      <w:proofErr w:type="spellEnd"/>
      <w:r>
        <w:rPr>
          <w:lang w:eastAsia="lt-LT"/>
        </w:rPr>
        <w:t xml:space="preserve">̨, </w:t>
      </w:r>
      <w:proofErr w:type="spellStart"/>
      <w:r>
        <w:rPr>
          <w:lang w:eastAsia="lt-LT"/>
        </w:rPr>
        <w:t>išdavimo</w:t>
      </w:r>
      <w:proofErr w:type="spellEnd"/>
      <w:r>
        <w:rPr>
          <w:lang w:eastAsia="lt-LT"/>
        </w:rPr>
        <w:t xml:space="preserve"> data;</w:t>
      </w:r>
    </w:p>
    <w:p w14:paraId="31379264" w14:textId="77777777" w:rsidR="0029341A" w:rsidRDefault="00121932">
      <w:pPr>
        <w:spacing w:line="360" w:lineRule="atLeast"/>
        <w:ind w:firstLine="720"/>
        <w:jc w:val="both"/>
        <w:rPr>
          <w:lang w:eastAsia="lt-LT"/>
        </w:rPr>
      </w:pPr>
      <w:r>
        <w:rPr>
          <w:szCs w:val="24"/>
        </w:rPr>
        <w:t>15.14.6.4</w:t>
      </w:r>
      <w:r>
        <w:rPr>
          <w:szCs w:val="24"/>
        </w:rPr>
        <w:t xml:space="preserve">. </w:t>
      </w:r>
      <w:r>
        <w:rPr>
          <w:lang w:eastAsia="lt-LT"/>
        </w:rPr>
        <w:t xml:space="preserve">dokumento, </w:t>
      </w:r>
      <w:proofErr w:type="spellStart"/>
      <w:r>
        <w:rPr>
          <w:lang w:eastAsia="lt-LT"/>
        </w:rPr>
        <w:t>patvirtinančio</w:t>
      </w:r>
      <w:proofErr w:type="spellEnd"/>
      <w:r>
        <w:rPr>
          <w:lang w:eastAsia="lt-LT"/>
        </w:rPr>
        <w:t xml:space="preserve"> </w:t>
      </w:r>
      <w:proofErr w:type="spellStart"/>
      <w:r>
        <w:rPr>
          <w:lang w:eastAsia="lt-LT"/>
        </w:rPr>
        <w:t>įgyta</w:t>
      </w:r>
      <w:proofErr w:type="spellEnd"/>
      <w:r>
        <w:rPr>
          <w:lang w:eastAsia="lt-LT"/>
        </w:rPr>
        <w:t xml:space="preserve">̨ </w:t>
      </w:r>
      <w:proofErr w:type="spellStart"/>
      <w:r>
        <w:rPr>
          <w:lang w:eastAsia="lt-LT"/>
        </w:rPr>
        <w:t>išsilavinima</w:t>
      </w:r>
      <w:proofErr w:type="spellEnd"/>
      <w:r>
        <w:rPr>
          <w:lang w:eastAsia="lt-LT"/>
        </w:rPr>
        <w:t>̨, pavadinimas lietuvių kalba;</w:t>
      </w:r>
    </w:p>
    <w:p w14:paraId="31379265" w14:textId="77777777" w:rsidR="0029341A" w:rsidRDefault="00121932">
      <w:pPr>
        <w:spacing w:line="360" w:lineRule="atLeast"/>
        <w:ind w:firstLine="720"/>
        <w:jc w:val="both"/>
        <w:rPr>
          <w:szCs w:val="24"/>
        </w:rPr>
      </w:pPr>
      <w:r>
        <w:rPr>
          <w:szCs w:val="24"/>
        </w:rPr>
        <w:t>15.14.6.5</w:t>
      </w:r>
      <w:r>
        <w:rPr>
          <w:szCs w:val="24"/>
        </w:rPr>
        <w:t xml:space="preserve">. įgyto </w:t>
      </w:r>
      <w:proofErr w:type="spellStart"/>
      <w:r>
        <w:rPr>
          <w:szCs w:val="24"/>
        </w:rPr>
        <w:t>išsilavinimo</w:t>
      </w:r>
      <w:proofErr w:type="spellEnd"/>
      <w:r>
        <w:rPr>
          <w:szCs w:val="24"/>
        </w:rPr>
        <w:t xml:space="preserve"> </w:t>
      </w:r>
      <w:proofErr w:type="spellStart"/>
      <w:r>
        <w:rPr>
          <w:szCs w:val="24"/>
        </w:rPr>
        <w:t>pripažinima</w:t>
      </w:r>
      <w:proofErr w:type="spellEnd"/>
      <w:r>
        <w:rPr>
          <w:szCs w:val="24"/>
        </w:rPr>
        <w:t>̨</w:t>
      </w:r>
      <w:r>
        <w:rPr>
          <w:szCs w:val="24"/>
        </w:rPr>
        <w:t xml:space="preserve"> atlikusi </w:t>
      </w:r>
      <w:proofErr w:type="spellStart"/>
      <w:r>
        <w:rPr>
          <w:szCs w:val="24"/>
        </w:rPr>
        <w:t>įstaiga</w:t>
      </w:r>
      <w:proofErr w:type="spellEnd"/>
      <w:r>
        <w:rPr>
          <w:szCs w:val="24"/>
        </w:rPr>
        <w:t>, priimto sprendimo data, numeris;</w:t>
      </w:r>
    </w:p>
    <w:p w14:paraId="31379266" w14:textId="77777777" w:rsidR="0029341A" w:rsidRDefault="00121932">
      <w:pPr>
        <w:spacing w:line="360" w:lineRule="atLeast"/>
        <w:ind w:firstLine="720"/>
        <w:jc w:val="both"/>
        <w:rPr>
          <w:szCs w:val="24"/>
        </w:rPr>
      </w:pPr>
      <w:r>
        <w:rPr>
          <w:szCs w:val="24"/>
        </w:rPr>
        <w:t>15.14.7</w:t>
      </w:r>
      <w:r>
        <w:rPr>
          <w:szCs w:val="24"/>
        </w:rPr>
        <w:t>. studento įregistravimo data;</w:t>
      </w:r>
    </w:p>
    <w:p w14:paraId="31379267" w14:textId="77777777" w:rsidR="0029341A" w:rsidRDefault="00121932">
      <w:pPr>
        <w:spacing w:line="360" w:lineRule="atLeast"/>
        <w:ind w:firstLine="720"/>
        <w:jc w:val="both"/>
        <w:rPr>
          <w:szCs w:val="24"/>
        </w:rPr>
      </w:pPr>
      <w:r>
        <w:rPr>
          <w:szCs w:val="24"/>
        </w:rPr>
        <w:t>15.14.8</w:t>
      </w:r>
      <w:r>
        <w:rPr>
          <w:szCs w:val="24"/>
        </w:rPr>
        <w:t>. studento priėmimo į studijų programą duomenys;</w:t>
      </w:r>
    </w:p>
    <w:p w14:paraId="31379268" w14:textId="77777777" w:rsidR="0029341A" w:rsidRDefault="00121932">
      <w:pPr>
        <w:spacing w:line="360" w:lineRule="atLeast"/>
        <w:ind w:firstLine="720"/>
        <w:jc w:val="both"/>
        <w:rPr>
          <w:szCs w:val="24"/>
        </w:rPr>
      </w:pPr>
      <w:r>
        <w:rPr>
          <w:szCs w:val="24"/>
        </w:rPr>
        <w:t>15.14.9</w:t>
      </w:r>
      <w:r>
        <w:rPr>
          <w:szCs w:val="24"/>
        </w:rPr>
        <w:t>. studento studijų programos baigimo duomenys;</w:t>
      </w:r>
    </w:p>
    <w:p w14:paraId="31379269" w14:textId="77777777" w:rsidR="0029341A" w:rsidRDefault="00121932">
      <w:pPr>
        <w:spacing w:line="360" w:lineRule="atLeast"/>
        <w:ind w:firstLine="720"/>
        <w:jc w:val="both"/>
        <w:rPr>
          <w:szCs w:val="24"/>
        </w:rPr>
      </w:pPr>
      <w:r>
        <w:rPr>
          <w:szCs w:val="24"/>
        </w:rPr>
        <w:t>15.14.10</w:t>
      </w:r>
      <w:r>
        <w:rPr>
          <w:szCs w:val="24"/>
        </w:rPr>
        <w:t>. studijų nutraukimo / pertra</w:t>
      </w:r>
      <w:r>
        <w:rPr>
          <w:szCs w:val="24"/>
        </w:rPr>
        <w:t>ukimo duomenys;</w:t>
      </w:r>
    </w:p>
    <w:p w14:paraId="3137926A" w14:textId="77777777" w:rsidR="0029341A" w:rsidRDefault="00121932">
      <w:pPr>
        <w:spacing w:line="360" w:lineRule="atLeast"/>
        <w:ind w:firstLine="720"/>
        <w:jc w:val="both"/>
        <w:rPr>
          <w:szCs w:val="24"/>
        </w:rPr>
      </w:pPr>
      <w:r>
        <w:rPr>
          <w:szCs w:val="24"/>
        </w:rPr>
        <w:t>15.14.11</w:t>
      </w:r>
      <w:r>
        <w:rPr>
          <w:szCs w:val="24"/>
        </w:rPr>
        <w:t>. studijų dėstomoji (-</w:t>
      </w:r>
      <w:proofErr w:type="spellStart"/>
      <w:r>
        <w:rPr>
          <w:szCs w:val="24"/>
        </w:rPr>
        <w:t>osios</w:t>
      </w:r>
      <w:proofErr w:type="spellEnd"/>
      <w:r>
        <w:rPr>
          <w:szCs w:val="24"/>
        </w:rPr>
        <w:t>) kalba (-</w:t>
      </w:r>
      <w:proofErr w:type="spellStart"/>
      <w:r>
        <w:rPr>
          <w:szCs w:val="24"/>
        </w:rPr>
        <w:t>os</w:t>
      </w:r>
      <w:proofErr w:type="spellEnd"/>
      <w:r>
        <w:rPr>
          <w:szCs w:val="24"/>
        </w:rPr>
        <w:t>);</w:t>
      </w:r>
    </w:p>
    <w:p w14:paraId="3137926B" w14:textId="77777777" w:rsidR="0029341A" w:rsidRDefault="00121932">
      <w:pPr>
        <w:spacing w:line="360" w:lineRule="atLeast"/>
        <w:ind w:firstLine="720"/>
        <w:jc w:val="both"/>
        <w:rPr>
          <w:szCs w:val="24"/>
        </w:rPr>
      </w:pPr>
      <w:r>
        <w:rPr>
          <w:szCs w:val="24"/>
        </w:rPr>
        <w:t>15.14.12</w:t>
      </w:r>
      <w:r>
        <w:rPr>
          <w:szCs w:val="24"/>
        </w:rPr>
        <w:t>. studento išregistravimo data;</w:t>
      </w:r>
    </w:p>
    <w:p w14:paraId="3137926C" w14:textId="77777777" w:rsidR="0029341A" w:rsidRDefault="00121932">
      <w:pPr>
        <w:spacing w:line="360" w:lineRule="atLeast"/>
        <w:ind w:firstLine="720"/>
        <w:jc w:val="both"/>
        <w:rPr>
          <w:szCs w:val="24"/>
        </w:rPr>
      </w:pPr>
      <w:r>
        <w:rPr>
          <w:szCs w:val="24"/>
        </w:rPr>
        <w:t>15.14.13</w:t>
      </w:r>
      <w:r>
        <w:rPr>
          <w:szCs w:val="24"/>
        </w:rPr>
        <w:t xml:space="preserve">. aukštosios mokyklos, kurioje studijuoja studentas, duomenys; </w:t>
      </w:r>
    </w:p>
    <w:p w14:paraId="3137926D" w14:textId="77777777" w:rsidR="0029341A" w:rsidRDefault="00121932">
      <w:pPr>
        <w:spacing w:line="360" w:lineRule="atLeast"/>
        <w:ind w:firstLine="720"/>
        <w:jc w:val="both"/>
        <w:rPr>
          <w:szCs w:val="24"/>
        </w:rPr>
      </w:pPr>
      <w:r>
        <w:rPr>
          <w:szCs w:val="24"/>
        </w:rPr>
        <w:t>15.14.14</w:t>
      </w:r>
      <w:r>
        <w:rPr>
          <w:szCs w:val="24"/>
        </w:rPr>
        <w:t>. duomenys apie studento studijas (išskyrus doktorantū</w:t>
      </w:r>
      <w:r>
        <w:rPr>
          <w:szCs w:val="24"/>
        </w:rPr>
        <w:t>ros ir meno aspirantūros studijas):</w:t>
      </w:r>
    </w:p>
    <w:p w14:paraId="3137926E" w14:textId="77777777" w:rsidR="0029341A" w:rsidRDefault="00121932">
      <w:pPr>
        <w:spacing w:line="360" w:lineRule="atLeast"/>
        <w:ind w:firstLine="720"/>
        <w:jc w:val="both"/>
        <w:rPr>
          <w:szCs w:val="24"/>
        </w:rPr>
      </w:pPr>
      <w:r>
        <w:rPr>
          <w:szCs w:val="24"/>
        </w:rPr>
        <w:t>15.14.14.1</w:t>
      </w:r>
      <w:r>
        <w:rPr>
          <w:szCs w:val="24"/>
        </w:rPr>
        <w:t>. studijų programos duomenys;</w:t>
      </w:r>
    </w:p>
    <w:p w14:paraId="3137926F" w14:textId="77777777" w:rsidR="0029341A" w:rsidRDefault="00121932">
      <w:pPr>
        <w:spacing w:line="360" w:lineRule="atLeast"/>
        <w:ind w:firstLine="720"/>
        <w:jc w:val="both"/>
        <w:rPr>
          <w:szCs w:val="24"/>
        </w:rPr>
      </w:pPr>
      <w:r>
        <w:rPr>
          <w:szCs w:val="24"/>
        </w:rPr>
        <w:t>15.14.14.2</w:t>
      </w:r>
      <w:r>
        <w:rPr>
          <w:szCs w:val="24"/>
        </w:rPr>
        <w:t>. studijų tipas;</w:t>
      </w:r>
    </w:p>
    <w:p w14:paraId="31379270" w14:textId="77777777" w:rsidR="0029341A" w:rsidRDefault="00121932">
      <w:pPr>
        <w:spacing w:line="360" w:lineRule="atLeast"/>
        <w:ind w:firstLine="720"/>
        <w:jc w:val="both"/>
        <w:rPr>
          <w:szCs w:val="24"/>
        </w:rPr>
      </w:pPr>
      <w:r>
        <w:rPr>
          <w:szCs w:val="24"/>
        </w:rPr>
        <w:t>15.14.14.3</w:t>
      </w:r>
      <w:r>
        <w:rPr>
          <w:szCs w:val="24"/>
        </w:rPr>
        <w:t>. studijų forma;</w:t>
      </w:r>
    </w:p>
    <w:p w14:paraId="31379271" w14:textId="77777777" w:rsidR="0029341A" w:rsidRDefault="00121932">
      <w:pPr>
        <w:spacing w:line="360" w:lineRule="atLeast"/>
        <w:ind w:firstLine="720"/>
        <w:jc w:val="both"/>
        <w:rPr>
          <w:szCs w:val="24"/>
        </w:rPr>
      </w:pPr>
      <w:r>
        <w:rPr>
          <w:szCs w:val="24"/>
        </w:rPr>
        <w:t>15.14.14.4</w:t>
      </w:r>
      <w:r>
        <w:rPr>
          <w:szCs w:val="24"/>
        </w:rPr>
        <w:t>. studijų semestrų, kursų duomenys;</w:t>
      </w:r>
    </w:p>
    <w:p w14:paraId="31379272" w14:textId="77777777" w:rsidR="0029341A" w:rsidRDefault="00121932">
      <w:pPr>
        <w:spacing w:line="360" w:lineRule="atLeast"/>
        <w:ind w:firstLine="720"/>
        <w:jc w:val="both"/>
        <w:rPr>
          <w:szCs w:val="24"/>
        </w:rPr>
      </w:pPr>
      <w:r>
        <w:rPr>
          <w:szCs w:val="24"/>
        </w:rPr>
        <w:t>15.14.14.5</w:t>
      </w:r>
      <w:r>
        <w:rPr>
          <w:szCs w:val="24"/>
        </w:rPr>
        <w:t>. duomenys apie įgytus kreditus, semestro įvertinimo</w:t>
      </w:r>
      <w:r>
        <w:rPr>
          <w:szCs w:val="24"/>
        </w:rPr>
        <w:t xml:space="preserve"> vidurkius;</w:t>
      </w:r>
    </w:p>
    <w:p w14:paraId="31379273" w14:textId="77777777" w:rsidR="0029341A" w:rsidRDefault="00121932">
      <w:pPr>
        <w:spacing w:line="360" w:lineRule="atLeast"/>
        <w:ind w:firstLine="720"/>
        <w:jc w:val="both"/>
        <w:rPr>
          <w:szCs w:val="24"/>
        </w:rPr>
      </w:pPr>
      <w:r>
        <w:rPr>
          <w:szCs w:val="24"/>
        </w:rPr>
        <w:t>15.14.14.6</w:t>
      </w:r>
      <w:r>
        <w:rPr>
          <w:szCs w:val="24"/>
        </w:rPr>
        <w:t>. studijuojama (-</w:t>
      </w:r>
      <w:proofErr w:type="spellStart"/>
      <w:r>
        <w:rPr>
          <w:szCs w:val="24"/>
        </w:rPr>
        <w:t>os</w:t>
      </w:r>
      <w:proofErr w:type="spellEnd"/>
      <w:r>
        <w:rPr>
          <w:szCs w:val="24"/>
        </w:rPr>
        <w:t>) užsienio kalba (-</w:t>
      </w:r>
      <w:proofErr w:type="spellStart"/>
      <w:r>
        <w:rPr>
          <w:szCs w:val="24"/>
        </w:rPr>
        <w:t>os</w:t>
      </w:r>
      <w:proofErr w:type="spellEnd"/>
      <w:r>
        <w:rPr>
          <w:szCs w:val="24"/>
        </w:rPr>
        <w:t>);</w:t>
      </w:r>
    </w:p>
    <w:p w14:paraId="31379274" w14:textId="77777777" w:rsidR="0029341A" w:rsidRDefault="00121932">
      <w:pPr>
        <w:spacing w:line="360" w:lineRule="atLeast"/>
        <w:ind w:firstLine="720"/>
        <w:jc w:val="both"/>
        <w:rPr>
          <w:szCs w:val="24"/>
        </w:rPr>
      </w:pPr>
      <w:r>
        <w:rPr>
          <w:szCs w:val="24"/>
        </w:rPr>
        <w:t>15.14.15</w:t>
      </w:r>
      <w:r>
        <w:rPr>
          <w:szCs w:val="24"/>
        </w:rPr>
        <w:t>. duomenys apie mokslo doktorantūros ir meno doktorantūros (aspirantūros) studijas:</w:t>
      </w:r>
    </w:p>
    <w:p w14:paraId="31379275" w14:textId="77777777" w:rsidR="0029341A" w:rsidRDefault="00121932">
      <w:pPr>
        <w:spacing w:line="360" w:lineRule="atLeast"/>
        <w:ind w:firstLine="720"/>
        <w:jc w:val="both"/>
        <w:rPr>
          <w:szCs w:val="24"/>
        </w:rPr>
      </w:pPr>
      <w:r>
        <w:rPr>
          <w:szCs w:val="24"/>
        </w:rPr>
        <w:t>15.14.15.1</w:t>
      </w:r>
      <w:r>
        <w:rPr>
          <w:szCs w:val="24"/>
        </w:rPr>
        <w:t>. studijų pradžios ir pabaigos datos;</w:t>
      </w:r>
    </w:p>
    <w:p w14:paraId="31379276" w14:textId="77777777" w:rsidR="0029341A" w:rsidRDefault="00121932">
      <w:pPr>
        <w:spacing w:line="360" w:lineRule="atLeast"/>
        <w:ind w:firstLine="720"/>
        <w:jc w:val="both"/>
        <w:rPr>
          <w:szCs w:val="24"/>
        </w:rPr>
      </w:pPr>
      <w:r>
        <w:rPr>
          <w:szCs w:val="24"/>
        </w:rPr>
        <w:t>15.14.15.2</w:t>
      </w:r>
      <w:r>
        <w:rPr>
          <w:szCs w:val="24"/>
        </w:rPr>
        <w:t xml:space="preserve">. mokslo sritis, kryptis </w:t>
      </w:r>
      <w:r>
        <w:rPr>
          <w:szCs w:val="24"/>
        </w:rPr>
        <w:t>ir šaka;</w:t>
      </w:r>
    </w:p>
    <w:p w14:paraId="31379277" w14:textId="77777777" w:rsidR="0029341A" w:rsidRDefault="00121932">
      <w:pPr>
        <w:spacing w:line="360" w:lineRule="atLeast"/>
        <w:ind w:firstLine="720"/>
        <w:jc w:val="both"/>
        <w:rPr>
          <w:szCs w:val="24"/>
        </w:rPr>
      </w:pPr>
      <w:r>
        <w:rPr>
          <w:szCs w:val="24"/>
        </w:rPr>
        <w:t>15.14.16</w:t>
      </w:r>
      <w:r>
        <w:rPr>
          <w:szCs w:val="24"/>
        </w:rPr>
        <w:t>. duomenys apie studento dalines studijas:</w:t>
      </w:r>
    </w:p>
    <w:p w14:paraId="31379278" w14:textId="77777777" w:rsidR="0029341A" w:rsidRDefault="00121932">
      <w:pPr>
        <w:spacing w:line="360" w:lineRule="atLeast"/>
        <w:ind w:firstLine="720"/>
        <w:jc w:val="both"/>
        <w:rPr>
          <w:szCs w:val="24"/>
        </w:rPr>
      </w:pPr>
      <w:r>
        <w:rPr>
          <w:szCs w:val="24"/>
        </w:rPr>
        <w:t>15.14.16.1</w:t>
      </w:r>
      <w:r>
        <w:rPr>
          <w:szCs w:val="24"/>
        </w:rPr>
        <w:t>. šalis, į kurią studentas išvyko studijuoti;</w:t>
      </w:r>
    </w:p>
    <w:p w14:paraId="31379279" w14:textId="77777777" w:rsidR="0029341A" w:rsidRDefault="00121932">
      <w:pPr>
        <w:spacing w:line="360" w:lineRule="atLeast"/>
        <w:ind w:firstLine="720"/>
        <w:jc w:val="both"/>
        <w:rPr>
          <w:szCs w:val="24"/>
        </w:rPr>
      </w:pPr>
      <w:r>
        <w:rPr>
          <w:szCs w:val="24"/>
        </w:rPr>
        <w:t>15.14.16.2</w:t>
      </w:r>
      <w:r>
        <w:rPr>
          <w:szCs w:val="24"/>
        </w:rPr>
        <w:t>. išvykimo pobūdis;</w:t>
      </w:r>
    </w:p>
    <w:p w14:paraId="3137927A" w14:textId="77777777" w:rsidR="0029341A" w:rsidRDefault="00121932">
      <w:pPr>
        <w:spacing w:line="360" w:lineRule="atLeast"/>
        <w:ind w:firstLine="720"/>
        <w:jc w:val="both"/>
        <w:rPr>
          <w:szCs w:val="24"/>
        </w:rPr>
      </w:pPr>
      <w:r>
        <w:rPr>
          <w:szCs w:val="24"/>
        </w:rPr>
        <w:t>15.14.16.3</w:t>
      </w:r>
      <w:r>
        <w:rPr>
          <w:szCs w:val="24"/>
        </w:rPr>
        <w:t>. aukštoji mokykla (pavadinimas lietuvių ir anglų kalbomis);</w:t>
      </w:r>
    </w:p>
    <w:p w14:paraId="3137927B" w14:textId="77777777" w:rsidR="0029341A" w:rsidRDefault="00121932">
      <w:pPr>
        <w:spacing w:line="360" w:lineRule="atLeast"/>
        <w:ind w:firstLine="720"/>
        <w:jc w:val="both"/>
        <w:rPr>
          <w:szCs w:val="24"/>
        </w:rPr>
      </w:pPr>
      <w:r>
        <w:rPr>
          <w:szCs w:val="24"/>
        </w:rPr>
        <w:t>15.14.16.4</w:t>
      </w:r>
      <w:r>
        <w:rPr>
          <w:szCs w:val="24"/>
        </w:rPr>
        <w:t>. studijų</w:t>
      </w:r>
      <w:r>
        <w:rPr>
          <w:szCs w:val="24"/>
        </w:rPr>
        <w:t xml:space="preserve"> sritis / studijų programos valstybinis kodas, pavadinimas, kreditų skaičius (jeigu studijuoja Lietuvos Respublikoje);</w:t>
      </w:r>
    </w:p>
    <w:p w14:paraId="3137927C" w14:textId="77777777" w:rsidR="0029341A" w:rsidRDefault="00121932">
      <w:pPr>
        <w:spacing w:line="360" w:lineRule="atLeast"/>
        <w:ind w:firstLine="720"/>
        <w:jc w:val="both"/>
        <w:rPr>
          <w:szCs w:val="24"/>
        </w:rPr>
      </w:pPr>
      <w:r>
        <w:rPr>
          <w:szCs w:val="24"/>
        </w:rPr>
        <w:t>15.14.16.5</w:t>
      </w:r>
      <w:r>
        <w:rPr>
          <w:szCs w:val="24"/>
        </w:rPr>
        <w:t>. studijų finansavimo šaltiniai;</w:t>
      </w:r>
    </w:p>
    <w:p w14:paraId="3137927D" w14:textId="77777777" w:rsidR="0029341A" w:rsidRDefault="00121932">
      <w:pPr>
        <w:spacing w:line="360" w:lineRule="atLeast"/>
        <w:ind w:firstLine="720"/>
        <w:jc w:val="both"/>
        <w:rPr>
          <w:szCs w:val="24"/>
        </w:rPr>
      </w:pPr>
      <w:r>
        <w:rPr>
          <w:szCs w:val="24"/>
        </w:rPr>
        <w:t>15.14.16.6</w:t>
      </w:r>
      <w:r>
        <w:rPr>
          <w:szCs w:val="24"/>
        </w:rPr>
        <w:t>. gauta paskola studijoms (taip / ne);</w:t>
      </w:r>
    </w:p>
    <w:p w14:paraId="3137927E" w14:textId="77777777" w:rsidR="0029341A" w:rsidRDefault="00121932">
      <w:pPr>
        <w:spacing w:line="360" w:lineRule="atLeast"/>
        <w:ind w:firstLine="720"/>
        <w:jc w:val="both"/>
        <w:rPr>
          <w:szCs w:val="24"/>
        </w:rPr>
      </w:pPr>
      <w:r>
        <w:rPr>
          <w:szCs w:val="24"/>
        </w:rPr>
        <w:t>15.14.16.7</w:t>
      </w:r>
      <w:r>
        <w:rPr>
          <w:szCs w:val="24"/>
        </w:rPr>
        <w:t>. studijų pradžia;</w:t>
      </w:r>
    </w:p>
    <w:p w14:paraId="3137927F" w14:textId="77777777" w:rsidR="0029341A" w:rsidRDefault="00121932">
      <w:pPr>
        <w:spacing w:line="360" w:lineRule="atLeast"/>
        <w:ind w:firstLine="720"/>
        <w:jc w:val="both"/>
        <w:rPr>
          <w:szCs w:val="24"/>
        </w:rPr>
      </w:pPr>
      <w:r>
        <w:rPr>
          <w:szCs w:val="24"/>
        </w:rPr>
        <w:t>15</w:t>
      </w:r>
      <w:r>
        <w:rPr>
          <w:szCs w:val="24"/>
        </w:rPr>
        <w:t>.14.16.8</w:t>
      </w:r>
      <w:r>
        <w:rPr>
          <w:szCs w:val="24"/>
        </w:rPr>
        <w:t>. studijų pabaiga;</w:t>
      </w:r>
    </w:p>
    <w:p w14:paraId="31379280" w14:textId="77777777" w:rsidR="0029341A" w:rsidRDefault="00121932">
      <w:pPr>
        <w:spacing w:line="360" w:lineRule="atLeast"/>
        <w:ind w:firstLine="720"/>
        <w:jc w:val="both"/>
        <w:rPr>
          <w:szCs w:val="24"/>
        </w:rPr>
      </w:pPr>
      <w:r>
        <w:rPr>
          <w:szCs w:val="24"/>
        </w:rPr>
        <w:t>15.14.17</w:t>
      </w:r>
      <w:r>
        <w:rPr>
          <w:szCs w:val="24"/>
        </w:rPr>
        <w:t>. duomenys apie atvykusį iš kitos aukštosios mokyklos dalinių studijų studentą:</w:t>
      </w:r>
    </w:p>
    <w:p w14:paraId="31379281" w14:textId="77777777" w:rsidR="0029341A" w:rsidRDefault="00121932">
      <w:pPr>
        <w:spacing w:line="360" w:lineRule="atLeast"/>
        <w:ind w:firstLine="720"/>
        <w:jc w:val="both"/>
        <w:rPr>
          <w:szCs w:val="24"/>
        </w:rPr>
      </w:pPr>
      <w:r>
        <w:rPr>
          <w:szCs w:val="24"/>
        </w:rPr>
        <w:t>15.14.17.1</w:t>
      </w:r>
      <w:r>
        <w:rPr>
          <w:szCs w:val="24"/>
        </w:rPr>
        <w:t>. šalis, iš kurios atvyko;</w:t>
      </w:r>
    </w:p>
    <w:p w14:paraId="31379282" w14:textId="77777777" w:rsidR="0029341A" w:rsidRDefault="00121932">
      <w:pPr>
        <w:spacing w:line="360" w:lineRule="atLeast"/>
        <w:ind w:firstLine="720"/>
        <w:jc w:val="both"/>
        <w:rPr>
          <w:szCs w:val="24"/>
        </w:rPr>
      </w:pPr>
      <w:r>
        <w:rPr>
          <w:szCs w:val="24"/>
        </w:rPr>
        <w:t>15.14.17.2</w:t>
      </w:r>
      <w:r>
        <w:rPr>
          <w:szCs w:val="24"/>
        </w:rPr>
        <w:t>. atvykimo pobūdis;</w:t>
      </w:r>
    </w:p>
    <w:p w14:paraId="31379283" w14:textId="77777777" w:rsidR="0029341A" w:rsidRDefault="00121932">
      <w:pPr>
        <w:spacing w:line="360" w:lineRule="atLeast"/>
        <w:ind w:firstLine="720"/>
        <w:jc w:val="both"/>
        <w:rPr>
          <w:szCs w:val="24"/>
        </w:rPr>
      </w:pPr>
      <w:r>
        <w:rPr>
          <w:szCs w:val="24"/>
        </w:rPr>
        <w:t>15.14.17.3</w:t>
      </w:r>
      <w:r>
        <w:rPr>
          <w:szCs w:val="24"/>
        </w:rPr>
        <w:t>. atvykimo tikslas;</w:t>
      </w:r>
    </w:p>
    <w:p w14:paraId="31379284" w14:textId="77777777" w:rsidR="0029341A" w:rsidRDefault="00121932">
      <w:pPr>
        <w:spacing w:line="360" w:lineRule="atLeast"/>
        <w:ind w:firstLine="720"/>
        <w:jc w:val="both"/>
        <w:rPr>
          <w:szCs w:val="24"/>
        </w:rPr>
      </w:pPr>
      <w:r>
        <w:rPr>
          <w:szCs w:val="24"/>
        </w:rPr>
        <w:t>15.14.17.4</w:t>
      </w:r>
      <w:r>
        <w:rPr>
          <w:szCs w:val="24"/>
        </w:rPr>
        <w:t>. aukštoji m</w:t>
      </w:r>
      <w:r>
        <w:rPr>
          <w:szCs w:val="24"/>
        </w:rPr>
        <w:t>okykla, iš kurios atvyko (lietuvių ir anglų kalbomis);</w:t>
      </w:r>
    </w:p>
    <w:p w14:paraId="31379285" w14:textId="77777777" w:rsidR="0029341A" w:rsidRDefault="00121932">
      <w:pPr>
        <w:spacing w:line="360" w:lineRule="atLeast"/>
        <w:ind w:firstLine="720"/>
        <w:jc w:val="both"/>
        <w:rPr>
          <w:szCs w:val="24"/>
        </w:rPr>
      </w:pPr>
      <w:r>
        <w:rPr>
          <w:szCs w:val="24"/>
        </w:rPr>
        <w:t>15.14.17.5</w:t>
      </w:r>
      <w:r>
        <w:rPr>
          <w:szCs w:val="24"/>
        </w:rPr>
        <w:t>. studijų pakopa;</w:t>
      </w:r>
    </w:p>
    <w:p w14:paraId="31379286" w14:textId="77777777" w:rsidR="0029341A" w:rsidRDefault="00121932">
      <w:pPr>
        <w:spacing w:line="360" w:lineRule="atLeast"/>
        <w:ind w:firstLine="720"/>
        <w:jc w:val="both"/>
        <w:rPr>
          <w:szCs w:val="24"/>
        </w:rPr>
      </w:pPr>
      <w:r>
        <w:rPr>
          <w:szCs w:val="24"/>
        </w:rPr>
        <w:t>15.14.17.6</w:t>
      </w:r>
      <w:r>
        <w:rPr>
          <w:szCs w:val="24"/>
        </w:rPr>
        <w:t>. studijų sritis;</w:t>
      </w:r>
    </w:p>
    <w:p w14:paraId="31379287" w14:textId="77777777" w:rsidR="0029341A" w:rsidRDefault="00121932">
      <w:pPr>
        <w:spacing w:line="360" w:lineRule="atLeast"/>
        <w:ind w:firstLine="720"/>
        <w:jc w:val="both"/>
        <w:rPr>
          <w:szCs w:val="24"/>
        </w:rPr>
      </w:pPr>
      <w:r>
        <w:rPr>
          <w:szCs w:val="24"/>
        </w:rPr>
        <w:t>15.14.17.7</w:t>
      </w:r>
      <w:r>
        <w:rPr>
          <w:szCs w:val="24"/>
        </w:rPr>
        <w:t>. stipendijos tipas;</w:t>
      </w:r>
    </w:p>
    <w:p w14:paraId="31379288" w14:textId="77777777" w:rsidR="0029341A" w:rsidRDefault="00121932">
      <w:pPr>
        <w:spacing w:line="360" w:lineRule="atLeast"/>
        <w:ind w:firstLine="720"/>
        <w:jc w:val="both"/>
        <w:rPr>
          <w:szCs w:val="24"/>
        </w:rPr>
      </w:pPr>
      <w:r>
        <w:rPr>
          <w:szCs w:val="24"/>
        </w:rPr>
        <w:t>15.14.17.8</w:t>
      </w:r>
      <w:r>
        <w:rPr>
          <w:szCs w:val="24"/>
        </w:rPr>
        <w:t>. studijų finansavimas;</w:t>
      </w:r>
    </w:p>
    <w:p w14:paraId="31379289" w14:textId="77777777" w:rsidR="0029341A" w:rsidRDefault="00121932">
      <w:pPr>
        <w:spacing w:line="360" w:lineRule="atLeast"/>
        <w:ind w:firstLine="720"/>
        <w:jc w:val="both"/>
        <w:rPr>
          <w:szCs w:val="24"/>
        </w:rPr>
      </w:pPr>
      <w:r>
        <w:rPr>
          <w:szCs w:val="24"/>
        </w:rPr>
        <w:t>15.14.17.9</w:t>
      </w:r>
      <w:r>
        <w:rPr>
          <w:szCs w:val="24"/>
        </w:rPr>
        <w:t>. dalinių studijų pradžia;</w:t>
      </w:r>
    </w:p>
    <w:p w14:paraId="3137928A" w14:textId="77777777" w:rsidR="0029341A" w:rsidRDefault="00121932">
      <w:pPr>
        <w:spacing w:line="360" w:lineRule="atLeast"/>
        <w:ind w:firstLine="720"/>
        <w:jc w:val="both"/>
        <w:rPr>
          <w:szCs w:val="24"/>
        </w:rPr>
      </w:pPr>
      <w:r>
        <w:rPr>
          <w:szCs w:val="24"/>
        </w:rPr>
        <w:t>15.14.17.10</w:t>
      </w:r>
      <w:r>
        <w:rPr>
          <w:szCs w:val="24"/>
        </w:rPr>
        <w:t xml:space="preserve">. </w:t>
      </w:r>
      <w:r>
        <w:rPr>
          <w:szCs w:val="24"/>
        </w:rPr>
        <w:t>dalinių studijų pabaiga;</w:t>
      </w:r>
    </w:p>
    <w:p w14:paraId="3137928B" w14:textId="77777777" w:rsidR="0029341A" w:rsidRDefault="00121932">
      <w:pPr>
        <w:keepNext/>
        <w:spacing w:line="360" w:lineRule="atLeast"/>
        <w:ind w:firstLine="720"/>
        <w:jc w:val="both"/>
        <w:rPr>
          <w:szCs w:val="24"/>
        </w:rPr>
      </w:pPr>
      <w:r>
        <w:rPr>
          <w:szCs w:val="24"/>
        </w:rPr>
        <w:t>15.14.18</w:t>
      </w:r>
      <w:r>
        <w:rPr>
          <w:szCs w:val="24"/>
        </w:rPr>
        <w:t>. duomenys apie studento studijų finansavimą:</w:t>
      </w:r>
    </w:p>
    <w:p w14:paraId="3137928C" w14:textId="77777777" w:rsidR="0029341A" w:rsidRDefault="00121932">
      <w:pPr>
        <w:spacing w:line="360" w:lineRule="atLeast"/>
        <w:ind w:firstLine="720"/>
        <w:jc w:val="both"/>
        <w:rPr>
          <w:szCs w:val="24"/>
        </w:rPr>
      </w:pPr>
      <w:r>
        <w:rPr>
          <w:szCs w:val="24"/>
        </w:rPr>
        <w:t>15.14.18.1</w:t>
      </w:r>
      <w:r>
        <w:rPr>
          <w:szCs w:val="24"/>
        </w:rPr>
        <w:t>. studijų finansavimo šaltiniai;</w:t>
      </w:r>
    </w:p>
    <w:p w14:paraId="3137928D" w14:textId="77777777" w:rsidR="0029341A" w:rsidRDefault="00121932">
      <w:pPr>
        <w:spacing w:line="360" w:lineRule="atLeast"/>
        <w:ind w:firstLine="720"/>
        <w:jc w:val="both"/>
        <w:rPr>
          <w:szCs w:val="24"/>
        </w:rPr>
      </w:pPr>
      <w:r>
        <w:rPr>
          <w:szCs w:val="24"/>
        </w:rPr>
        <w:t>15.14.18.2</w:t>
      </w:r>
      <w:r>
        <w:rPr>
          <w:szCs w:val="24"/>
        </w:rPr>
        <w:t>. stipendijų tipas, dydis;</w:t>
      </w:r>
    </w:p>
    <w:p w14:paraId="3137928E" w14:textId="77777777" w:rsidR="0029341A" w:rsidRDefault="00121932">
      <w:pPr>
        <w:spacing w:line="360" w:lineRule="atLeast"/>
        <w:ind w:firstLine="720"/>
        <w:jc w:val="both"/>
        <w:rPr>
          <w:szCs w:val="24"/>
        </w:rPr>
      </w:pPr>
      <w:r>
        <w:rPr>
          <w:szCs w:val="24"/>
        </w:rPr>
        <w:t>15.14.18.3</w:t>
      </w:r>
      <w:r>
        <w:rPr>
          <w:szCs w:val="24"/>
        </w:rPr>
        <w:t>. gautos paskolos požymis ir tipas;</w:t>
      </w:r>
    </w:p>
    <w:p w14:paraId="3137928F" w14:textId="77777777" w:rsidR="0029341A" w:rsidRDefault="00121932">
      <w:pPr>
        <w:spacing w:line="360" w:lineRule="atLeast"/>
        <w:ind w:firstLine="720"/>
        <w:jc w:val="both"/>
        <w:rPr>
          <w:szCs w:val="24"/>
        </w:rPr>
      </w:pPr>
      <w:r>
        <w:rPr>
          <w:szCs w:val="24"/>
        </w:rPr>
        <w:t>15.14.19</w:t>
      </w:r>
      <w:r>
        <w:rPr>
          <w:szCs w:val="24"/>
        </w:rPr>
        <w:t>. duomenys apie stude</w:t>
      </w:r>
      <w:r>
        <w:rPr>
          <w:szCs w:val="24"/>
        </w:rPr>
        <w:t>nto baigtas studijas:</w:t>
      </w:r>
    </w:p>
    <w:p w14:paraId="31379290" w14:textId="77777777" w:rsidR="0029341A" w:rsidRDefault="00121932">
      <w:pPr>
        <w:spacing w:line="360" w:lineRule="atLeast"/>
        <w:ind w:firstLine="720"/>
        <w:jc w:val="both"/>
        <w:rPr>
          <w:szCs w:val="24"/>
        </w:rPr>
      </w:pPr>
      <w:r>
        <w:rPr>
          <w:szCs w:val="24"/>
        </w:rPr>
        <w:t>15.14.19.1</w:t>
      </w:r>
      <w:r>
        <w:rPr>
          <w:szCs w:val="24"/>
        </w:rPr>
        <w:t>. studijų baigimo data;</w:t>
      </w:r>
    </w:p>
    <w:p w14:paraId="31379291" w14:textId="77777777" w:rsidR="0029341A" w:rsidRDefault="00121932">
      <w:pPr>
        <w:spacing w:line="360" w:lineRule="atLeast"/>
        <w:ind w:firstLine="720"/>
        <w:jc w:val="both"/>
        <w:rPr>
          <w:szCs w:val="24"/>
        </w:rPr>
      </w:pPr>
      <w:r>
        <w:rPr>
          <w:szCs w:val="24"/>
        </w:rPr>
        <w:t>15.14.19.2</w:t>
      </w:r>
      <w:r>
        <w:rPr>
          <w:szCs w:val="24"/>
        </w:rPr>
        <w:t>. kvalifikacinio ar mokslo (meno) laipsnio pavadinimas;</w:t>
      </w:r>
    </w:p>
    <w:p w14:paraId="31379292" w14:textId="77777777" w:rsidR="0029341A" w:rsidRDefault="00121932">
      <w:pPr>
        <w:spacing w:line="360" w:lineRule="atLeast"/>
        <w:ind w:firstLine="720"/>
        <w:jc w:val="both"/>
        <w:rPr>
          <w:szCs w:val="24"/>
        </w:rPr>
      </w:pPr>
      <w:r>
        <w:rPr>
          <w:szCs w:val="24"/>
        </w:rPr>
        <w:t>15.14.19.3</w:t>
      </w:r>
      <w:r>
        <w:rPr>
          <w:szCs w:val="24"/>
        </w:rPr>
        <w:t>. diplomą išdavusio juridinio asmens pavadinimas ir kodas;</w:t>
      </w:r>
    </w:p>
    <w:p w14:paraId="31379293" w14:textId="77777777" w:rsidR="0029341A" w:rsidRDefault="00121932">
      <w:pPr>
        <w:spacing w:line="360" w:lineRule="atLeast"/>
        <w:ind w:firstLine="720"/>
        <w:jc w:val="both"/>
        <w:rPr>
          <w:szCs w:val="24"/>
        </w:rPr>
      </w:pPr>
      <w:r>
        <w:rPr>
          <w:szCs w:val="24"/>
        </w:rPr>
        <w:t>15.15</w:t>
      </w:r>
      <w:r>
        <w:rPr>
          <w:szCs w:val="24"/>
        </w:rPr>
        <w:t xml:space="preserve">. iš Nesimokančių vaikų ir mokyklos </w:t>
      </w:r>
      <w:r>
        <w:rPr>
          <w:szCs w:val="24"/>
        </w:rPr>
        <w:t>nelankančių mokinių informacinės sistemos (nesimokančių vaikų ir mokyklos nelankančių mokinių duomenys):</w:t>
      </w:r>
    </w:p>
    <w:p w14:paraId="31379294" w14:textId="77777777" w:rsidR="0029341A" w:rsidRDefault="00121932">
      <w:pPr>
        <w:spacing w:line="360" w:lineRule="atLeast"/>
        <w:ind w:firstLine="720"/>
        <w:jc w:val="both"/>
        <w:rPr>
          <w:szCs w:val="24"/>
        </w:rPr>
      </w:pPr>
      <w:r>
        <w:rPr>
          <w:szCs w:val="24"/>
        </w:rPr>
        <w:t>15.15.1</w:t>
      </w:r>
      <w:r>
        <w:rPr>
          <w:szCs w:val="24"/>
        </w:rPr>
        <w:t>. nesimokančio vaiko asmens kodas;</w:t>
      </w:r>
    </w:p>
    <w:p w14:paraId="31379295" w14:textId="77777777" w:rsidR="0029341A" w:rsidRDefault="00121932">
      <w:pPr>
        <w:spacing w:line="360" w:lineRule="atLeast"/>
        <w:ind w:firstLine="720"/>
        <w:jc w:val="both"/>
        <w:rPr>
          <w:szCs w:val="24"/>
        </w:rPr>
      </w:pPr>
      <w:r>
        <w:rPr>
          <w:szCs w:val="24"/>
        </w:rPr>
        <w:t>15.15.2</w:t>
      </w:r>
      <w:r>
        <w:rPr>
          <w:szCs w:val="24"/>
        </w:rPr>
        <w:t>. nesimokančio vaiko faktinės gyvenamosios vietos adresas;</w:t>
      </w:r>
    </w:p>
    <w:p w14:paraId="31379296" w14:textId="77777777" w:rsidR="0029341A" w:rsidRDefault="00121932">
      <w:pPr>
        <w:spacing w:line="360" w:lineRule="atLeast"/>
        <w:ind w:firstLine="720"/>
        <w:jc w:val="both"/>
        <w:rPr>
          <w:szCs w:val="24"/>
        </w:rPr>
      </w:pPr>
      <w:r>
        <w:rPr>
          <w:szCs w:val="24"/>
        </w:rPr>
        <w:t>15.15.3</w:t>
      </w:r>
      <w:r>
        <w:rPr>
          <w:szCs w:val="24"/>
        </w:rPr>
        <w:t>. nesimokančio vaiko nesim</w:t>
      </w:r>
      <w:r>
        <w:rPr>
          <w:szCs w:val="24"/>
        </w:rPr>
        <w:t>okymo priežastys;</w:t>
      </w:r>
    </w:p>
    <w:p w14:paraId="31379297" w14:textId="77777777" w:rsidR="0029341A" w:rsidRDefault="00121932">
      <w:pPr>
        <w:spacing w:line="360" w:lineRule="atLeast"/>
        <w:ind w:firstLine="720"/>
        <w:jc w:val="both"/>
        <w:rPr>
          <w:szCs w:val="24"/>
        </w:rPr>
      </w:pPr>
      <w:r>
        <w:rPr>
          <w:szCs w:val="24"/>
        </w:rPr>
        <w:t>15.16</w:t>
      </w:r>
      <w:r>
        <w:rPr>
          <w:szCs w:val="24"/>
        </w:rPr>
        <w:t>. iš Diplomų, atestatų ir kvalifikacijos pažymėjimų registro (asmenų diplomų, atestatų, kvalifikacijos pažymėjimų duomenys):</w:t>
      </w:r>
    </w:p>
    <w:p w14:paraId="31379298" w14:textId="77777777" w:rsidR="0029341A" w:rsidRDefault="00121932">
      <w:pPr>
        <w:spacing w:line="360" w:lineRule="atLeast"/>
        <w:ind w:firstLine="720"/>
        <w:jc w:val="both"/>
        <w:rPr>
          <w:szCs w:val="24"/>
        </w:rPr>
      </w:pPr>
      <w:r>
        <w:rPr>
          <w:szCs w:val="24"/>
        </w:rPr>
        <w:t>15.16.1</w:t>
      </w:r>
      <w:r>
        <w:rPr>
          <w:szCs w:val="24"/>
        </w:rPr>
        <w:t>. asmens kodas;</w:t>
      </w:r>
    </w:p>
    <w:p w14:paraId="31379299" w14:textId="77777777" w:rsidR="0029341A" w:rsidRDefault="00121932">
      <w:pPr>
        <w:spacing w:line="360" w:lineRule="atLeast"/>
        <w:ind w:firstLine="720"/>
        <w:jc w:val="both"/>
        <w:rPr>
          <w:szCs w:val="24"/>
        </w:rPr>
      </w:pPr>
      <w:r>
        <w:rPr>
          <w:szCs w:val="24"/>
        </w:rPr>
        <w:t>15.16.2</w:t>
      </w:r>
      <w:r>
        <w:rPr>
          <w:szCs w:val="24"/>
        </w:rPr>
        <w:t xml:space="preserve">. asmens diplomo duomenys (diplomo serija, numeris, </w:t>
      </w:r>
      <w:proofErr w:type="spellStart"/>
      <w:r>
        <w:rPr>
          <w:szCs w:val="24"/>
        </w:rPr>
        <w:t>išdavimo</w:t>
      </w:r>
      <w:proofErr w:type="spellEnd"/>
      <w:r>
        <w:rPr>
          <w:szCs w:val="24"/>
        </w:rPr>
        <w:t xml:space="preserve"> </w:t>
      </w:r>
      <w:r>
        <w:rPr>
          <w:szCs w:val="24"/>
        </w:rPr>
        <w:t>data,</w:t>
      </w:r>
      <w:r>
        <w:rPr>
          <w:rFonts w:ascii="TimesLT" w:hAnsi="TimesLT"/>
          <w:sz w:val="20"/>
          <w:lang w:val="en-US"/>
        </w:rPr>
        <w:t xml:space="preserve"> </w:t>
      </w:r>
      <w:proofErr w:type="spellStart"/>
      <w:r>
        <w:rPr>
          <w:szCs w:val="24"/>
        </w:rPr>
        <w:t>aukštosios</w:t>
      </w:r>
      <w:proofErr w:type="spellEnd"/>
      <w:r>
        <w:rPr>
          <w:szCs w:val="24"/>
        </w:rPr>
        <w:t xml:space="preserve"> ar profesinio mokymo mokyklos, </w:t>
      </w:r>
      <w:proofErr w:type="spellStart"/>
      <w:r>
        <w:rPr>
          <w:szCs w:val="24"/>
        </w:rPr>
        <w:t>išdavusios</w:t>
      </w:r>
      <w:proofErr w:type="spellEnd"/>
      <w:r>
        <w:rPr>
          <w:szCs w:val="24"/>
        </w:rPr>
        <w:t xml:space="preserve"> </w:t>
      </w:r>
      <w:proofErr w:type="spellStart"/>
      <w:r>
        <w:rPr>
          <w:szCs w:val="24"/>
        </w:rPr>
        <w:t>diploma</w:t>
      </w:r>
      <w:proofErr w:type="spellEnd"/>
      <w:r>
        <w:rPr>
          <w:szCs w:val="24"/>
        </w:rPr>
        <w:t xml:space="preserve">̨, juridinio asmens kodas ir pavadinimas, diplome nurodyti </w:t>
      </w:r>
      <w:proofErr w:type="spellStart"/>
      <w:r>
        <w:rPr>
          <w:szCs w:val="24"/>
        </w:rPr>
        <w:t>studiju</w:t>
      </w:r>
      <w:proofErr w:type="spellEnd"/>
      <w:r>
        <w:rPr>
          <w:szCs w:val="24"/>
        </w:rPr>
        <w:t xml:space="preserve">̨ krypties pavadinimas, </w:t>
      </w:r>
      <w:proofErr w:type="spellStart"/>
      <w:r>
        <w:rPr>
          <w:szCs w:val="24"/>
        </w:rPr>
        <w:t>studiju</w:t>
      </w:r>
      <w:proofErr w:type="spellEnd"/>
      <w:r>
        <w:rPr>
          <w:szCs w:val="24"/>
        </w:rPr>
        <w:t>̨ programos pavadinimas ir valstybinis kodas, programos specializacijos (jeigu ji yra) pava</w:t>
      </w:r>
      <w:r>
        <w:rPr>
          <w:szCs w:val="24"/>
        </w:rPr>
        <w:t xml:space="preserve">dinimas, suteikto kvalifikacinio laipsnio ir (ar) </w:t>
      </w:r>
      <w:proofErr w:type="spellStart"/>
      <w:r>
        <w:rPr>
          <w:szCs w:val="24"/>
        </w:rPr>
        <w:t>profesinės</w:t>
      </w:r>
      <w:proofErr w:type="spellEnd"/>
      <w:r>
        <w:rPr>
          <w:szCs w:val="24"/>
        </w:rPr>
        <w:t xml:space="preserve"> kvalifikacijos pavadinimas, išdavimo data);</w:t>
      </w:r>
    </w:p>
    <w:p w14:paraId="3137929A" w14:textId="77777777" w:rsidR="0029341A" w:rsidRDefault="00121932">
      <w:pPr>
        <w:spacing w:line="360" w:lineRule="atLeast"/>
        <w:ind w:firstLine="720"/>
        <w:jc w:val="both"/>
        <w:rPr>
          <w:szCs w:val="24"/>
        </w:rPr>
      </w:pPr>
      <w:r>
        <w:rPr>
          <w:szCs w:val="24"/>
        </w:rPr>
        <w:t>15.16.3</w:t>
      </w:r>
      <w:r>
        <w:rPr>
          <w:szCs w:val="24"/>
        </w:rPr>
        <w:t xml:space="preserve">. asmens pradinio, pagrindinio, vidurinio ugdymo išsilavinimo pažymėjimų duomenys (blanko kodas, serija, numeris, </w:t>
      </w:r>
      <w:proofErr w:type="spellStart"/>
      <w:r>
        <w:rPr>
          <w:szCs w:val="24"/>
        </w:rPr>
        <w:t>išsilavinimo</w:t>
      </w:r>
      <w:proofErr w:type="spellEnd"/>
      <w:r>
        <w:rPr>
          <w:szCs w:val="24"/>
        </w:rPr>
        <w:t xml:space="preserve"> </w:t>
      </w:r>
      <w:proofErr w:type="spellStart"/>
      <w:r>
        <w:rPr>
          <w:szCs w:val="24"/>
        </w:rPr>
        <w:t>įgijimo</w:t>
      </w:r>
      <w:proofErr w:type="spellEnd"/>
      <w:r>
        <w:rPr>
          <w:szCs w:val="24"/>
        </w:rPr>
        <w:t xml:space="preserve"> me</w:t>
      </w:r>
      <w:r>
        <w:rPr>
          <w:szCs w:val="24"/>
        </w:rPr>
        <w:t xml:space="preserve">tai, mokyklos, kurioje </w:t>
      </w:r>
      <w:proofErr w:type="spellStart"/>
      <w:r>
        <w:rPr>
          <w:szCs w:val="24"/>
        </w:rPr>
        <w:t>įgytas</w:t>
      </w:r>
      <w:proofErr w:type="spellEnd"/>
      <w:r>
        <w:rPr>
          <w:szCs w:val="24"/>
        </w:rPr>
        <w:t xml:space="preserve"> </w:t>
      </w:r>
      <w:proofErr w:type="spellStart"/>
      <w:r>
        <w:rPr>
          <w:szCs w:val="24"/>
        </w:rPr>
        <w:t>išsilavinimas</w:t>
      </w:r>
      <w:proofErr w:type="spellEnd"/>
      <w:r>
        <w:rPr>
          <w:szCs w:val="24"/>
        </w:rPr>
        <w:t>, juridinio asmens kodas ir pavadinimas, išdavimo data);</w:t>
      </w:r>
    </w:p>
    <w:p w14:paraId="3137929B" w14:textId="77777777" w:rsidR="0029341A" w:rsidRDefault="00121932">
      <w:pPr>
        <w:spacing w:line="360" w:lineRule="atLeast"/>
        <w:ind w:firstLine="720"/>
        <w:jc w:val="both"/>
        <w:rPr>
          <w:szCs w:val="24"/>
        </w:rPr>
      </w:pPr>
      <w:r>
        <w:rPr>
          <w:szCs w:val="24"/>
        </w:rPr>
        <w:t>15.16.4</w:t>
      </w:r>
      <w:r>
        <w:rPr>
          <w:szCs w:val="24"/>
        </w:rPr>
        <w:t>. asmens kvalifikacijos pažymėjimo duomenys (kodas, pavadinimas, išdavimo data);</w:t>
      </w:r>
    </w:p>
    <w:p w14:paraId="3137929C" w14:textId="77777777" w:rsidR="0029341A" w:rsidRDefault="00121932">
      <w:pPr>
        <w:spacing w:line="360" w:lineRule="atLeast"/>
        <w:ind w:firstLine="720"/>
        <w:jc w:val="both"/>
        <w:rPr>
          <w:szCs w:val="24"/>
        </w:rPr>
      </w:pPr>
      <w:r>
        <w:rPr>
          <w:szCs w:val="24"/>
        </w:rPr>
        <w:t>15.16.5</w:t>
      </w:r>
      <w:r>
        <w:rPr>
          <w:szCs w:val="24"/>
        </w:rPr>
        <w:t xml:space="preserve">. asmens diplomo, pradinio, pagrindinio, vidurinio </w:t>
      </w:r>
      <w:r>
        <w:rPr>
          <w:szCs w:val="24"/>
        </w:rPr>
        <w:t xml:space="preserve">ugdymo išsilavinimo pažymėjimų, kvalifikacijos pažymėjimo dublikatų duomenys (blanko kodas, serija, numeris, </w:t>
      </w:r>
      <w:proofErr w:type="spellStart"/>
      <w:r>
        <w:rPr>
          <w:szCs w:val="24"/>
        </w:rPr>
        <w:t>išsilavinimo</w:t>
      </w:r>
      <w:proofErr w:type="spellEnd"/>
      <w:r>
        <w:rPr>
          <w:szCs w:val="24"/>
        </w:rPr>
        <w:t xml:space="preserve"> </w:t>
      </w:r>
      <w:proofErr w:type="spellStart"/>
      <w:r>
        <w:rPr>
          <w:szCs w:val="24"/>
        </w:rPr>
        <w:t>įgijimo</w:t>
      </w:r>
      <w:proofErr w:type="spellEnd"/>
      <w:r>
        <w:rPr>
          <w:szCs w:val="24"/>
        </w:rPr>
        <w:t xml:space="preserve"> metai, mokyklos, kurioje </w:t>
      </w:r>
      <w:proofErr w:type="spellStart"/>
      <w:r>
        <w:rPr>
          <w:szCs w:val="24"/>
        </w:rPr>
        <w:t>įgytas</w:t>
      </w:r>
      <w:proofErr w:type="spellEnd"/>
      <w:r>
        <w:rPr>
          <w:szCs w:val="24"/>
        </w:rPr>
        <w:t xml:space="preserve"> </w:t>
      </w:r>
      <w:proofErr w:type="spellStart"/>
      <w:r>
        <w:rPr>
          <w:szCs w:val="24"/>
        </w:rPr>
        <w:t>išsilavinimas</w:t>
      </w:r>
      <w:proofErr w:type="spellEnd"/>
      <w:r>
        <w:rPr>
          <w:szCs w:val="24"/>
        </w:rPr>
        <w:t>, juridinio asmens kodas ir pavadinimas, išdavimo data);</w:t>
      </w:r>
    </w:p>
    <w:p w14:paraId="3137929D" w14:textId="77777777" w:rsidR="0029341A" w:rsidRDefault="00121932">
      <w:pPr>
        <w:spacing w:line="360" w:lineRule="atLeast"/>
        <w:ind w:firstLine="720"/>
        <w:jc w:val="both"/>
        <w:rPr>
          <w:szCs w:val="24"/>
        </w:rPr>
      </w:pPr>
      <w:r>
        <w:rPr>
          <w:szCs w:val="24"/>
        </w:rPr>
        <w:t>15.17</w:t>
      </w:r>
      <w:r>
        <w:rPr>
          <w:szCs w:val="24"/>
        </w:rPr>
        <w:t>. iš Naci</w:t>
      </w:r>
      <w:r>
        <w:rPr>
          <w:szCs w:val="24"/>
        </w:rPr>
        <w:t>onalinio egzaminų centro informacinės sistemos (mokinių mokymosi pasiekimų patikrinimo duomenys):</w:t>
      </w:r>
    </w:p>
    <w:p w14:paraId="3137929E" w14:textId="77777777" w:rsidR="0029341A" w:rsidRDefault="00121932">
      <w:pPr>
        <w:spacing w:line="360" w:lineRule="atLeast"/>
        <w:ind w:firstLine="720"/>
        <w:jc w:val="both"/>
        <w:rPr>
          <w:szCs w:val="24"/>
        </w:rPr>
      </w:pPr>
      <w:r>
        <w:rPr>
          <w:szCs w:val="24"/>
        </w:rPr>
        <w:t>15.17.1</w:t>
      </w:r>
      <w:r>
        <w:rPr>
          <w:szCs w:val="24"/>
        </w:rPr>
        <w:t>. mokinio asmens kodas;</w:t>
      </w:r>
    </w:p>
    <w:p w14:paraId="3137929F" w14:textId="77777777" w:rsidR="0029341A" w:rsidRDefault="00121932">
      <w:pPr>
        <w:spacing w:line="360" w:lineRule="atLeast"/>
        <w:ind w:firstLine="720"/>
        <w:jc w:val="both"/>
        <w:rPr>
          <w:szCs w:val="24"/>
        </w:rPr>
      </w:pPr>
      <w:r>
        <w:rPr>
          <w:szCs w:val="24"/>
        </w:rPr>
        <w:t>15.17.2</w:t>
      </w:r>
      <w:r>
        <w:rPr>
          <w:szCs w:val="24"/>
        </w:rPr>
        <w:t>. mokinio kandidato tipas;</w:t>
      </w:r>
    </w:p>
    <w:p w14:paraId="313792A0" w14:textId="77777777" w:rsidR="0029341A" w:rsidRDefault="00121932">
      <w:pPr>
        <w:spacing w:line="360" w:lineRule="atLeast"/>
        <w:ind w:firstLine="720"/>
        <w:jc w:val="both"/>
        <w:rPr>
          <w:szCs w:val="24"/>
        </w:rPr>
      </w:pPr>
      <w:r>
        <w:rPr>
          <w:szCs w:val="24"/>
        </w:rPr>
        <w:t>15.17.3</w:t>
      </w:r>
      <w:r>
        <w:rPr>
          <w:szCs w:val="24"/>
        </w:rPr>
        <w:t>. specialiųjų poreikių kandidatų negalia (informacija, kurios reikia egzamin</w:t>
      </w:r>
      <w:r>
        <w:rPr>
          <w:szCs w:val="24"/>
        </w:rPr>
        <w:t>ų vykdymui ir vertinimui pritaikyti pagal specialiųjų poreikių kandidatų pateiktą prašymą ir duotą sutikimą tvarkyti savo asmens duomenis);</w:t>
      </w:r>
    </w:p>
    <w:p w14:paraId="313792A1" w14:textId="77777777" w:rsidR="0029341A" w:rsidRDefault="00121932">
      <w:pPr>
        <w:spacing w:line="360" w:lineRule="atLeast"/>
        <w:ind w:firstLine="720"/>
        <w:jc w:val="both"/>
        <w:rPr>
          <w:szCs w:val="24"/>
        </w:rPr>
      </w:pPr>
      <w:r>
        <w:rPr>
          <w:szCs w:val="24"/>
        </w:rPr>
        <w:t>15.17.4</w:t>
      </w:r>
      <w:r>
        <w:rPr>
          <w:szCs w:val="24"/>
        </w:rPr>
        <w:t>. specialiųjų poreikių kandidatui reikalingi pritaikymai;</w:t>
      </w:r>
    </w:p>
    <w:p w14:paraId="313792A2" w14:textId="77777777" w:rsidR="0029341A" w:rsidRDefault="00121932">
      <w:pPr>
        <w:spacing w:line="360" w:lineRule="atLeast"/>
        <w:ind w:firstLine="720"/>
        <w:jc w:val="both"/>
        <w:rPr>
          <w:szCs w:val="24"/>
        </w:rPr>
      </w:pPr>
      <w:r>
        <w:rPr>
          <w:szCs w:val="24"/>
        </w:rPr>
        <w:t>15.17.5</w:t>
      </w:r>
      <w:r>
        <w:rPr>
          <w:szCs w:val="24"/>
        </w:rPr>
        <w:t>. duomenys apie mokinio brandos egza</w:t>
      </w:r>
      <w:r>
        <w:rPr>
          <w:szCs w:val="24"/>
        </w:rPr>
        <w:t>minų laikymo išimtis (atleistas nuo egzamino, egzaminas atidėtas, neleista laikyti);</w:t>
      </w:r>
    </w:p>
    <w:p w14:paraId="313792A3" w14:textId="77777777" w:rsidR="0029341A" w:rsidRDefault="00121932">
      <w:pPr>
        <w:spacing w:line="360" w:lineRule="atLeast"/>
        <w:ind w:firstLine="720"/>
        <w:jc w:val="both"/>
        <w:rPr>
          <w:szCs w:val="24"/>
        </w:rPr>
      </w:pPr>
      <w:r>
        <w:rPr>
          <w:szCs w:val="24"/>
        </w:rPr>
        <w:t>15.17.6</w:t>
      </w:r>
      <w:r>
        <w:rPr>
          <w:szCs w:val="24"/>
        </w:rPr>
        <w:t>. švietimo įstaigos, kurioje mokosi mokinys, duomenys (pavadinimas, kodas ir adresas);</w:t>
      </w:r>
    </w:p>
    <w:p w14:paraId="313792A4" w14:textId="77777777" w:rsidR="0029341A" w:rsidRDefault="00121932">
      <w:pPr>
        <w:spacing w:line="360" w:lineRule="atLeast"/>
        <w:ind w:firstLine="720"/>
        <w:jc w:val="both"/>
        <w:rPr>
          <w:szCs w:val="24"/>
        </w:rPr>
      </w:pPr>
      <w:r>
        <w:rPr>
          <w:szCs w:val="24"/>
        </w:rPr>
        <w:t>15.17.7</w:t>
      </w:r>
      <w:r>
        <w:rPr>
          <w:szCs w:val="24"/>
        </w:rPr>
        <w:t>. mokinio pagrindinio ugdymo pasiekimų patikrinimų rezultatai;</w:t>
      </w:r>
    </w:p>
    <w:p w14:paraId="313792A5" w14:textId="77777777" w:rsidR="0029341A" w:rsidRDefault="00121932">
      <w:pPr>
        <w:spacing w:line="360" w:lineRule="atLeast"/>
        <w:ind w:firstLine="720"/>
        <w:jc w:val="both"/>
        <w:rPr>
          <w:szCs w:val="24"/>
        </w:rPr>
      </w:pPr>
      <w:r>
        <w:rPr>
          <w:szCs w:val="24"/>
        </w:rPr>
        <w:t>15.17.8</w:t>
      </w:r>
      <w:r>
        <w:rPr>
          <w:szCs w:val="24"/>
        </w:rPr>
        <w:t>. mokinio įskaitų ir brandos egzaminų rezultatai;</w:t>
      </w:r>
    </w:p>
    <w:p w14:paraId="313792A6" w14:textId="77777777" w:rsidR="0029341A" w:rsidRDefault="00121932">
      <w:pPr>
        <w:spacing w:line="360" w:lineRule="atLeast"/>
        <w:ind w:firstLine="720"/>
        <w:jc w:val="both"/>
        <w:rPr>
          <w:szCs w:val="24"/>
        </w:rPr>
      </w:pPr>
      <w:r>
        <w:rPr>
          <w:szCs w:val="24"/>
        </w:rPr>
        <w:t>15.17.9</w:t>
      </w:r>
      <w:r>
        <w:rPr>
          <w:szCs w:val="24"/>
        </w:rPr>
        <w:t>. naujas įvertinimas (po pateiktos apeliacijos);</w:t>
      </w:r>
    </w:p>
    <w:p w14:paraId="313792A7" w14:textId="77777777" w:rsidR="0029341A" w:rsidRDefault="00121932">
      <w:pPr>
        <w:spacing w:line="360" w:lineRule="atLeast"/>
        <w:ind w:firstLine="720"/>
        <w:jc w:val="both"/>
        <w:rPr>
          <w:szCs w:val="24"/>
        </w:rPr>
      </w:pPr>
      <w:r>
        <w:rPr>
          <w:szCs w:val="24"/>
        </w:rPr>
        <w:t>15.18</w:t>
      </w:r>
      <w:r>
        <w:rPr>
          <w:szCs w:val="24"/>
        </w:rPr>
        <w:t>. iš Lietuvos Respublikos gyventojų registro (gyventojų duomenys):</w:t>
      </w:r>
    </w:p>
    <w:p w14:paraId="313792A8" w14:textId="77777777" w:rsidR="0029341A" w:rsidRDefault="00121932">
      <w:pPr>
        <w:spacing w:line="360" w:lineRule="atLeast"/>
        <w:ind w:firstLine="720"/>
        <w:jc w:val="both"/>
        <w:rPr>
          <w:szCs w:val="24"/>
        </w:rPr>
      </w:pPr>
      <w:r>
        <w:rPr>
          <w:szCs w:val="24"/>
        </w:rPr>
        <w:t>15.18.1</w:t>
      </w:r>
      <w:r>
        <w:rPr>
          <w:szCs w:val="24"/>
        </w:rPr>
        <w:t>. gyventojo asmens kodas;</w:t>
      </w:r>
    </w:p>
    <w:p w14:paraId="313792A9" w14:textId="77777777" w:rsidR="0029341A" w:rsidRDefault="00121932">
      <w:pPr>
        <w:spacing w:line="360" w:lineRule="atLeast"/>
        <w:ind w:firstLine="720"/>
        <w:jc w:val="both"/>
        <w:rPr>
          <w:szCs w:val="24"/>
        </w:rPr>
      </w:pPr>
      <w:r>
        <w:rPr>
          <w:szCs w:val="24"/>
        </w:rPr>
        <w:t>15.18.2</w:t>
      </w:r>
      <w:r>
        <w:rPr>
          <w:szCs w:val="24"/>
        </w:rPr>
        <w:t>. gyventoj</w:t>
      </w:r>
      <w:r>
        <w:rPr>
          <w:szCs w:val="24"/>
        </w:rPr>
        <w:t>o mirties data;</w:t>
      </w:r>
    </w:p>
    <w:p w14:paraId="313792AA" w14:textId="77777777" w:rsidR="0029341A" w:rsidRDefault="00121932">
      <w:pPr>
        <w:spacing w:line="360" w:lineRule="atLeast"/>
        <w:ind w:firstLine="720"/>
        <w:jc w:val="both"/>
        <w:rPr>
          <w:szCs w:val="24"/>
        </w:rPr>
      </w:pPr>
      <w:r>
        <w:rPr>
          <w:szCs w:val="24"/>
        </w:rPr>
        <w:t>15.18.3</w:t>
      </w:r>
      <w:r>
        <w:rPr>
          <w:szCs w:val="24"/>
        </w:rPr>
        <w:t xml:space="preserve">. gyventojo pilietybė (pilietybės), jos (jų) įgijimo ir netekimo data (datos); </w:t>
      </w:r>
    </w:p>
    <w:p w14:paraId="313792AB" w14:textId="77777777" w:rsidR="0029341A" w:rsidRDefault="00121932">
      <w:pPr>
        <w:spacing w:line="360" w:lineRule="atLeast"/>
        <w:ind w:firstLine="720"/>
        <w:jc w:val="both"/>
        <w:rPr>
          <w:szCs w:val="24"/>
        </w:rPr>
      </w:pPr>
      <w:r>
        <w:rPr>
          <w:szCs w:val="24"/>
        </w:rPr>
        <w:t>15.18.4</w:t>
      </w:r>
      <w:r>
        <w:rPr>
          <w:szCs w:val="24"/>
        </w:rPr>
        <w:t>. gyventojo gimimo vietos šalis ir (ar) gyvenamoji vietovė;</w:t>
      </w:r>
    </w:p>
    <w:p w14:paraId="313792AC" w14:textId="77777777" w:rsidR="0029341A" w:rsidRDefault="00121932">
      <w:pPr>
        <w:spacing w:line="360" w:lineRule="atLeast"/>
        <w:ind w:firstLine="720"/>
        <w:jc w:val="both"/>
        <w:rPr>
          <w:szCs w:val="24"/>
        </w:rPr>
      </w:pPr>
      <w:r>
        <w:rPr>
          <w:szCs w:val="24"/>
        </w:rPr>
        <w:t>15.18.5</w:t>
      </w:r>
      <w:r>
        <w:rPr>
          <w:szCs w:val="24"/>
        </w:rPr>
        <w:t>. gyventojo gyvenamoji vieta (adresas), atvykimo į gyvenamąją vietą</w:t>
      </w:r>
      <w:r>
        <w:rPr>
          <w:szCs w:val="24"/>
        </w:rPr>
        <w:t xml:space="preserve"> data; jeigu asmuo išvyksta gyventi į užsienį, – išvykimo vieta (valstybė) ir išvykimo data, jeigu nuolat gyvena užsienyje, – valstybė; jeigu neturi gyvenamosios vietos ir yra įtrauktas į gyvenamosios vietos neturinčių asmenų apskaitą, – savivaldybė, kurio</w:t>
      </w:r>
      <w:r>
        <w:rPr>
          <w:szCs w:val="24"/>
        </w:rPr>
        <w:t>je gyvena;</w:t>
      </w:r>
    </w:p>
    <w:p w14:paraId="313792AD" w14:textId="77777777" w:rsidR="0029341A" w:rsidRDefault="00121932">
      <w:pPr>
        <w:spacing w:line="360" w:lineRule="atLeast"/>
        <w:ind w:firstLine="720"/>
        <w:jc w:val="both"/>
        <w:rPr>
          <w:szCs w:val="24"/>
        </w:rPr>
      </w:pPr>
      <w:r>
        <w:rPr>
          <w:szCs w:val="24"/>
        </w:rPr>
        <w:t>15.18.6</w:t>
      </w:r>
      <w:r>
        <w:rPr>
          <w:szCs w:val="24"/>
        </w:rPr>
        <w:t>. gyventojo šeiminė padėtis ir jos pasikeitimo data;</w:t>
      </w:r>
    </w:p>
    <w:p w14:paraId="313792AE" w14:textId="77777777" w:rsidR="0029341A" w:rsidRDefault="00121932">
      <w:pPr>
        <w:spacing w:line="360" w:lineRule="atLeast"/>
        <w:ind w:firstLine="720"/>
        <w:jc w:val="both"/>
        <w:rPr>
          <w:szCs w:val="24"/>
        </w:rPr>
      </w:pPr>
      <w:r>
        <w:rPr>
          <w:szCs w:val="24"/>
        </w:rPr>
        <w:t>15.18.7</w:t>
      </w:r>
      <w:r>
        <w:rPr>
          <w:szCs w:val="24"/>
        </w:rPr>
        <w:t>. gyventojo tėvų, vaikų ir sutuoktinių asmens kodai;</w:t>
      </w:r>
    </w:p>
    <w:p w14:paraId="313792AF" w14:textId="77777777" w:rsidR="0029341A" w:rsidRDefault="00121932">
      <w:pPr>
        <w:spacing w:line="360" w:lineRule="atLeast"/>
        <w:ind w:firstLine="720"/>
        <w:jc w:val="both"/>
        <w:rPr>
          <w:szCs w:val="24"/>
        </w:rPr>
      </w:pPr>
      <w:r>
        <w:rPr>
          <w:szCs w:val="24"/>
        </w:rPr>
        <w:t>15.19</w:t>
      </w:r>
      <w:r>
        <w:rPr>
          <w:szCs w:val="24"/>
        </w:rPr>
        <w:t>. iš Socialinės paramos šeimai informacinės sistemos (socialinės paramos gavėjų duomenys):</w:t>
      </w:r>
    </w:p>
    <w:p w14:paraId="313792B0" w14:textId="77777777" w:rsidR="0029341A" w:rsidRDefault="00121932">
      <w:pPr>
        <w:spacing w:line="360" w:lineRule="atLeast"/>
        <w:ind w:firstLine="720"/>
        <w:jc w:val="both"/>
        <w:rPr>
          <w:szCs w:val="24"/>
        </w:rPr>
      </w:pPr>
      <w:r>
        <w:rPr>
          <w:szCs w:val="24"/>
        </w:rPr>
        <w:t>15.19.1</w:t>
      </w:r>
      <w:r>
        <w:rPr>
          <w:szCs w:val="24"/>
        </w:rPr>
        <w:t xml:space="preserve">. </w:t>
      </w:r>
      <w:r>
        <w:rPr>
          <w:szCs w:val="24"/>
        </w:rPr>
        <w:t>socialinės paramos gavėjo (mokinio) asmens kodas;</w:t>
      </w:r>
    </w:p>
    <w:p w14:paraId="313792B1" w14:textId="77777777" w:rsidR="0029341A" w:rsidRDefault="00121932">
      <w:pPr>
        <w:spacing w:line="360" w:lineRule="atLeast"/>
        <w:ind w:firstLine="720"/>
        <w:jc w:val="both"/>
        <w:rPr>
          <w:szCs w:val="24"/>
        </w:rPr>
      </w:pPr>
      <w:r>
        <w:rPr>
          <w:szCs w:val="24"/>
        </w:rPr>
        <w:t>15.19.2</w:t>
      </w:r>
      <w:r>
        <w:rPr>
          <w:szCs w:val="24"/>
        </w:rPr>
        <w:t>. socialinės paramos gavėjo (mokinio) lytis;</w:t>
      </w:r>
    </w:p>
    <w:p w14:paraId="313792B2" w14:textId="77777777" w:rsidR="0029341A" w:rsidRDefault="00121932">
      <w:pPr>
        <w:spacing w:line="360" w:lineRule="atLeast"/>
        <w:ind w:firstLine="720"/>
        <w:jc w:val="both"/>
        <w:rPr>
          <w:szCs w:val="24"/>
        </w:rPr>
      </w:pPr>
      <w:r>
        <w:rPr>
          <w:szCs w:val="24"/>
        </w:rPr>
        <w:t>15.19.3</w:t>
      </w:r>
      <w:r>
        <w:rPr>
          <w:szCs w:val="24"/>
        </w:rPr>
        <w:t>. socialinės paramos gavėjo (mokinio) gimimo data;</w:t>
      </w:r>
    </w:p>
    <w:p w14:paraId="313792B3" w14:textId="77777777" w:rsidR="0029341A" w:rsidRDefault="00121932">
      <w:pPr>
        <w:spacing w:line="360" w:lineRule="atLeast"/>
        <w:ind w:firstLine="720"/>
        <w:jc w:val="both"/>
        <w:rPr>
          <w:szCs w:val="24"/>
        </w:rPr>
      </w:pPr>
      <w:r>
        <w:rPr>
          <w:szCs w:val="24"/>
        </w:rPr>
        <w:t>15.19.4</w:t>
      </w:r>
      <w:r>
        <w:rPr>
          <w:szCs w:val="24"/>
        </w:rPr>
        <w:t>. suteiktos socialinės paramos mokiniams duomenys:</w:t>
      </w:r>
    </w:p>
    <w:p w14:paraId="313792B4" w14:textId="77777777" w:rsidR="0029341A" w:rsidRDefault="00121932">
      <w:pPr>
        <w:spacing w:line="360" w:lineRule="atLeast"/>
        <w:ind w:firstLine="720"/>
        <w:jc w:val="both"/>
        <w:rPr>
          <w:szCs w:val="24"/>
        </w:rPr>
      </w:pPr>
      <w:r>
        <w:rPr>
          <w:szCs w:val="24"/>
        </w:rPr>
        <w:t>15.19.4.1</w:t>
      </w:r>
      <w:r>
        <w:rPr>
          <w:szCs w:val="24"/>
        </w:rPr>
        <w:t>. mokinio maiti</w:t>
      </w:r>
      <w:r>
        <w:rPr>
          <w:szCs w:val="24"/>
        </w:rPr>
        <w:t>nimo išlaidų duomenys: maitinimo rūšis, suteikiamos paslaugos mėnuo;</w:t>
      </w:r>
    </w:p>
    <w:p w14:paraId="313792B5" w14:textId="77777777" w:rsidR="0029341A" w:rsidRDefault="00121932">
      <w:pPr>
        <w:spacing w:line="360" w:lineRule="atLeast"/>
        <w:ind w:firstLine="720"/>
        <w:jc w:val="both"/>
        <w:rPr>
          <w:szCs w:val="24"/>
        </w:rPr>
      </w:pPr>
      <w:r>
        <w:rPr>
          <w:szCs w:val="24"/>
        </w:rPr>
        <w:t>15.19.4.2</w:t>
      </w:r>
      <w:r>
        <w:rPr>
          <w:szCs w:val="24"/>
        </w:rPr>
        <w:t>. suteiktos paramos mokiniui reikmenims įsigyti duomenys:</w:t>
      </w:r>
      <w:r>
        <w:rPr>
          <w:rFonts w:ascii="TimesLT" w:hAnsi="TimesLT"/>
          <w:sz w:val="20"/>
        </w:rPr>
        <w:t xml:space="preserve"> </w:t>
      </w:r>
      <w:r>
        <w:rPr>
          <w:szCs w:val="24"/>
        </w:rPr>
        <w:t>kiekis, suma;</w:t>
      </w:r>
    </w:p>
    <w:p w14:paraId="313792B6" w14:textId="77777777" w:rsidR="0029341A" w:rsidRDefault="00121932">
      <w:pPr>
        <w:spacing w:line="360" w:lineRule="atLeast"/>
        <w:ind w:firstLine="720"/>
        <w:jc w:val="both"/>
        <w:rPr>
          <w:szCs w:val="24"/>
        </w:rPr>
      </w:pPr>
      <w:r>
        <w:rPr>
          <w:szCs w:val="24"/>
        </w:rPr>
        <w:t>15.19.5</w:t>
      </w:r>
      <w:r>
        <w:rPr>
          <w:szCs w:val="24"/>
        </w:rPr>
        <w:t>. globojamo (rūpinamo) vaiko duomenys:</w:t>
      </w:r>
    </w:p>
    <w:p w14:paraId="313792B7" w14:textId="77777777" w:rsidR="0029341A" w:rsidRDefault="00121932">
      <w:pPr>
        <w:spacing w:line="360" w:lineRule="atLeast"/>
        <w:ind w:firstLine="720"/>
        <w:jc w:val="both"/>
        <w:rPr>
          <w:szCs w:val="24"/>
        </w:rPr>
      </w:pPr>
      <w:r>
        <w:rPr>
          <w:szCs w:val="24"/>
        </w:rPr>
        <w:t>15.19.5.1</w:t>
      </w:r>
      <w:r>
        <w:rPr>
          <w:szCs w:val="24"/>
        </w:rPr>
        <w:t>. globojamo (rūpinamo) vaiko asmens kod</w:t>
      </w:r>
      <w:r>
        <w:rPr>
          <w:szCs w:val="24"/>
        </w:rPr>
        <w:t>as;</w:t>
      </w:r>
    </w:p>
    <w:p w14:paraId="313792B8" w14:textId="77777777" w:rsidR="0029341A" w:rsidRDefault="00121932">
      <w:pPr>
        <w:spacing w:line="360" w:lineRule="atLeast"/>
        <w:ind w:firstLine="720"/>
        <w:jc w:val="both"/>
        <w:rPr>
          <w:szCs w:val="24"/>
        </w:rPr>
      </w:pPr>
      <w:r>
        <w:rPr>
          <w:szCs w:val="24"/>
        </w:rPr>
        <w:t>15.19.5.2</w:t>
      </w:r>
      <w:r>
        <w:rPr>
          <w:szCs w:val="24"/>
        </w:rPr>
        <w:t>. globos (rūpybos) nustatymo data;</w:t>
      </w:r>
    </w:p>
    <w:p w14:paraId="313792B9" w14:textId="77777777" w:rsidR="0029341A" w:rsidRDefault="00121932">
      <w:pPr>
        <w:spacing w:line="360" w:lineRule="atLeast"/>
        <w:ind w:firstLine="720"/>
        <w:jc w:val="both"/>
        <w:rPr>
          <w:szCs w:val="24"/>
        </w:rPr>
      </w:pPr>
      <w:r>
        <w:rPr>
          <w:szCs w:val="24"/>
        </w:rPr>
        <w:t>15.19.5.3</w:t>
      </w:r>
      <w:r>
        <w:rPr>
          <w:szCs w:val="24"/>
        </w:rPr>
        <w:t>. globos (rūpybos) pasibaigimo data;</w:t>
      </w:r>
    </w:p>
    <w:p w14:paraId="313792BA" w14:textId="77777777" w:rsidR="0029341A" w:rsidRDefault="00121932">
      <w:pPr>
        <w:spacing w:line="360" w:lineRule="atLeast"/>
        <w:ind w:firstLine="720"/>
        <w:jc w:val="both"/>
        <w:rPr>
          <w:szCs w:val="24"/>
        </w:rPr>
      </w:pPr>
      <w:r>
        <w:rPr>
          <w:szCs w:val="24"/>
        </w:rPr>
        <w:t>15.19.5.4</w:t>
      </w:r>
      <w:r>
        <w:rPr>
          <w:szCs w:val="24"/>
        </w:rPr>
        <w:t>. globos įstaigos kodas, tipas, adresas;</w:t>
      </w:r>
    </w:p>
    <w:p w14:paraId="313792BB" w14:textId="77777777" w:rsidR="0029341A" w:rsidRDefault="00121932">
      <w:pPr>
        <w:spacing w:line="360" w:lineRule="atLeast"/>
        <w:ind w:firstLine="720"/>
        <w:jc w:val="both"/>
        <w:rPr>
          <w:szCs w:val="24"/>
        </w:rPr>
      </w:pPr>
      <w:r>
        <w:rPr>
          <w:szCs w:val="24"/>
        </w:rPr>
        <w:t>15.19.6</w:t>
      </w:r>
      <w:r>
        <w:rPr>
          <w:szCs w:val="24"/>
        </w:rPr>
        <w:t>. globėjo paskyrimo duomenys:</w:t>
      </w:r>
    </w:p>
    <w:p w14:paraId="313792BC" w14:textId="77777777" w:rsidR="0029341A" w:rsidRDefault="00121932">
      <w:pPr>
        <w:spacing w:line="360" w:lineRule="atLeast"/>
        <w:ind w:firstLine="720"/>
        <w:jc w:val="both"/>
        <w:rPr>
          <w:szCs w:val="24"/>
        </w:rPr>
      </w:pPr>
      <w:r>
        <w:rPr>
          <w:szCs w:val="24"/>
        </w:rPr>
        <w:t>15.19.6.1</w:t>
      </w:r>
      <w:r>
        <w:rPr>
          <w:szCs w:val="24"/>
        </w:rPr>
        <w:t>. globėjo asmens kodas;</w:t>
      </w:r>
    </w:p>
    <w:p w14:paraId="313792BD" w14:textId="77777777" w:rsidR="0029341A" w:rsidRDefault="00121932">
      <w:pPr>
        <w:spacing w:line="360" w:lineRule="atLeast"/>
        <w:ind w:firstLine="720"/>
        <w:jc w:val="both"/>
        <w:rPr>
          <w:szCs w:val="24"/>
        </w:rPr>
      </w:pPr>
      <w:r>
        <w:rPr>
          <w:szCs w:val="24"/>
        </w:rPr>
        <w:t>15.19.6.2</w:t>
      </w:r>
      <w:r>
        <w:rPr>
          <w:szCs w:val="24"/>
        </w:rPr>
        <w:t>. globėjo</w:t>
      </w:r>
      <w:r>
        <w:rPr>
          <w:szCs w:val="24"/>
        </w:rPr>
        <w:t xml:space="preserve"> tipas;</w:t>
      </w:r>
    </w:p>
    <w:p w14:paraId="313792BE" w14:textId="77777777" w:rsidR="0029341A" w:rsidRDefault="00121932">
      <w:pPr>
        <w:spacing w:line="360" w:lineRule="atLeast"/>
        <w:ind w:firstLine="720"/>
        <w:jc w:val="both"/>
        <w:rPr>
          <w:szCs w:val="24"/>
        </w:rPr>
      </w:pPr>
      <w:r>
        <w:rPr>
          <w:szCs w:val="24"/>
        </w:rPr>
        <w:t>15.19.6.3</w:t>
      </w:r>
      <w:r>
        <w:rPr>
          <w:szCs w:val="24"/>
        </w:rPr>
        <w:t>. globos rūšis;</w:t>
      </w:r>
    </w:p>
    <w:p w14:paraId="313792BF" w14:textId="77777777" w:rsidR="0029341A" w:rsidRDefault="00121932">
      <w:pPr>
        <w:spacing w:line="360" w:lineRule="atLeast"/>
        <w:ind w:firstLine="720"/>
        <w:jc w:val="both"/>
        <w:rPr>
          <w:szCs w:val="24"/>
        </w:rPr>
      </w:pPr>
      <w:r>
        <w:rPr>
          <w:szCs w:val="24"/>
        </w:rPr>
        <w:t>15.19.6.4</w:t>
      </w:r>
      <w:r>
        <w:rPr>
          <w:szCs w:val="24"/>
        </w:rPr>
        <w:t>. globos rūšies pasikeitimo data;</w:t>
      </w:r>
    </w:p>
    <w:p w14:paraId="313792C0" w14:textId="77777777" w:rsidR="0029341A" w:rsidRDefault="00121932">
      <w:pPr>
        <w:spacing w:line="360" w:lineRule="atLeast"/>
        <w:ind w:firstLine="720"/>
        <w:jc w:val="both"/>
        <w:rPr>
          <w:szCs w:val="24"/>
        </w:rPr>
      </w:pPr>
      <w:r>
        <w:rPr>
          <w:szCs w:val="24"/>
        </w:rPr>
        <w:t>15.19.6.5</w:t>
      </w:r>
      <w:r>
        <w:rPr>
          <w:szCs w:val="24"/>
        </w:rPr>
        <w:t>. globos pasikeitimo priežastis, data;</w:t>
      </w:r>
    </w:p>
    <w:p w14:paraId="313792C1" w14:textId="77777777" w:rsidR="0029341A" w:rsidRDefault="00121932">
      <w:pPr>
        <w:keepNext/>
        <w:spacing w:line="360" w:lineRule="atLeast"/>
        <w:ind w:firstLine="720"/>
        <w:jc w:val="both"/>
        <w:rPr>
          <w:szCs w:val="24"/>
        </w:rPr>
      </w:pPr>
      <w:r>
        <w:rPr>
          <w:szCs w:val="24"/>
        </w:rPr>
        <w:t>15.19.7</w:t>
      </w:r>
      <w:r>
        <w:rPr>
          <w:szCs w:val="24"/>
        </w:rPr>
        <w:t>. socialinės rizikos šeimų, auginančių vaikus, apskaitos duomenys:</w:t>
      </w:r>
    </w:p>
    <w:p w14:paraId="313792C2" w14:textId="77777777" w:rsidR="0029341A" w:rsidRDefault="00121932">
      <w:pPr>
        <w:spacing w:line="360" w:lineRule="atLeast"/>
        <w:ind w:firstLine="720"/>
        <w:jc w:val="both"/>
        <w:rPr>
          <w:szCs w:val="24"/>
        </w:rPr>
      </w:pPr>
      <w:r>
        <w:rPr>
          <w:szCs w:val="24"/>
        </w:rPr>
        <w:t>15.19.7.1</w:t>
      </w:r>
      <w:r>
        <w:rPr>
          <w:szCs w:val="24"/>
        </w:rPr>
        <w:t xml:space="preserve">. įrašymo į socialinės </w:t>
      </w:r>
      <w:r>
        <w:rPr>
          <w:szCs w:val="24"/>
        </w:rPr>
        <w:t>rizikos šeimų, auginančių vaikus, apskaitą sprendimo data;</w:t>
      </w:r>
    </w:p>
    <w:p w14:paraId="313792C3" w14:textId="77777777" w:rsidR="0029341A" w:rsidRDefault="00121932">
      <w:pPr>
        <w:spacing w:line="360" w:lineRule="atLeast"/>
        <w:ind w:firstLine="720"/>
        <w:jc w:val="both"/>
        <w:rPr>
          <w:szCs w:val="24"/>
        </w:rPr>
      </w:pPr>
      <w:r>
        <w:rPr>
          <w:szCs w:val="24"/>
        </w:rPr>
        <w:t>15.19.7.2</w:t>
      </w:r>
      <w:r>
        <w:rPr>
          <w:szCs w:val="24"/>
        </w:rPr>
        <w:t>. išbraukimo iš socialinės rizikos šeimų, auginančių vaikus, apskaitos data;</w:t>
      </w:r>
    </w:p>
    <w:p w14:paraId="313792C4" w14:textId="77777777" w:rsidR="0029341A" w:rsidRDefault="00121932">
      <w:pPr>
        <w:spacing w:line="360" w:lineRule="atLeast"/>
        <w:ind w:firstLine="720"/>
        <w:jc w:val="both"/>
        <w:rPr>
          <w:szCs w:val="24"/>
        </w:rPr>
      </w:pPr>
      <w:r>
        <w:rPr>
          <w:szCs w:val="24"/>
        </w:rPr>
        <w:t>15.19.7.3</w:t>
      </w:r>
      <w:r>
        <w:rPr>
          <w:szCs w:val="24"/>
        </w:rPr>
        <w:t>. vaiko, kuriam buvo apribota tėvų valdžia ar kuris buvo atskirtas nuo tėvų, asmens kodas;</w:t>
      </w:r>
    </w:p>
    <w:p w14:paraId="313792C5" w14:textId="77777777" w:rsidR="0029341A" w:rsidRDefault="00121932">
      <w:pPr>
        <w:spacing w:line="360" w:lineRule="atLeast"/>
        <w:ind w:firstLine="720"/>
        <w:jc w:val="both"/>
        <w:rPr>
          <w:szCs w:val="24"/>
        </w:rPr>
      </w:pPr>
      <w:r>
        <w:rPr>
          <w:szCs w:val="24"/>
        </w:rPr>
        <w:t>15.19.8</w:t>
      </w:r>
      <w:r>
        <w:rPr>
          <w:szCs w:val="24"/>
        </w:rPr>
        <w:t>.  socialinės išmokos gavėjo duomenys:</w:t>
      </w:r>
    </w:p>
    <w:p w14:paraId="313792C6" w14:textId="77777777" w:rsidR="0029341A" w:rsidRDefault="00121932">
      <w:pPr>
        <w:spacing w:line="360" w:lineRule="atLeast"/>
        <w:ind w:firstLine="720"/>
        <w:jc w:val="both"/>
        <w:rPr>
          <w:szCs w:val="24"/>
        </w:rPr>
      </w:pPr>
      <w:r>
        <w:rPr>
          <w:szCs w:val="24"/>
        </w:rPr>
        <w:t>15.19.8.1</w:t>
      </w:r>
      <w:r>
        <w:rPr>
          <w:szCs w:val="24"/>
        </w:rPr>
        <w:t>. socialinės išmokos gavėjo asmens kodas;</w:t>
      </w:r>
    </w:p>
    <w:p w14:paraId="313792C7" w14:textId="77777777" w:rsidR="0029341A" w:rsidRDefault="00121932">
      <w:pPr>
        <w:spacing w:line="360" w:lineRule="atLeast"/>
        <w:ind w:firstLine="720"/>
        <w:jc w:val="both"/>
        <w:rPr>
          <w:szCs w:val="24"/>
        </w:rPr>
      </w:pPr>
      <w:r>
        <w:rPr>
          <w:szCs w:val="24"/>
        </w:rPr>
        <w:t>15.19.8.2</w:t>
      </w:r>
      <w:r>
        <w:rPr>
          <w:szCs w:val="24"/>
        </w:rPr>
        <w:t>. socialinės išmokos duomenys:</w:t>
      </w:r>
      <w:r>
        <w:rPr>
          <w:rFonts w:ascii="TimesLT" w:hAnsi="TimesLT"/>
          <w:sz w:val="20"/>
        </w:rPr>
        <w:t xml:space="preserve"> </w:t>
      </w:r>
      <w:r>
        <w:rPr>
          <w:szCs w:val="24"/>
        </w:rPr>
        <w:t>išmokos kodas, paskyrimo laikotarpis, apskaičiuota suma, išmokėta suma;</w:t>
      </w:r>
    </w:p>
    <w:p w14:paraId="313792C8" w14:textId="77777777" w:rsidR="0029341A" w:rsidRDefault="00121932">
      <w:pPr>
        <w:spacing w:line="360" w:lineRule="atLeast"/>
        <w:ind w:firstLine="720"/>
        <w:jc w:val="both"/>
        <w:rPr>
          <w:szCs w:val="24"/>
        </w:rPr>
      </w:pPr>
      <w:r>
        <w:rPr>
          <w:szCs w:val="24"/>
        </w:rPr>
        <w:t>15.20</w:t>
      </w:r>
      <w:r>
        <w:rPr>
          <w:szCs w:val="24"/>
        </w:rPr>
        <w:t xml:space="preserve">. iš BPIS (asmens </w:t>
      </w:r>
      <w:r>
        <w:rPr>
          <w:szCs w:val="24"/>
        </w:rPr>
        <w:t>priėmimo į aukštąsias mokyklas duomenys):</w:t>
      </w:r>
    </w:p>
    <w:p w14:paraId="313792C9" w14:textId="77777777" w:rsidR="0029341A" w:rsidRDefault="00121932">
      <w:pPr>
        <w:spacing w:line="360" w:lineRule="atLeast"/>
        <w:ind w:firstLine="720"/>
        <w:jc w:val="both"/>
        <w:rPr>
          <w:szCs w:val="24"/>
        </w:rPr>
      </w:pPr>
      <w:r>
        <w:rPr>
          <w:szCs w:val="24"/>
        </w:rPr>
        <w:t>15.20.1</w:t>
      </w:r>
      <w:r>
        <w:rPr>
          <w:szCs w:val="24"/>
        </w:rPr>
        <w:t xml:space="preserve">. stojančiojo perkoduotas kodas; </w:t>
      </w:r>
    </w:p>
    <w:p w14:paraId="313792CA" w14:textId="77777777" w:rsidR="0029341A" w:rsidRDefault="00121932">
      <w:pPr>
        <w:spacing w:line="360" w:lineRule="atLeast"/>
        <w:ind w:firstLine="720"/>
        <w:jc w:val="both"/>
        <w:rPr>
          <w:szCs w:val="24"/>
        </w:rPr>
      </w:pPr>
      <w:r>
        <w:rPr>
          <w:szCs w:val="24"/>
        </w:rPr>
        <w:t>15.20.2</w:t>
      </w:r>
      <w:r>
        <w:rPr>
          <w:szCs w:val="24"/>
        </w:rPr>
        <w:t>. stojančiojo prašymo duomenys:</w:t>
      </w:r>
    </w:p>
    <w:p w14:paraId="313792CB" w14:textId="77777777" w:rsidR="0029341A" w:rsidRDefault="00121932">
      <w:pPr>
        <w:spacing w:line="360" w:lineRule="atLeast"/>
        <w:ind w:firstLine="720"/>
        <w:jc w:val="both"/>
        <w:rPr>
          <w:szCs w:val="24"/>
        </w:rPr>
      </w:pPr>
      <w:r>
        <w:rPr>
          <w:szCs w:val="24"/>
        </w:rPr>
        <w:t>15.20.2.1</w:t>
      </w:r>
      <w:r>
        <w:rPr>
          <w:szCs w:val="24"/>
        </w:rPr>
        <w:t>. pageidavimo prioritetas (eilės numeris);</w:t>
      </w:r>
    </w:p>
    <w:p w14:paraId="313792CC" w14:textId="77777777" w:rsidR="0029341A" w:rsidRDefault="00121932">
      <w:pPr>
        <w:spacing w:line="360" w:lineRule="atLeast"/>
        <w:ind w:firstLine="720"/>
        <w:jc w:val="both"/>
        <w:rPr>
          <w:szCs w:val="24"/>
        </w:rPr>
      </w:pPr>
      <w:r>
        <w:rPr>
          <w:szCs w:val="24"/>
        </w:rPr>
        <w:t>15.20.2.2</w:t>
      </w:r>
      <w:r>
        <w:rPr>
          <w:szCs w:val="24"/>
        </w:rPr>
        <w:t>. pageidaujama studijų vieta (miestas);</w:t>
      </w:r>
    </w:p>
    <w:p w14:paraId="313792CD" w14:textId="77777777" w:rsidR="0029341A" w:rsidRDefault="00121932">
      <w:pPr>
        <w:spacing w:line="360" w:lineRule="atLeast"/>
        <w:ind w:firstLine="720"/>
        <w:jc w:val="both"/>
        <w:rPr>
          <w:szCs w:val="24"/>
        </w:rPr>
      </w:pPr>
      <w:r>
        <w:rPr>
          <w:szCs w:val="24"/>
        </w:rPr>
        <w:t>15.20.2.3</w:t>
      </w:r>
      <w:r>
        <w:rPr>
          <w:szCs w:val="24"/>
        </w:rPr>
        <w:t>. pageid</w:t>
      </w:r>
      <w:r>
        <w:rPr>
          <w:szCs w:val="24"/>
        </w:rPr>
        <w:t>aujamos aukštosios mokyklos kodas;</w:t>
      </w:r>
    </w:p>
    <w:p w14:paraId="313792CE" w14:textId="77777777" w:rsidR="0029341A" w:rsidRDefault="00121932">
      <w:pPr>
        <w:spacing w:line="360" w:lineRule="atLeast"/>
        <w:ind w:firstLine="720"/>
        <w:jc w:val="both"/>
        <w:rPr>
          <w:szCs w:val="24"/>
        </w:rPr>
      </w:pPr>
      <w:r>
        <w:rPr>
          <w:szCs w:val="24"/>
        </w:rPr>
        <w:t>15.20.2.4</w:t>
      </w:r>
      <w:r>
        <w:rPr>
          <w:szCs w:val="24"/>
        </w:rPr>
        <w:t>. pageidaujamos studijuoti studijų programos duomenys;</w:t>
      </w:r>
    </w:p>
    <w:p w14:paraId="313792CF" w14:textId="77777777" w:rsidR="0029341A" w:rsidRDefault="00121932">
      <w:pPr>
        <w:spacing w:line="360" w:lineRule="atLeast"/>
        <w:ind w:firstLine="720"/>
        <w:jc w:val="both"/>
        <w:rPr>
          <w:szCs w:val="24"/>
        </w:rPr>
      </w:pPr>
      <w:r>
        <w:rPr>
          <w:szCs w:val="24"/>
        </w:rPr>
        <w:t>15.20.2.5</w:t>
      </w:r>
      <w:r>
        <w:rPr>
          <w:szCs w:val="24"/>
        </w:rPr>
        <w:t>. konkursinis balas;</w:t>
      </w:r>
    </w:p>
    <w:p w14:paraId="313792D0" w14:textId="77777777" w:rsidR="0029341A" w:rsidRDefault="00121932">
      <w:pPr>
        <w:spacing w:line="360" w:lineRule="atLeast"/>
        <w:ind w:firstLine="720"/>
        <w:jc w:val="both"/>
        <w:rPr>
          <w:szCs w:val="24"/>
        </w:rPr>
      </w:pPr>
      <w:r>
        <w:rPr>
          <w:szCs w:val="24"/>
        </w:rPr>
        <w:t>15.20.2.6</w:t>
      </w:r>
      <w:r>
        <w:rPr>
          <w:szCs w:val="24"/>
        </w:rPr>
        <w:t xml:space="preserve">. </w:t>
      </w:r>
      <w:proofErr w:type="spellStart"/>
      <w:r>
        <w:rPr>
          <w:szCs w:val="24"/>
        </w:rPr>
        <w:t>granto</w:t>
      </w:r>
      <w:proofErr w:type="spellEnd"/>
      <w:r>
        <w:rPr>
          <w:szCs w:val="24"/>
        </w:rPr>
        <w:t xml:space="preserve"> suteikimo požymis;</w:t>
      </w:r>
    </w:p>
    <w:p w14:paraId="313792D1" w14:textId="77777777" w:rsidR="0029341A" w:rsidRDefault="00121932">
      <w:pPr>
        <w:spacing w:line="360" w:lineRule="atLeast"/>
        <w:ind w:firstLine="720"/>
        <w:jc w:val="both"/>
        <w:rPr>
          <w:szCs w:val="24"/>
        </w:rPr>
      </w:pPr>
      <w:r>
        <w:rPr>
          <w:szCs w:val="24"/>
        </w:rPr>
        <w:t>15.20.2.7</w:t>
      </w:r>
      <w:r>
        <w:rPr>
          <w:szCs w:val="24"/>
        </w:rPr>
        <w:t>. eilės numeris atitinkamoje konkursinėje eilėje;</w:t>
      </w:r>
    </w:p>
    <w:p w14:paraId="313792D2" w14:textId="77777777" w:rsidR="0029341A" w:rsidRDefault="00121932">
      <w:pPr>
        <w:spacing w:line="360" w:lineRule="atLeast"/>
        <w:ind w:firstLine="720"/>
        <w:jc w:val="both"/>
        <w:rPr>
          <w:szCs w:val="24"/>
        </w:rPr>
      </w:pPr>
      <w:r>
        <w:rPr>
          <w:szCs w:val="24"/>
        </w:rPr>
        <w:t>15.20.2.8</w:t>
      </w:r>
      <w:r>
        <w:rPr>
          <w:szCs w:val="24"/>
        </w:rPr>
        <w:t xml:space="preserve">. </w:t>
      </w:r>
      <w:r>
        <w:rPr>
          <w:szCs w:val="24"/>
        </w:rPr>
        <w:t>eilės numeris atitinkamame kviečiamųjų sąraše;</w:t>
      </w:r>
    </w:p>
    <w:p w14:paraId="313792D3" w14:textId="77777777" w:rsidR="0029341A" w:rsidRDefault="00121932">
      <w:pPr>
        <w:spacing w:line="360" w:lineRule="atLeast"/>
        <w:ind w:firstLine="720"/>
        <w:jc w:val="both"/>
        <w:rPr>
          <w:szCs w:val="24"/>
        </w:rPr>
      </w:pPr>
      <w:r>
        <w:rPr>
          <w:szCs w:val="24"/>
        </w:rPr>
        <w:t>15.21</w:t>
      </w:r>
      <w:r>
        <w:rPr>
          <w:szCs w:val="24"/>
        </w:rPr>
        <w:t>. iš Lietuvos Respublikos apdraustųjų valstybiniu socialiniu draudimu ir valstybinio socialinio draudimo išmokų gavėjų registro (</w:t>
      </w:r>
      <w:r>
        <w:rPr>
          <w:szCs w:val="24"/>
          <w:shd w:val="clear" w:color="auto" w:fill="FFFFFF"/>
        </w:rPr>
        <w:t>draudėjų, apdraustųjų ir išmokų gavėjų duomenys):</w:t>
      </w:r>
    </w:p>
    <w:p w14:paraId="313792D4" w14:textId="77777777" w:rsidR="0029341A" w:rsidRDefault="00121932">
      <w:pPr>
        <w:spacing w:line="360" w:lineRule="atLeast"/>
        <w:ind w:firstLine="720"/>
        <w:jc w:val="both"/>
        <w:rPr>
          <w:szCs w:val="24"/>
        </w:rPr>
      </w:pPr>
      <w:r>
        <w:rPr>
          <w:szCs w:val="24"/>
        </w:rPr>
        <w:t>15.21.1</w:t>
      </w:r>
      <w:r>
        <w:rPr>
          <w:szCs w:val="24"/>
        </w:rPr>
        <w:t>. apdrau</w:t>
      </w:r>
      <w:r>
        <w:rPr>
          <w:szCs w:val="24"/>
        </w:rPr>
        <w:t>stojo perkoduotas asmens kodas;</w:t>
      </w:r>
    </w:p>
    <w:p w14:paraId="313792D5" w14:textId="77777777" w:rsidR="0029341A" w:rsidRDefault="00121932">
      <w:pPr>
        <w:spacing w:line="360" w:lineRule="atLeast"/>
        <w:ind w:firstLine="720"/>
        <w:jc w:val="both"/>
        <w:rPr>
          <w:szCs w:val="24"/>
        </w:rPr>
      </w:pPr>
      <w:r>
        <w:rPr>
          <w:szCs w:val="24"/>
        </w:rPr>
        <w:t>15.21.2</w:t>
      </w:r>
      <w:r>
        <w:rPr>
          <w:szCs w:val="24"/>
        </w:rPr>
        <w:t>. apdraustojo lytis;</w:t>
      </w:r>
    </w:p>
    <w:p w14:paraId="313792D6" w14:textId="77777777" w:rsidR="0029341A" w:rsidRDefault="00121932">
      <w:pPr>
        <w:spacing w:line="360" w:lineRule="atLeast"/>
        <w:ind w:firstLine="720"/>
        <w:jc w:val="both"/>
        <w:rPr>
          <w:szCs w:val="24"/>
        </w:rPr>
      </w:pPr>
      <w:r>
        <w:rPr>
          <w:szCs w:val="24"/>
        </w:rPr>
        <w:t>15.21.3</w:t>
      </w:r>
      <w:r>
        <w:rPr>
          <w:szCs w:val="24"/>
        </w:rPr>
        <w:t>. apdraustojo gimimo data;</w:t>
      </w:r>
    </w:p>
    <w:p w14:paraId="313792D7" w14:textId="77777777" w:rsidR="0029341A" w:rsidRDefault="00121932">
      <w:pPr>
        <w:spacing w:line="360" w:lineRule="atLeast"/>
        <w:ind w:firstLine="720"/>
        <w:jc w:val="both"/>
        <w:rPr>
          <w:szCs w:val="24"/>
        </w:rPr>
      </w:pPr>
      <w:r>
        <w:rPr>
          <w:szCs w:val="24"/>
        </w:rPr>
        <w:t>15.21.4</w:t>
      </w:r>
      <w:r>
        <w:rPr>
          <w:szCs w:val="24"/>
        </w:rPr>
        <w:t>. apdraustojo valstybinio socialinio draudimo įmokų, valstybinio socialinio draudimo rūšių ir laikotarpių duomenys:</w:t>
      </w:r>
    </w:p>
    <w:p w14:paraId="313792D8" w14:textId="77777777" w:rsidR="0029341A" w:rsidRDefault="00121932">
      <w:pPr>
        <w:spacing w:line="360" w:lineRule="atLeast"/>
        <w:ind w:firstLine="720"/>
        <w:jc w:val="both"/>
        <w:rPr>
          <w:szCs w:val="24"/>
        </w:rPr>
      </w:pPr>
      <w:r>
        <w:rPr>
          <w:szCs w:val="24"/>
        </w:rPr>
        <w:t>15.21.4.1</w:t>
      </w:r>
      <w:r>
        <w:rPr>
          <w:szCs w:val="24"/>
        </w:rPr>
        <w:t>.  valstybinio s</w:t>
      </w:r>
      <w:r>
        <w:rPr>
          <w:szCs w:val="24"/>
        </w:rPr>
        <w:t>ocialinio draudimo pradžios ir pabaigos datos;</w:t>
      </w:r>
    </w:p>
    <w:p w14:paraId="313792D9" w14:textId="77777777" w:rsidR="0029341A" w:rsidRDefault="00121932">
      <w:pPr>
        <w:spacing w:line="360" w:lineRule="atLeast"/>
        <w:ind w:firstLine="720"/>
        <w:jc w:val="both"/>
        <w:rPr>
          <w:szCs w:val="24"/>
        </w:rPr>
      </w:pPr>
      <w:r>
        <w:rPr>
          <w:szCs w:val="24"/>
        </w:rPr>
        <w:t>15.21.4.2</w:t>
      </w:r>
      <w:r>
        <w:rPr>
          <w:szCs w:val="24"/>
        </w:rPr>
        <w:t>.  draudžiamųjų pajamų, valstybinio socialinio draudimo įmokų sumos;</w:t>
      </w:r>
    </w:p>
    <w:p w14:paraId="313792DA" w14:textId="77777777" w:rsidR="0029341A" w:rsidRDefault="00121932">
      <w:pPr>
        <w:spacing w:line="360" w:lineRule="atLeast"/>
        <w:ind w:firstLine="720"/>
        <w:jc w:val="both"/>
        <w:rPr>
          <w:szCs w:val="24"/>
        </w:rPr>
      </w:pPr>
      <w:r>
        <w:rPr>
          <w:szCs w:val="24"/>
        </w:rPr>
        <w:t>15.21.4.3</w:t>
      </w:r>
      <w:r>
        <w:rPr>
          <w:szCs w:val="24"/>
        </w:rPr>
        <w:t>.  tėvystės atostogų, atostogų vaikui prižiūrėti pradžios ir pabaigos datos;</w:t>
      </w:r>
    </w:p>
    <w:p w14:paraId="313792DB" w14:textId="77777777" w:rsidR="0029341A" w:rsidRDefault="00121932">
      <w:pPr>
        <w:spacing w:line="360" w:lineRule="atLeast"/>
        <w:ind w:firstLine="720"/>
        <w:jc w:val="both"/>
        <w:rPr>
          <w:szCs w:val="24"/>
        </w:rPr>
      </w:pPr>
      <w:r>
        <w:rPr>
          <w:szCs w:val="24"/>
        </w:rPr>
        <w:t>15.21.4.4</w:t>
      </w:r>
      <w:r>
        <w:rPr>
          <w:szCs w:val="24"/>
        </w:rPr>
        <w:t>. nedraudžiamųjų laikota</w:t>
      </w:r>
      <w:r>
        <w:rPr>
          <w:szCs w:val="24"/>
        </w:rPr>
        <w:t>rpių datos;</w:t>
      </w:r>
    </w:p>
    <w:p w14:paraId="313792DC" w14:textId="77777777" w:rsidR="0029341A" w:rsidRDefault="00121932">
      <w:pPr>
        <w:spacing w:line="360" w:lineRule="atLeast"/>
        <w:ind w:firstLine="720"/>
        <w:jc w:val="both"/>
        <w:rPr>
          <w:szCs w:val="24"/>
        </w:rPr>
      </w:pPr>
      <w:r>
        <w:rPr>
          <w:szCs w:val="24"/>
        </w:rPr>
        <w:t>15.21.4.5</w:t>
      </w:r>
      <w:r>
        <w:rPr>
          <w:szCs w:val="24"/>
        </w:rPr>
        <w:t>. asmens, draudžiamo nustatytų rūšių (vienos ar jų derinio) valstybiniu socialiniu draudimu, kategorija;</w:t>
      </w:r>
    </w:p>
    <w:p w14:paraId="313792DD" w14:textId="77777777" w:rsidR="0029341A" w:rsidRDefault="00121932">
      <w:pPr>
        <w:spacing w:line="360" w:lineRule="atLeast"/>
        <w:ind w:firstLine="720"/>
        <w:jc w:val="both"/>
        <w:rPr>
          <w:szCs w:val="24"/>
        </w:rPr>
      </w:pPr>
      <w:r>
        <w:rPr>
          <w:szCs w:val="24"/>
        </w:rPr>
        <w:t>15.21.4.6</w:t>
      </w:r>
      <w:r>
        <w:rPr>
          <w:szCs w:val="24"/>
        </w:rPr>
        <w:t>. už kiek mėnesių apskaičiuota vidutinio darbo užmokesčio dydžio išeitinė išmoka arba kompensacija;</w:t>
      </w:r>
    </w:p>
    <w:p w14:paraId="313792DE" w14:textId="77777777" w:rsidR="0029341A" w:rsidRDefault="00121932">
      <w:pPr>
        <w:spacing w:line="360" w:lineRule="atLeast"/>
        <w:ind w:firstLine="720"/>
        <w:jc w:val="both"/>
        <w:rPr>
          <w:szCs w:val="24"/>
        </w:rPr>
      </w:pPr>
      <w:r>
        <w:rPr>
          <w:szCs w:val="24"/>
        </w:rPr>
        <w:t>15.21.4.7</w:t>
      </w:r>
      <w:r>
        <w:rPr>
          <w:szCs w:val="24"/>
        </w:rPr>
        <w:t>. apdraustojo asmens profesija pagal Lietuvos profesijų klasifikatorių;</w:t>
      </w:r>
    </w:p>
    <w:p w14:paraId="313792DF" w14:textId="77777777" w:rsidR="0029341A" w:rsidRDefault="00121932">
      <w:pPr>
        <w:spacing w:line="360" w:lineRule="atLeast"/>
        <w:ind w:firstLine="720"/>
        <w:jc w:val="both"/>
        <w:rPr>
          <w:szCs w:val="24"/>
        </w:rPr>
      </w:pPr>
      <w:r>
        <w:rPr>
          <w:szCs w:val="24"/>
        </w:rPr>
        <w:t>15.21.4.8</w:t>
      </w:r>
      <w:r>
        <w:rPr>
          <w:szCs w:val="24"/>
        </w:rPr>
        <w:t>. atleidimo iš darbo priežastis;</w:t>
      </w:r>
    </w:p>
    <w:p w14:paraId="313792E0" w14:textId="77777777" w:rsidR="0029341A" w:rsidRDefault="00121932">
      <w:pPr>
        <w:spacing w:line="360" w:lineRule="atLeast"/>
        <w:ind w:firstLine="720"/>
        <w:jc w:val="both"/>
        <w:rPr>
          <w:szCs w:val="24"/>
        </w:rPr>
      </w:pPr>
      <w:r>
        <w:rPr>
          <w:szCs w:val="24"/>
        </w:rPr>
        <w:t>15.21.4.9</w:t>
      </w:r>
      <w:r>
        <w:rPr>
          <w:szCs w:val="24"/>
        </w:rPr>
        <w:t>.  draudėjo tipas;</w:t>
      </w:r>
    </w:p>
    <w:p w14:paraId="313792E1" w14:textId="77777777" w:rsidR="0029341A" w:rsidRDefault="00121932">
      <w:pPr>
        <w:spacing w:line="360" w:lineRule="atLeast"/>
        <w:ind w:firstLine="720"/>
        <w:jc w:val="both"/>
        <w:rPr>
          <w:szCs w:val="24"/>
        </w:rPr>
      </w:pPr>
      <w:r>
        <w:rPr>
          <w:szCs w:val="24"/>
        </w:rPr>
        <w:t>15.21.4.10</w:t>
      </w:r>
      <w:r>
        <w:rPr>
          <w:szCs w:val="24"/>
        </w:rPr>
        <w:t>. perkoduotas draudėjo kodas;</w:t>
      </w:r>
    </w:p>
    <w:p w14:paraId="313792E2" w14:textId="77777777" w:rsidR="0029341A" w:rsidRDefault="00121932">
      <w:pPr>
        <w:spacing w:line="360" w:lineRule="atLeast"/>
        <w:ind w:firstLine="720"/>
        <w:jc w:val="both"/>
        <w:rPr>
          <w:szCs w:val="24"/>
        </w:rPr>
      </w:pPr>
      <w:r>
        <w:rPr>
          <w:szCs w:val="24"/>
        </w:rPr>
        <w:t>15.21.4.11</w:t>
      </w:r>
      <w:r>
        <w:rPr>
          <w:szCs w:val="24"/>
        </w:rPr>
        <w:t>. draudėjo adresas;</w:t>
      </w:r>
    </w:p>
    <w:p w14:paraId="313792E3" w14:textId="77777777" w:rsidR="0029341A" w:rsidRDefault="00121932">
      <w:pPr>
        <w:spacing w:line="360" w:lineRule="atLeast"/>
        <w:ind w:firstLine="720"/>
        <w:jc w:val="both"/>
        <w:rPr>
          <w:szCs w:val="24"/>
        </w:rPr>
      </w:pPr>
      <w:r>
        <w:rPr>
          <w:szCs w:val="24"/>
        </w:rPr>
        <w:t>15.21.5</w:t>
      </w:r>
      <w:r>
        <w:rPr>
          <w:szCs w:val="24"/>
        </w:rPr>
        <w:t>. išmokų gavėjo</w:t>
      </w:r>
      <w:r>
        <w:rPr>
          <w:szCs w:val="24"/>
        </w:rPr>
        <w:t xml:space="preserve"> duomenys:</w:t>
      </w:r>
    </w:p>
    <w:p w14:paraId="313792E4" w14:textId="77777777" w:rsidR="0029341A" w:rsidRDefault="00121932">
      <w:pPr>
        <w:spacing w:line="360" w:lineRule="atLeast"/>
        <w:ind w:firstLine="720"/>
        <w:jc w:val="both"/>
        <w:rPr>
          <w:szCs w:val="24"/>
        </w:rPr>
      </w:pPr>
      <w:r>
        <w:rPr>
          <w:szCs w:val="24"/>
        </w:rPr>
        <w:t>15.21.5.1</w:t>
      </w:r>
      <w:r>
        <w:rPr>
          <w:szCs w:val="24"/>
        </w:rPr>
        <w:t>. perkoduotas asmens kodas;</w:t>
      </w:r>
    </w:p>
    <w:p w14:paraId="313792E5" w14:textId="77777777" w:rsidR="0029341A" w:rsidRDefault="00121932">
      <w:pPr>
        <w:spacing w:line="360" w:lineRule="atLeast"/>
        <w:ind w:firstLine="720"/>
        <w:jc w:val="both"/>
        <w:rPr>
          <w:szCs w:val="24"/>
        </w:rPr>
      </w:pPr>
      <w:r>
        <w:rPr>
          <w:szCs w:val="24"/>
        </w:rPr>
        <w:t>15.21.5.2</w:t>
      </w:r>
      <w:r>
        <w:rPr>
          <w:szCs w:val="24"/>
        </w:rPr>
        <w:t>. paskirtos išmokos rūšis;</w:t>
      </w:r>
    </w:p>
    <w:p w14:paraId="313792E6" w14:textId="77777777" w:rsidR="0029341A" w:rsidRDefault="00121932">
      <w:pPr>
        <w:spacing w:line="360" w:lineRule="atLeast"/>
        <w:ind w:firstLine="720"/>
        <w:jc w:val="both"/>
        <w:rPr>
          <w:szCs w:val="24"/>
        </w:rPr>
      </w:pPr>
      <w:r>
        <w:rPr>
          <w:szCs w:val="24"/>
        </w:rPr>
        <w:t>15.21.5.3</w:t>
      </w:r>
      <w:r>
        <w:rPr>
          <w:szCs w:val="24"/>
        </w:rPr>
        <w:t>. laikotarpio, už kurį paskirta išmoka, pradžios ir pabaigos datos;</w:t>
      </w:r>
    </w:p>
    <w:p w14:paraId="313792E7" w14:textId="77777777" w:rsidR="0029341A" w:rsidRDefault="00121932">
      <w:pPr>
        <w:spacing w:line="360" w:lineRule="atLeast"/>
        <w:ind w:firstLine="720"/>
        <w:jc w:val="both"/>
        <w:rPr>
          <w:szCs w:val="24"/>
        </w:rPr>
      </w:pPr>
      <w:r>
        <w:rPr>
          <w:szCs w:val="24"/>
        </w:rPr>
        <w:t>15.21.5.4</w:t>
      </w:r>
      <w:r>
        <w:rPr>
          <w:szCs w:val="24"/>
        </w:rPr>
        <w:t>. mėnesio paskirtos išmokos suma;</w:t>
      </w:r>
    </w:p>
    <w:p w14:paraId="313792E8" w14:textId="77777777" w:rsidR="0029341A" w:rsidRDefault="00121932">
      <w:pPr>
        <w:spacing w:line="360" w:lineRule="atLeast"/>
        <w:ind w:firstLine="720"/>
        <w:jc w:val="both"/>
        <w:rPr>
          <w:szCs w:val="24"/>
        </w:rPr>
      </w:pPr>
      <w:r>
        <w:rPr>
          <w:szCs w:val="24"/>
        </w:rPr>
        <w:t>15.21.5.5</w:t>
      </w:r>
      <w:r>
        <w:rPr>
          <w:szCs w:val="24"/>
        </w:rPr>
        <w:t xml:space="preserve">. išmokos mokėjimo </w:t>
      </w:r>
      <w:r>
        <w:rPr>
          <w:szCs w:val="24"/>
        </w:rPr>
        <w:t>nutraukimo data;</w:t>
      </w:r>
    </w:p>
    <w:p w14:paraId="313792E9" w14:textId="77777777" w:rsidR="0029341A" w:rsidRDefault="00121932">
      <w:pPr>
        <w:spacing w:line="360" w:lineRule="atLeast"/>
        <w:ind w:firstLine="720"/>
        <w:jc w:val="both"/>
        <w:rPr>
          <w:szCs w:val="24"/>
        </w:rPr>
      </w:pPr>
      <w:r>
        <w:rPr>
          <w:szCs w:val="24"/>
        </w:rPr>
        <w:t>15.22</w:t>
      </w:r>
      <w:r>
        <w:rPr>
          <w:szCs w:val="24"/>
        </w:rPr>
        <w:t>. iš Mokesčių mokėtojų registro (mokesčių mokėtojų duomenys):</w:t>
      </w:r>
    </w:p>
    <w:p w14:paraId="313792EA" w14:textId="77777777" w:rsidR="0029341A" w:rsidRDefault="00121932">
      <w:pPr>
        <w:spacing w:line="360" w:lineRule="atLeast"/>
        <w:ind w:firstLine="720"/>
        <w:jc w:val="both"/>
        <w:rPr>
          <w:szCs w:val="24"/>
        </w:rPr>
      </w:pPr>
      <w:r>
        <w:rPr>
          <w:szCs w:val="24"/>
        </w:rPr>
        <w:t>15.22.1</w:t>
      </w:r>
      <w:r>
        <w:rPr>
          <w:szCs w:val="24"/>
        </w:rPr>
        <w:t>. mokesčių mokėtojo asmens kodas (individualios veiklos duomenys);</w:t>
      </w:r>
    </w:p>
    <w:p w14:paraId="313792EB" w14:textId="77777777" w:rsidR="0029341A" w:rsidRDefault="00121932">
      <w:pPr>
        <w:spacing w:line="360" w:lineRule="atLeast"/>
        <w:ind w:firstLine="720"/>
        <w:jc w:val="both"/>
        <w:rPr>
          <w:szCs w:val="24"/>
        </w:rPr>
      </w:pPr>
      <w:r>
        <w:rPr>
          <w:szCs w:val="24"/>
        </w:rPr>
        <w:t>15.22.2</w:t>
      </w:r>
      <w:r>
        <w:rPr>
          <w:szCs w:val="24"/>
        </w:rPr>
        <w:t>. individualios veiklos pagal pažymą tipas;</w:t>
      </w:r>
    </w:p>
    <w:p w14:paraId="313792EC" w14:textId="77777777" w:rsidR="0029341A" w:rsidRDefault="00121932">
      <w:pPr>
        <w:spacing w:line="360" w:lineRule="atLeast"/>
        <w:ind w:firstLine="720"/>
        <w:jc w:val="both"/>
        <w:rPr>
          <w:szCs w:val="24"/>
        </w:rPr>
      </w:pPr>
      <w:r>
        <w:rPr>
          <w:szCs w:val="24"/>
        </w:rPr>
        <w:t>15.22.3</w:t>
      </w:r>
      <w:r>
        <w:rPr>
          <w:szCs w:val="24"/>
        </w:rPr>
        <w:t>. individualios veiklo</w:t>
      </w:r>
      <w:r>
        <w:rPr>
          <w:szCs w:val="24"/>
        </w:rPr>
        <w:t>s pagal pažymą laikotarpis;</w:t>
      </w:r>
    </w:p>
    <w:p w14:paraId="313792ED" w14:textId="77777777" w:rsidR="0029341A" w:rsidRDefault="00121932">
      <w:pPr>
        <w:spacing w:line="360" w:lineRule="atLeast"/>
        <w:ind w:firstLine="720"/>
        <w:jc w:val="both"/>
        <w:rPr>
          <w:szCs w:val="24"/>
        </w:rPr>
      </w:pPr>
      <w:r>
        <w:rPr>
          <w:szCs w:val="24"/>
        </w:rPr>
        <w:t>15.22.4</w:t>
      </w:r>
      <w:r>
        <w:rPr>
          <w:szCs w:val="24"/>
        </w:rPr>
        <w:t>. individualios veiklos pagal pažymą ekonominės veiklos rūšis pagal EVRK;</w:t>
      </w:r>
    </w:p>
    <w:p w14:paraId="313792EE" w14:textId="77777777" w:rsidR="0029341A" w:rsidRDefault="00121932">
      <w:pPr>
        <w:spacing w:line="360" w:lineRule="atLeast"/>
        <w:ind w:firstLine="720"/>
        <w:jc w:val="both"/>
        <w:rPr>
          <w:szCs w:val="24"/>
        </w:rPr>
      </w:pPr>
      <w:r>
        <w:rPr>
          <w:szCs w:val="24"/>
        </w:rPr>
        <w:t>15.22.5</w:t>
      </w:r>
      <w:r>
        <w:rPr>
          <w:szCs w:val="24"/>
        </w:rPr>
        <w:t>. individualios veiklos pagal pažymą pagrindinės ekonominės veiklos rūšies požymis pagal EVRK;</w:t>
      </w:r>
    </w:p>
    <w:p w14:paraId="313792EF" w14:textId="77777777" w:rsidR="0029341A" w:rsidRDefault="00121932">
      <w:pPr>
        <w:spacing w:line="360" w:lineRule="atLeast"/>
        <w:ind w:firstLine="720"/>
        <w:jc w:val="both"/>
        <w:rPr>
          <w:szCs w:val="24"/>
        </w:rPr>
      </w:pPr>
      <w:r>
        <w:rPr>
          <w:szCs w:val="24"/>
        </w:rPr>
        <w:t>15.22.6</w:t>
      </w:r>
      <w:r>
        <w:rPr>
          <w:szCs w:val="24"/>
        </w:rPr>
        <w:t>. mokesčių mokėtojo tipo k</w:t>
      </w:r>
      <w:r>
        <w:rPr>
          <w:szCs w:val="24"/>
        </w:rPr>
        <w:t>odas;</w:t>
      </w:r>
    </w:p>
    <w:p w14:paraId="313792F0" w14:textId="77777777" w:rsidR="0029341A" w:rsidRDefault="00121932">
      <w:pPr>
        <w:spacing w:line="360" w:lineRule="atLeast"/>
        <w:ind w:firstLine="720"/>
        <w:jc w:val="both"/>
        <w:rPr>
          <w:szCs w:val="24"/>
        </w:rPr>
      </w:pPr>
      <w:r>
        <w:rPr>
          <w:szCs w:val="24"/>
        </w:rPr>
        <w:t>15.22.7</w:t>
      </w:r>
      <w:r>
        <w:rPr>
          <w:szCs w:val="24"/>
        </w:rPr>
        <w:t xml:space="preserve">. </w:t>
      </w:r>
      <w:r>
        <w:rPr>
          <w:color w:val="000000"/>
          <w:szCs w:val="24"/>
        </w:rPr>
        <w:t>savivaldybės, kurios teritorijoje įregistruotas mokesčių mokėtojas, kodas ir pavadinimas;</w:t>
      </w:r>
    </w:p>
    <w:p w14:paraId="313792F1" w14:textId="77777777" w:rsidR="0029341A" w:rsidRDefault="00121932">
      <w:pPr>
        <w:spacing w:line="360" w:lineRule="atLeast"/>
        <w:ind w:firstLine="720"/>
        <w:jc w:val="both"/>
        <w:rPr>
          <w:szCs w:val="24"/>
        </w:rPr>
      </w:pPr>
      <w:r>
        <w:rPr>
          <w:szCs w:val="24"/>
        </w:rPr>
        <w:t>15.23</w:t>
      </w:r>
      <w:r>
        <w:rPr>
          <w:szCs w:val="24"/>
        </w:rPr>
        <w:t>. iš Valstybinės mokesčių inspekcijos Gyventojų pajamų mokesčio informacinės sistemos (mokesčių mokėtojų duomenys):</w:t>
      </w:r>
    </w:p>
    <w:p w14:paraId="313792F2" w14:textId="77777777" w:rsidR="0029341A" w:rsidRDefault="00121932">
      <w:pPr>
        <w:spacing w:line="360" w:lineRule="atLeast"/>
        <w:ind w:firstLine="720"/>
        <w:jc w:val="both"/>
        <w:rPr>
          <w:szCs w:val="24"/>
        </w:rPr>
      </w:pPr>
      <w:r>
        <w:rPr>
          <w:szCs w:val="24"/>
        </w:rPr>
        <w:t>15.23.1</w:t>
      </w:r>
      <w:r>
        <w:rPr>
          <w:szCs w:val="24"/>
        </w:rPr>
        <w:t xml:space="preserve">. mokesčių </w:t>
      </w:r>
      <w:r>
        <w:rPr>
          <w:szCs w:val="24"/>
        </w:rPr>
        <w:t>mokėtojo pajamos, nuo kurių skaičiuojami mokesčiai;</w:t>
      </w:r>
    </w:p>
    <w:p w14:paraId="313792F3" w14:textId="77777777" w:rsidR="0029341A" w:rsidRDefault="00121932">
      <w:pPr>
        <w:spacing w:line="360" w:lineRule="atLeast"/>
        <w:ind w:firstLine="720"/>
        <w:jc w:val="both"/>
        <w:rPr>
          <w:szCs w:val="24"/>
        </w:rPr>
      </w:pPr>
      <w:r>
        <w:rPr>
          <w:szCs w:val="24"/>
        </w:rPr>
        <w:t>15.23.2</w:t>
      </w:r>
      <w:r>
        <w:rPr>
          <w:szCs w:val="24"/>
        </w:rPr>
        <w:t>. gyventojo darbdaviui nurodytos gyvenamosios vietos savivaldybė;</w:t>
      </w:r>
    </w:p>
    <w:p w14:paraId="313792F4" w14:textId="77777777" w:rsidR="0029341A" w:rsidRDefault="00121932">
      <w:pPr>
        <w:spacing w:line="360" w:lineRule="atLeast"/>
        <w:ind w:firstLine="720"/>
        <w:jc w:val="both"/>
        <w:rPr>
          <w:szCs w:val="24"/>
        </w:rPr>
      </w:pPr>
      <w:r>
        <w:rPr>
          <w:szCs w:val="24"/>
        </w:rPr>
        <w:t>15.23.3</w:t>
      </w:r>
      <w:r>
        <w:rPr>
          <w:szCs w:val="24"/>
        </w:rPr>
        <w:t>. asmens, mokesčių mokėtojo pajamų rūšis;</w:t>
      </w:r>
    </w:p>
    <w:p w14:paraId="313792F5" w14:textId="77777777" w:rsidR="0029341A" w:rsidRDefault="00121932">
      <w:pPr>
        <w:spacing w:line="360" w:lineRule="atLeast"/>
        <w:ind w:firstLine="720"/>
        <w:jc w:val="both"/>
        <w:rPr>
          <w:szCs w:val="24"/>
        </w:rPr>
      </w:pPr>
      <w:r>
        <w:rPr>
          <w:szCs w:val="24"/>
        </w:rPr>
        <w:t>15.23.4</w:t>
      </w:r>
      <w:r>
        <w:rPr>
          <w:szCs w:val="24"/>
        </w:rPr>
        <w:t>. iš Valstybinės mokesčių inspekcijos mokesčių apskaitos inform</w:t>
      </w:r>
      <w:r>
        <w:rPr>
          <w:szCs w:val="24"/>
        </w:rPr>
        <w:t>acinės sistemos (mokesčių mokėtojų duomenys) apie mokesčių mokėtojo sumokėtą mokesčių sumą;</w:t>
      </w:r>
    </w:p>
    <w:p w14:paraId="313792F6" w14:textId="77777777" w:rsidR="0029341A" w:rsidRDefault="00121932">
      <w:pPr>
        <w:spacing w:line="360" w:lineRule="atLeast"/>
        <w:ind w:firstLine="720"/>
        <w:jc w:val="both"/>
        <w:rPr>
          <w:szCs w:val="24"/>
        </w:rPr>
      </w:pPr>
      <w:r>
        <w:rPr>
          <w:szCs w:val="24"/>
        </w:rPr>
        <w:t>15.24</w:t>
      </w:r>
      <w:r>
        <w:rPr>
          <w:szCs w:val="24"/>
        </w:rPr>
        <w:t>. iš Valstybinės mokesčių inspekcijos integruotos mokesčių informacinės sistemos (mokesčių mokėtojų duomenys):</w:t>
      </w:r>
    </w:p>
    <w:p w14:paraId="313792F7" w14:textId="77777777" w:rsidR="0029341A" w:rsidRDefault="00121932">
      <w:pPr>
        <w:spacing w:line="360" w:lineRule="atLeast"/>
        <w:ind w:firstLine="720"/>
        <w:jc w:val="both"/>
        <w:rPr>
          <w:szCs w:val="24"/>
        </w:rPr>
      </w:pPr>
      <w:r>
        <w:rPr>
          <w:szCs w:val="24"/>
        </w:rPr>
        <w:t>15.24.1</w:t>
      </w:r>
      <w:r>
        <w:rPr>
          <w:szCs w:val="24"/>
        </w:rPr>
        <w:t xml:space="preserve">. mokesčių mokėtojo asmens kodas </w:t>
      </w:r>
      <w:r>
        <w:rPr>
          <w:szCs w:val="24"/>
        </w:rPr>
        <w:t>(tik verslo liudijimo duomenys);</w:t>
      </w:r>
    </w:p>
    <w:p w14:paraId="313792F8" w14:textId="77777777" w:rsidR="0029341A" w:rsidRDefault="00121932">
      <w:pPr>
        <w:spacing w:line="360" w:lineRule="atLeast"/>
        <w:ind w:firstLine="720"/>
        <w:jc w:val="both"/>
        <w:rPr>
          <w:szCs w:val="24"/>
        </w:rPr>
      </w:pPr>
      <w:r>
        <w:rPr>
          <w:szCs w:val="24"/>
        </w:rPr>
        <w:t>15.24.2</w:t>
      </w:r>
      <w:r>
        <w:rPr>
          <w:szCs w:val="24"/>
        </w:rPr>
        <w:t>. verslo liudijimo tipas;</w:t>
      </w:r>
    </w:p>
    <w:p w14:paraId="313792F9" w14:textId="77777777" w:rsidR="0029341A" w:rsidRDefault="00121932">
      <w:pPr>
        <w:spacing w:line="360" w:lineRule="atLeast"/>
        <w:ind w:firstLine="720"/>
        <w:jc w:val="both"/>
        <w:rPr>
          <w:szCs w:val="24"/>
        </w:rPr>
      </w:pPr>
      <w:r>
        <w:rPr>
          <w:szCs w:val="24"/>
        </w:rPr>
        <w:t>15.24.3</w:t>
      </w:r>
      <w:r>
        <w:rPr>
          <w:szCs w:val="24"/>
        </w:rPr>
        <w:t>. verslo liudijimo laikotarpis;</w:t>
      </w:r>
    </w:p>
    <w:p w14:paraId="313792FA" w14:textId="77777777" w:rsidR="0029341A" w:rsidRDefault="00121932">
      <w:pPr>
        <w:spacing w:line="360" w:lineRule="atLeast"/>
        <w:ind w:firstLine="720"/>
        <w:jc w:val="both"/>
        <w:rPr>
          <w:szCs w:val="24"/>
        </w:rPr>
      </w:pPr>
      <w:r>
        <w:rPr>
          <w:szCs w:val="24"/>
        </w:rPr>
        <w:t>15.24.4</w:t>
      </w:r>
      <w:r>
        <w:rPr>
          <w:szCs w:val="24"/>
        </w:rPr>
        <w:t>. verslo liudijimo ekonominės veiklos rūšis pagal EVRK;</w:t>
      </w:r>
    </w:p>
    <w:p w14:paraId="313792FB" w14:textId="77777777" w:rsidR="0029341A" w:rsidRDefault="00121932">
      <w:pPr>
        <w:spacing w:line="360" w:lineRule="atLeast"/>
        <w:ind w:firstLine="720"/>
        <w:jc w:val="both"/>
        <w:rPr>
          <w:szCs w:val="24"/>
        </w:rPr>
      </w:pPr>
      <w:r>
        <w:rPr>
          <w:szCs w:val="24"/>
        </w:rPr>
        <w:t>15.24.5</w:t>
      </w:r>
      <w:r>
        <w:rPr>
          <w:szCs w:val="24"/>
        </w:rPr>
        <w:t xml:space="preserve">. verslo liudijimo pagrindinės ekonominės veiklos rūšies požymis </w:t>
      </w:r>
      <w:r>
        <w:rPr>
          <w:szCs w:val="24"/>
        </w:rPr>
        <w:t>pagal EVRK;</w:t>
      </w:r>
    </w:p>
    <w:p w14:paraId="313792FC" w14:textId="77777777" w:rsidR="0029341A" w:rsidRDefault="00121932">
      <w:pPr>
        <w:spacing w:line="360" w:lineRule="atLeast"/>
        <w:ind w:firstLine="720"/>
        <w:jc w:val="both"/>
        <w:rPr>
          <w:szCs w:val="24"/>
        </w:rPr>
      </w:pPr>
      <w:r>
        <w:rPr>
          <w:szCs w:val="24"/>
        </w:rPr>
        <w:t>15.25</w:t>
      </w:r>
      <w:r>
        <w:rPr>
          <w:szCs w:val="24"/>
        </w:rPr>
        <w:t>. iš Lietuvos Respublikos karo prievolininkų registro (duomenys apie karo prievolininkus):</w:t>
      </w:r>
    </w:p>
    <w:p w14:paraId="313792FD" w14:textId="77777777" w:rsidR="0029341A" w:rsidRDefault="00121932">
      <w:pPr>
        <w:spacing w:line="360" w:lineRule="atLeast"/>
        <w:ind w:firstLine="720"/>
        <w:jc w:val="both"/>
        <w:rPr>
          <w:szCs w:val="24"/>
        </w:rPr>
      </w:pPr>
      <w:r>
        <w:rPr>
          <w:szCs w:val="24"/>
        </w:rPr>
        <w:t>15.25.1</w:t>
      </w:r>
      <w:r>
        <w:rPr>
          <w:szCs w:val="24"/>
        </w:rPr>
        <w:t>. karo prievolininko asmens kodas;</w:t>
      </w:r>
    </w:p>
    <w:p w14:paraId="313792FE" w14:textId="77777777" w:rsidR="0029341A" w:rsidRDefault="00121932">
      <w:pPr>
        <w:spacing w:line="360" w:lineRule="atLeast"/>
        <w:ind w:firstLine="720"/>
        <w:jc w:val="both"/>
        <w:rPr>
          <w:szCs w:val="24"/>
        </w:rPr>
      </w:pPr>
      <w:r>
        <w:rPr>
          <w:szCs w:val="24"/>
        </w:rPr>
        <w:t>15.25.2</w:t>
      </w:r>
      <w:r>
        <w:rPr>
          <w:szCs w:val="24"/>
        </w:rPr>
        <w:t>. karo tarnybos pobūdis;</w:t>
      </w:r>
    </w:p>
    <w:p w14:paraId="313792FF" w14:textId="77777777" w:rsidR="0029341A" w:rsidRDefault="00121932">
      <w:pPr>
        <w:spacing w:line="360" w:lineRule="atLeast"/>
        <w:ind w:firstLine="720"/>
        <w:jc w:val="both"/>
        <w:rPr>
          <w:szCs w:val="24"/>
        </w:rPr>
      </w:pPr>
      <w:r>
        <w:rPr>
          <w:szCs w:val="24"/>
        </w:rPr>
        <w:t>15.25.3</w:t>
      </w:r>
      <w:r>
        <w:rPr>
          <w:szCs w:val="24"/>
        </w:rPr>
        <w:t>. karo tarnybos pradžios ir pabaigos datos;</w:t>
      </w:r>
    </w:p>
    <w:p w14:paraId="31379300" w14:textId="77777777" w:rsidR="0029341A" w:rsidRDefault="00121932">
      <w:pPr>
        <w:spacing w:line="360" w:lineRule="atLeast"/>
        <w:ind w:firstLine="720"/>
        <w:jc w:val="both"/>
        <w:rPr>
          <w:szCs w:val="24"/>
        </w:rPr>
      </w:pPr>
      <w:r>
        <w:rPr>
          <w:szCs w:val="24"/>
        </w:rPr>
        <w:t>15.26</w:t>
      </w:r>
      <w:r>
        <w:rPr>
          <w:szCs w:val="24"/>
        </w:rPr>
        <w:t>. iš NDNT IS (</w:t>
      </w:r>
      <w:proofErr w:type="spellStart"/>
      <w:r>
        <w:rPr>
          <w:szCs w:val="24"/>
        </w:rPr>
        <w:t>neįgalumo</w:t>
      </w:r>
      <w:proofErr w:type="spellEnd"/>
      <w:r>
        <w:rPr>
          <w:szCs w:val="24"/>
        </w:rPr>
        <w:t xml:space="preserve"> ir darbingumo lygio duomenys):</w:t>
      </w:r>
    </w:p>
    <w:p w14:paraId="31379301" w14:textId="77777777" w:rsidR="0029341A" w:rsidRDefault="00121932">
      <w:pPr>
        <w:spacing w:line="360" w:lineRule="atLeast"/>
        <w:ind w:firstLine="720"/>
        <w:jc w:val="both"/>
        <w:rPr>
          <w:szCs w:val="24"/>
        </w:rPr>
      </w:pPr>
      <w:r>
        <w:rPr>
          <w:szCs w:val="24"/>
        </w:rPr>
        <w:t>15.26.1</w:t>
      </w:r>
      <w:r>
        <w:rPr>
          <w:szCs w:val="24"/>
        </w:rPr>
        <w:t>. neįgaliojo asmens kodas;</w:t>
      </w:r>
    </w:p>
    <w:p w14:paraId="31379302" w14:textId="77777777" w:rsidR="0029341A" w:rsidRDefault="00121932">
      <w:pPr>
        <w:spacing w:line="360" w:lineRule="atLeast"/>
        <w:ind w:firstLine="720"/>
        <w:jc w:val="both"/>
        <w:rPr>
          <w:szCs w:val="24"/>
        </w:rPr>
      </w:pPr>
      <w:r>
        <w:rPr>
          <w:szCs w:val="24"/>
        </w:rPr>
        <w:t>15.26.2</w:t>
      </w:r>
      <w:r>
        <w:rPr>
          <w:szCs w:val="24"/>
        </w:rPr>
        <w:t xml:space="preserve">. asmens, kuris yra neįgalus, </w:t>
      </w:r>
      <w:proofErr w:type="spellStart"/>
      <w:r>
        <w:rPr>
          <w:szCs w:val="24"/>
        </w:rPr>
        <w:t>neįgalumo</w:t>
      </w:r>
      <w:proofErr w:type="spellEnd"/>
      <w:r>
        <w:rPr>
          <w:szCs w:val="24"/>
        </w:rPr>
        <w:t xml:space="preserve"> arba darbingumo lygis ir jo nustatymo pradžios ir pabaigos datos.</w:t>
      </w:r>
    </w:p>
    <w:p w14:paraId="31379303" w14:textId="77777777" w:rsidR="0029341A" w:rsidRDefault="00121932">
      <w:pPr>
        <w:spacing w:line="360" w:lineRule="atLeast"/>
        <w:ind w:firstLine="720"/>
        <w:jc w:val="both"/>
        <w:rPr>
          <w:szCs w:val="24"/>
        </w:rPr>
      </w:pPr>
      <w:r>
        <w:rPr>
          <w:szCs w:val="24"/>
        </w:rPr>
        <w:t>16</w:t>
      </w:r>
      <w:r>
        <w:rPr>
          <w:szCs w:val="24"/>
        </w:rPr>
        <w:t>. Asmens kodas informacinėje si</w:t>
      </w:r>
      <w:r>
        <w:rPr>
          <w:szCs w:val="24"/>
        </w:rPr>
        <w:t>stemoje nesaugomas, jis perkoduojamas specifikacijoje numatytu saugiu algoritmu. Informacinės sistemos ar registrai, negalintys perduoti perkoduoto asmens kodo, vietoj jo gali teikti asmens kodą, kuris prieš išsaugojimą ŠVIS turi būti perkoduojamas.</w:t>
      </w:r>
    </w:p>
    <w:p w14:paraId="31379304" w14:textId="77777777" w:rsidR="0029341A" w:rsidRDefault="00121932">
      <w:pPr>
        <w:jc w:val="center"/>
        <w:rPr>
          <w:b/>
          <w:bCs/>
          <w:caps/>
          <w:szCs w:val="24"/>
        </w:rPr>
      </w:pPr>
    </w:p>
    <w:p w14:paraId="31379305" w14:textId="77777777" w:rsidR="0029341A" w:rsidRDefault="00121932">
      <w:pPr>
        <w:jc w:val="center"/>
        <w:rPr>
          <w:b/>
          <w:bCs/>
          <w:caps/>
          <w:szCs w:val="24"/>
        </w:rPr>
      </w:pPr>
      <w:r>
        <w:rPr>
          <w:b/>
          <w:bCs/>
          <w:caps/>
          <w:szCs w:val="24"/>
        </w:rPr>
        <w:t>I</w:t>
      </w:r>
      <w:r>
        <w:rPr>
          <w:b/>
          <w:bCs/>
          <w:caps/>
          <w:szCs w:val="24"/>
        </w:rPr>
        <w:t>V</w:t>
      </w:r>
      <w:r>
        <w:rPr>
          <w:b/>
          <w:bCs/>
          <w:caps/>
          <w:szCs w:val="24"/>
        </w:rPr>
        <w:t xml:space="preserve"> SKYRIUS</w:t>
      </w:r>
    </w:p>
    <w:p w14:paraId="31379306" w14:textId="77777777" w:rsidR="0029341A" w:rsidRDefault="00121932">
      <w:pPr>
        <w:jc w:val="center"/>
        <w:rPr>
          <w:b/>
          <w:bCs/>
          <w:caps/>
          <w:szCs w:val="24"/>
        </w:rPr>
      </w:pPr>
      <w:r>
        <w:rPr>
          <w:b/>
          <w:bCs/>
          <w:caps/>
          <w:szCs w:val="24"/>
        </w:rPr>
        <w:t>ŠVIS FUNKCINĖ STRUKTŪRA</w:t>
      </w:r>
    </w:p>
    <w:p w14:paraId="31379307" w14:textId="77777777" w:rsidR="0029341A" w:rsidRDefault="0029341A">
      <w:pPr>
        <w:jc w:val="center"/>
        <w:rPr>
          <w:szCs w:val="24"/>
        </w:rPr>
      </w:pPr>
    </w:p>
    <w:p w14:paraId="31379308" w14:textId="77777777" w:rsidR="0029341A" w:rsidRDefault="00121932">
      <w:pPr>
        <w:spacing w:line="360" w:lineRule="atLeast"/>
        <w:ind w:firstLine="720"/>
        <w:jc w:val="both"/>
        <w:rPr>
          <w:szCs w:val="24"/>
        </w:rPr>
      </w:pPr>
      <w:r>
        <w:rPr>
          <w:szCs w:val="24"/>
        </w:rPr>
        <w:t>17</w:t>
      </w:r>
      <w:r>
        <w:rPr>
          <w:szCs w:val="24"/>
        </w:rPr>
        <w:t>. ŠVIS funkcinę struktūrą sudaro šie posistemiai: Administravimo ir naudotojų apskaitos posistemis, Duomenų įvedimo posistemis, Duomenų saugojimo posistemis, Duomenų apdorojimo posistemis, Duomenų teikimo posistem</w:t>
      </w:r>
      <w:r>
        <w:rPr>
          <w:szCs w:val="24"/>
        </w:rPr>
        <w:t>is.</w:t>
      </w:r>
    </w:p>
    <w:p w14:paraId="31379309" w14:textId="77777777" w:rsidR="0029341A" w:rsidRDefault="00121932">
      <w:pPr>
        <w:spacing w:line="360" w:lineRule="atLeast"/>
        <w:ind w:firstLine="720"/>
        <w:jc w:val="both"/>
        <w:rPr>
          <w:szCs w:val="24"/>
        </w:rPr>
      </w:pPr>
      <w:r>
        <w:rPr>
          <w:szCs w:val="24"/>
        </w:rPr>
        <w:t>18</w:t>
      </w:r>
      <w:r>
        <w:rPr>
          <w:szCs w:val="24"/>
        </w:rPr>
        <w:t>. ŠVIS posistemių atliekamos funkcijos:</w:t>
      </w:r>
    </w:p>
    <w:p w14:paraId="3137930A" w14:textId="77777777" w:rsidR="0029341A" w:rsidRDefault="00121932">
      <w:pPr>
        <w:spacing w:line="360" w:lineRule="atLeast"/>
        <w:ind w:firstLine="720"/>
        <w:jc w:val="both"/>
        <w:rPr>
          <w:szCs w:val="24"/>
        </w:rPr>
      </w:pPr>
      <w:r>
        <w:rPr>
          <w:szCs w:val="24"/>
        </w:rPr>
        <w:t>18.1</w:t>
      </w:r>
      <w:r>
        <w:rPr>
          <w:szCs w:val="24"/>
        </w:rPr>
        <w:t>. Administravimo ir naudotojų apskaitos posistemio funkcijos:</w:t>
      </w:r>
    </w:p>
    <w:p w14:paraId="3137930B" w14:textId="77777777" w:rsidR="0029341A" w:rsidRDefault="00121932">
      <w:pPr>
        <w:spacing w:line="360" w:lineRule="atLeast"/>
        <w:ind w:firstLine="720"/>
        <w:jc w:val="both"/>
        <w:rPr>
          <w:szCs w:val="24"/>
        </w:rPr>
      </w:pPr>
      <w:r>
        <w:rPr>
          <w:szCs w:val="24"/>
        </w:rPr>
        <w:t>18.1.1</w:t>
      </w:r>
      <w:r>
        <w:rPr>
          <w:szCs w:val="24"/>
        </w:rPr>
        <w:t>. ŠVIS naudotojų teisių tvarkymas;</w:t>
      </w:r>
    </w:p>
    <w:p w14:paraId="3137930C" w14:textId="77777777" w:rsidR="0029341A" w:rsidRDefault="00121932">
      <w:pPr>
        <w:spacing w:line="360" w:lineRule="atLeast"/>
        <w:ind w:firstLine="720"/>
        <w:jc w:val="both"/>
        <w:rPr>
          <w:szCs w:val="24"/>
        </w:rPr>
      </w:pPr>
      <w:r>
        <w:rPr>
          <w:szCs w:val="24"/>
        </w:rPr>
        <w:t>18.1.2</w:t>
      </w:r>
      <w:r>
        <w:rPr>
          <w:szCs w:val="24"/>
        </w:rPr>
        <w:t>. ŠVIS naudotojų veiklų ir įvykių tvarkymas;</w:t>
      </w:r>
    </w:p>
    <w:p w14:paraId="3137930D" w14:textId="77777777" w:rsidR="0029341A" w:rsidRDefault="00121932">
      <w:pPr>
        <w:spacing w:line="360" w:lineRule="atLeast"/>
        <w:ind w:firstLine="720"/>
        <w:jc w:val="both"/>
        <w:rPr>
          <w:szCs w:val="24"/>
        </w:rPr>
      </w:pPr>
      <w:r>
        <w:rPr>
          <w:szCs w:val="24"/>
        </w:rPr>
        <w:t>18.1.3</w:t>
      </w:r>
      <w:r>
        <w:rPr>
          <w:szCs w:val="24"/>
        </w:rPr>
        <w:t>. klasifikatorių tvarkymas;</w:t>
      </w:r>
    </w:p>
    <w:p w14:paraId="3137930E" w14:textId="77777777" w:rsidR="0029341A" w:rsidRDefault="00121932">
      <w:pPr>
        <w:spacing w:line="360" w:lineRule="atLeast"/>
        <w:ind w:firstLine="720"/>
        <w:jc w:val="both"/>
        <w:rPr>
          <w:szCs w:val="24"/>
        </w:rPr>
      </w:pPr>
      <w:r>
        <w:rPr>
          <w:szCs w:val="24"/>
        </w:rPr>
        <w:t>18.1.4</w:t>
      </w:r>
      <w:r>
        <w:rPr>
          <w:szCs w:val="24"/>
        </w:rPr>
        <w:t>. duomenų tipų, struktūrų ir ryšių tvarkymas;</w:t>
      </w:r>
    </w:p>
    <w:p w14:paraId="3137930F" w14:textId="77777777" w:rsidR="0029341A" w:rsidRDefault="00121932">
      <w:pPr>
        <w:spacing w:line="360" w:lineRule="atLeast"/>
        <w:ind w:firstLine="720"/>
        <w:jc w:val="both"/>
        <w:rPr>
          <w:szCs w:val="24"/>
        </w:rPr>
      </w:pPr>
      <w:r>
        <w:rPr>
          <w:szCs w:val="24"/>
        </w:rPr>
        <w:t>18.1.5</w:t>
      </w:r>
      <w:r>
        <w:rPr>
          <w:szCs w:val="24"/>
        </w:rPr>
        <w:t>. duomenų įvesties, saugojimo ir teikimo struktūrų tvarkymas;</w:t>
      </w:r>
    </w:p>
    <w:p w14:paraId="31379310" w14:textId="77777777" w:rsidR="0029341A" w:rsidRDefault="00121932">
      <w:pPr>
        <w:spacing w:line="360" w:lineRule="atLeast"/>
        <w:ind w:firstLine="720"/>
        <w:jc w:val="both"/>
        <w:rPr>
          <w:szCs w:val="24"/>
        </w:rPr>
      </w:pPr>
      <w:r>
        <w:rPr>
          <w:szCs w:val="24"/>
        </w:rPr>
        <w:t>18.2</w:t>
      </w:r>
      <w:r>
        <w:rPr>
          <w:szCs w:val="24"/>
        </w:rPr>
        <w:t xml:space="preserve">. </w:t>
      </w:r>
      <w:r>
        <w:rPr>
          <w:spacing w:val="-2"/>
          <w:szCs w:val="24"/>
        </w:rPr>
        <w:t xml:space="preserve">Duomenų įvedimo posistemio funkcijos: </w:t>
      </w:r>
    </w:p>
    <w:p w14:paraId="31379311" w14:textId="77777777" w:rsidR="0029341A" w:rsidRDefault="00121932">
      <w:pPr>
        <w:spacing w:line="360" w:lineRule="atLeast"/>
        <w:ind w:firstLine="720"/>
        <w:jc w:val="both"/>
        <w:rPr>
          <w:szCs w:val="24"/>
        </w:rPr>
      </w:pPr>
      <w:r>
        <w:rPr>
          <w:szCs w:val="24"/>
        </w:rPr>
        <w:t>18.2.1</w:t>
      </w:r>
      <w:r>
        <w:rPr>
          <w:szCs w:val="24"/>
        </w:rPr>
        <w:t>. rodiklių duomenų įvedimas;</w:t>
      </w:r>
    </w:p>
    <w:p w14:paraId="31379312" w14:textId="77777777" w:rsidR="0029341A" w:rsidRDefault="00121932">
      <w:pPr>
        <w:spacing w:line="360" w:lineRule="atLeast"/>
        <w:ind w:firstLine="720"/>
        <w:jc w:val="both"/>
        <w:rPr>
          <w:szCs w:val="24"/>
        </w:rPr>
      </w:pPr>
      <w:r>
        <w:rPr>
          <w:szCs w:val="24"/>
        </w:rPr>
        <w:t>18.2.2</w:t>
      </w:r>
      <w:r>
        <w:rPr>
          <w:szCs w:val="24"/>
        </w:rPr>
        <w:t>. aprašomųjų duomenų įvedimas;</w:t>
      </w:r>
    </w:p>
    <w:p w14:paraId="31379313" w14:textId="77777777" w:rsidR="0029341A" w:rsidRDefault="00121932">
      <w:pPr>
        <w:spacing w:line="360" w:lineRule="atLeast"/>
        <w:ind w:firstLine="720"/>
        <w:jc w:val="both"/>
        <w:rPr>
          <w:szCs w:val="24"/>
        </w:rPr>
      </w:pPr>
      <w:r>
        <w:rPr>
          <w:szCs w:val="24"/>
        </w:rPr>
        <w:t>18.2.3</w:t>
      </w:r>
      <w:r>
        <w:rPr>
          <w:szCs w:val="24"/>
        </w:rPr>
        <w:t>. statistinių duomenų įvedimas;</w:t>
      </w:r>
    </w:p>
    <w:p w14:paraId="31379314" w14:textId="77777777" w:rsidR="0029341A" w:rsidRDefault="00121932">
      <w:pPr>
        <w:spacing w:line="360" w:lineRule="atLeast"/>
        <w:ind w:firstLine="720"/>
        <w:jc w:val="both"/>
        <w:rPr>
          <w:szCs w:val="24"/>
        </w:rPr>
      </w:pPr>
      <w:r>
        <w:rPr>
          <w:szCs w:val="24"/>
        </w:rPr>
        <w:t>18.2.4</w:t>
      </w:r>
      <w:r>
        <w:rPr>
          <w:szCs w:val="24"/>
        </w:rPr>
        <w:t>. klasifikatorių duomenų įvedimas;</w:t>
      </w:r>
    </w:p>
    <w:p w14:paraId="31379315" w14:textId="77777777" w:rsidR="0029341A" w:rsidRDefault="00121932">
      <w:pPr>
        <w:spacing w:line="360" w:lineRule="atLeast"/>
        <w:ind w:firstLine="720"/>
        <w:jc w:val="both"/>
        <w:rPr>
          <w:szCs w:val="24"/>
        </w:rPr>
      </w:pPr>
      <w:r>
        <w:rPr>
          <w:szCs w:val="24"/>
        </w:rPr>
        <w:t>18.2.5</w:t>
      </w:r>
      <w:r>
        <w:rPr>
          <w:szCs w:val="24"/>
        </w:rPr>
        <w:t>. duomenų iš registrų, kitų informacinių sistemų ir duomenų šaltinių importas;</w:t>
      </w:r>
    </w:p>
    <w:p w14:paraId="31379316" w14:textId="77777777" w:rsidR="0029341A" w:rsidRDefault="00121932">
      <w:pPr>
        <w:spacing w:line="360" w:lineRule="atLeast"/>
        <w:ind w:firstLine="720"/>
        <w:jc w:val="both"/>
        <w:rPr>
          <w:szCs w:val="24"/>
        </w:rPr>
      </w:pPr>
      <w:r>
        <w:rPr>
          <w:szCs w:val="24"/>
        </w:rPr>
        <w:t>18.3</w:t>
      </w:r>
      <w:r>
        <w:rPr>
          <w:szCs w:val="24"/>
        </w:rPr>
        <w:t>. Duomenų saugojimo posistemio funkcijos:</w:t>
      </w:r>
    </w:p>
    <w:p w14:paraId="31379317" w14:textId="77777777" w:rsidR="0029341A" w:rsidRDefault="00121932">
      <w:pPr>
        <w:spacing w:line="360" w:lineRule="atLeast"/>
        <w:ind w:firstLine="720"/>
        <w:jc w:val="both"/>
        <w:rPr>
          <w:szCs w:val="24"/>
        </w:rPr>
      </w:pPr>
      <w:r>
        <w:rPr>
          <w:szCs w:val="24"/>
        </w:rPr>
        <w:t>18.3.1</w:t>
      </w:r>
      <w:r>
        <w:rPr>
          <w:szCs w:val="24"/>
        </w:rPr>
        <w:t>.  rodiklių duomenų i</w:t>
      </w:r>
      <w:r>
        <w:rPr>
          <w:szCs w:val="24"/>
        </w:rPr>
        <w:t>r informacijos apie rodiklius kaupimas ir saugojimas;</w:t>
      </w:r>
    </w:p>
    <w:p w14:paraId="31379318" w14:textId="77777777" w:rsidR="0029341A" w:rsidRDefault="00121932">
      <w:pPr>
        <w:spacing w:line="360" w:lineRule="atLeast"/>
        <w:ind w:firstLine="720"/>
        <w:jc w:val="both"/>
        <w:rPr>
          <w:szCs w:val="24"/>
        </w:rPr>
      </w:pPr>
      <w:r>
        <w:rPr>
          <w:szCs w:val="24"/>
        </w:rPr>
        <w:t>18.3.2</w:t>
      </w:r>
      <w:r>
        <w:rPr>
          <w:szCs w:val="24"/>
        </w:rPr>
        <w:t>. statistinių duomenų kaupimas ir saugojimas;</w:t>
      </w:r>
    </w:p>
    <w:p w14:paraId="31379319" w14:textId="77777777" w:rsidR="0029341A" w:rsidRDefault="00121932">
      <w:pPr>
        <w:spacing w:line="360" w:lineRule="atLeast"/>
        <w:ind w:firstLine="720"/>
        <w:jc w:val="both"/>
        <w:rPr>
          <w:szCs w:val="24"/>
        </w:rPr>
      </w:pPr>
      <w:r>
        <w:rPr>
          <w:szCs w:val="24"/>
        </w:rPr>
        <w:t>18.3.3</w:t>
      </w:r>
      <w:r>
        <w:rPr>
          <w:szCs w:val="24"/>
        </w:rPr>
        <w:t>. aprašomųjų duomenų kaupimas ir saugojimas;</w:t>
      </w:r>
    </w:p>
    <w:p w14:paraId="3137931A" w14:textId="77777777" w:rsidR="0029341A" w:rsidRDefault="00121932">
      <w:pPr>
        <w:spacing w:line="360" w:lineRule="atLeast"/>
        <w:ind w:firstLine="720"/>
        <w:jc w:val="both"/>
        <w:rPr>
          <w:szCs w:val="24"/>
        </w:rPr>
      </w:pPr>
      <w:r>
        <w:rPr>
          <w:szCs w:val="24"/>
        </w:rPr>
        <w:t>18.3.4</w:t>
      </w:r>
      <w:r>
        <w:rPr>
          <w:szCs w:val="24"/>
        </w:rPr>
        <w:t>. klasifikatorių duomenų kaupimas ir saugojimas;</w:t>
      </w:r>
    </w:p>
    <w:p w14:paraId="3137931B" w14:textId="77777777" w:rsidR="0029341A" w:rsidRDefault="00121932">
      <w:pPr>
        <w:spacing w:line="360" w:lineRule="atLeast"/>
        <w:ind w:firstLine="720"/>
        <w:jc w:val="both"/>
        <w:rPr>
          <w:szCs w:val="24"/>
        </w:rPr>
      </w:pPr>
      <w:r>
        <w:rPr>
          <w:szCs w:val="24"/>
        </w:rPr>
        <w:t>18.3.5</w:t>
      </w:r>
      <w:r>
        <w:rPr>
          <w:szCs w:val="24"/>
        </w:rPr>
        <w:t xml:space="preserve">. duomenų apie ŠVIS </w:t>
      </w:r>
      <w:r>
        <w:rPr>
          <w:szCs w:val="24"/>
        </w:rPr>
        <w:t>naudotojus ir jų teises kaupimas ir saugojimas;</w:t>
      </w:r>
    </w:p>
    <w:p w14:paraId="3137931C" w14:textId="77777777" w:rsidR="0029341A" w:rsidRDefault="00121932">
      <w:pPr>
        <w:spacing w:line="360" w:lineRule="atLeast"/>
        <w:ind w:firstLine="720"/>
        <w:jc w:val="both"/>
        <w:rPr>
          <w:szCs w:val="24"/>
        </w:rPr>
      </w:pPr>
      <w:r>
        <w:rPr>
          <w:szCs w:val="24"/>
        </w:rPr>
        <w:t>18.3.6</w:t>
      </w:r>
      <w:r>
        <w:rPr>
          <w:szCs w:val="24"/>
        </w:rPr>
        <w:t>. duomenų apie ŠVIS naudotojų veiklas kaupimas ir saugojimas;</w:t>
      </w:r>
    </w:p>
    <w:p w14:paraId="3137931D" w14:textId="77777777" w:rsidR="0029341A" w:rsidRDefault="00121932">
      <w:pPr>
        <w:spacing w:line="360" w:lineRule="atLeast"/>
        <w:ind w:firstLine="720"/>
        <w:jc w:val="both"/>
        <w:rPr>
          <w:szCs w:val="24"/>
        </w:rPr>
      </w:pPr>
      <w:r>
        <w:rPr>
          <w:szCs w:val="24"/>
        </w:rPr>
        <w:t>18.3.7</w:t>
      </w:r>
      <w:r>
        <w:rPr>
          <w:szCs w:val="24"/>
        </w:rPr>
        <w:t>. duomenų apie ŠVIS sisteminius įvykius kaupimas ir saugojimas;</w:t>
      </w:r>
    </w:p>
    <w:p w14:paraId="3137931E" w14:textId="77777777" w:rsidR="0029341A" w:rsidRDefault="00121932">
      <w:pPr>
        <w:spacing w:line="360" w:lineRule="atLeast"/>
        <w:ind w:firstLine="720"/>
        <w:jc w:val="both"/>
        <w:rPr>
          <w:szCs w:val="24"/>
        </w:rPr>
      </w:pPr>
      <w:r>
        <w:rPr>
          <w:szCs w:val="24"/>
        </w:rPr>
        <w:t>18.4</w:t>
      </w:r>
      <w:r>
        <w:rPr>
          <w:szCs w:val="24"/>
        </w:rPr>
        <w:t>. Duomenų apdorojimo posistemio funkcijos:</w:t>
      </w:r>
    </w:p>
    <w:p w14:paraId="3137931F" w14:textId="77777777" w:rsidR="0029341A" w:rsidRDefault="00121932">
      <w:pPr>
        <w:spacing w:line="360" w:lineRule="atLeast"/>
        <w:ind w:firstLine="720"/>
        <w:jc w:val="both"/>
        <w:rPr>
          <w:szCs w:val="24"/>
        </w:rPr>
      </w:pPr>
      <w:r>
        <w:rPr>
          <w:szCs w:val="24"/>
        </w:rPr>
        <w:t>18.4.1</w:t>
      </w:r>
      <w:r>
        <w:rPr>
          <w:szCs w:val="24"/>
        </w:rPr>
        <w:t>.</w:t>
      </w:r>
      <w:r>
        <w:rPr>
          <w:szCs w:val="24"/>
        </w:rPr>
        <w:t xml:space="preserve"> detaliųjų, statistinių duomenų ir rodiklių ryšių tvarkymas;</w:t>
      </w:r>
    </w:p>
    <w:p w14:paraId="31379320" w14:textId="77777777" w:rsidR="0029341A" w:rsidRDefault="00121932">
      <w:pPr>
        <w:spacing w:line="360" w:lineRule="atLeast"/>
        <w:ind w:firstLine="720"/>
        <w:jc w:val="both"/>
        <w:rPr>
          <w:szCs w:val="24"/>
        </w:rPr>
      </w:pPr>
      <w:r>
        <w:rPr>
          <w:szCs w:val="24"/>
        </w:rPr>
        <w:t>18.4.2</w:t>
      </w:r>
      <w:r>
        <w:rPr>
          <w:szCs w:val="24"/>
        </w:rPr>
        <w:t>. duomenų pateikimo struktūrų tvarkymas;</w:t>
      </w:r>
    </w:p>
    <w:p w14:paraId="31379321" w14:textId="77777777" w:rsidR="0029341A" w:rsidRDefault="00121932">
      <w:pPr>
        <w:spacing w:line="360" w:lineRule="atLeast"/>
        <w:ind w:firstLine="720"/>
        <w:jc w:val="both"/>
        <w:rPr>
          <w:szCs w:val="24"/>
        </w:rPr>
      </w:pPr>
      <w:r>
        <w:rPr>
          <w:szCs w:val="24"/>
        </w:rPr>
        <w:t>18.4.3</w:t>
      </w:r>
      <w:r>
        <w:rPr>
          <w:szCs w:val="24"/>
        </w:rPr>
        <w:t>. duomenų integravimas;</w:t>
      </w:r>
    </w:p>
    <w:p w14:paraId="31379322" w14:textId="77777777" w:rsidR="0029341A" w:rsidRDefault="00121932">
      <w:pPr>
        <w:spacing w:line="360" w:lineRule="atLeast"/>
        <w:ind w:firstLine="720"/>
        <w:jc w:val="both"/>
        <w:rPr>
          <w:szCs w:val="24"/>
        </w:rPr>
      </w:pPr>
      <w:r>
        <w:rPr>
          <w:szCs w:val="24"/>
        </w:rPr>
        <w:t>18.4.4</w:t>
      </w:r>
      <w:r>
        <w:rPr>
          <w:szCs w:val="24"/>
        </w:rPr>
        <w:t>. duomenų agregavimas;</w:t>
      </w:r>
    </w:p>
    <w:p w14:paraId="31379323" w14:textId="77777777" w:rsidR="0029341A" w:rsidRDefault="00121932">
      <w:pPr>
        <w:spacing w:line="360" w:lineRule="atLeast"/>
        <w:ind w:firstLine="720"/>
        <w:jc w:val="both"/>
        <w:rPr>
          <w:szCs w:val="24"/>
        </w:rPr>
      </w:pPr>
      <w:r>
        <w:rPr>
          <w:szCs w:val="24"/>
        </w:rPr>
        <w:t>18.5</w:t>
      </w:r>
      <w:r>
        <w:rPr>
          <w:szCs w:val="24"/>
        </w:rPr>
        <w:t>. Duomenų teikimo posistemio funkcijos:</w:t>
      </w:r>
    </w:p>
    <w:p w14:paraId="31379324" w14:textId="77777777" w:rsidR="0029341A" w:rsidRDefault="00121932">
      <w:pPr>
        <w:spacing w:line="360" w:lineRule="atLeast"/>
        <w:ind w:firstLine="720"/>
        <w:jc w:val="both"/>
        <w:rPr>
          <w:szCs w:val="24"/>
        </w:rPr>
      </w:pPr>
      <w:r>
        <w:rPr>
          <w:szCs w:val="24"/>
        </w:rPr>
        <w:t>18.5.1</w:t>
      </w:r>
      <w:r>
        <w:rPr>
          <w:szCs w:val="24"/>
        </w:rPr>
        <w:t xml:space="preserve">. duomenų teikimas </w:t>
      </w:r>
      <w:r>
        <w:rPr>
          <w:szCs w:val="24"/>
        </w:rPr>
        <w:t>ŠVIS naudotojams;</w:t>
      </w:r>
    </w:p>
    <w:p w14:paraId="31379325" w14:textId="77777777" w:rsidR="0029341A" w:rsidRDefault="00121932">
      <w:pPr>
        <w:spacing w:line="360" w:lineRule="atLeast"/>
        <w:ind w:firstLine="720"/>
        <w:jc w:val="both"/>
        <w:rPr>
          <w:szCs w:val="24"/>
        </w:rPr>
      </w:pPr>
      <w:r>
        <w:rPr>
          <w:szCs w:val="24"/>
        </w:rPr>
        <w:t>18.5.2</w:t>
      </w:r>
      <w:r>
        <w:rPr>
          <w:szCs w:val="24"/>
        </w:rPr>
        <w:t>. duomenų teikimas automatiniu būdu išorinėms informacinėms sistemoms;</w:t>
      </w:r>
    </w:p>
    <w:p w14:paraId="31379326" w14:textId="77777777" w:rsidR="0029341A" w:rsidRDefault="00121932">
      <w:pPr>
        <w:spacing w:line="360" w:lineRule="atLeast"/>
        <w:ind w:firstLine="720"/>
        <w:jc w:val="both"/>
        <w:rPr>
          <w:szCs w:val="24"/>
        </w:rPr>
      </w:pPr>
      <w:r>
        <w:rPr>
          <w:szCs w:val="24"/>
        </w:rPr>
        <w:t>18.5.3</w:t>
      </w:r>
      <w:r>
        <w:rPr>
          <w:szCs w:val="24"/>
        </w:rPr>
        <w:t>. tipinių statistinių ataskaitų formavimas.</w:t>
      </w:r>
    </w:p>
    <w:p w14:paraId="31379327" w14:textId="77777777" w:rsidR="0029341A" w:rsidRDefault="00121932">
      <w:pPr>
        <w:jc w:val="center"/>
        <w:rPr>
          <w:szCs w:val="24"/>
        </w:rPr>
      </w:pPr>
    </w:p>
    <w:p w14:paraId="31379328" w14:textId="77777777" w:rsidR="0029341A" w:rsidRDefault="00121932">
      <w:pPr>
        <w:jc w:val="center"/>
        <w:rPr>
          <w:b/>
          <w:bCs/>
          <w:caps/>
          <w:szCs w:val="24"/>
        </w:rPr>
      </w:pPr>
      <w:r>
        <w:rPr>
          <w:b/>
          <w:bCs/>
          <w:caps/>
          <w:szCs w:val="24"/>
        </w:rPr>
        <w:t>V</w:t>
      </w:r>
      <w:r>
        <w:rPr>
          <w:b/>
          <w:bCs/>
          <w:caps/>
          <w:szCs w:val="24"/>
        </w:rPr>
        <w:t xml:space="preserve"> SKYRIUS</w:t>
      </w:r>
    </w:p>
    <w:p w14:paraId="31379329" w14:textId="77777777" w:rsidR="0029341A" w:rsidRDefault="00121932">
      <w:pPr>
        <w:jc w:val="center"/>
        <w:rPr>
          <w:b/>
          <w:bCs/>
          <w:caps/>
          <w:szCs w:val="24"/>
        </w:rPr>
      </w:pPr>
      <w:r>
        <w:rPr>
          <w:b/>
          <w:bCs/>
          <w:caps/>
          <w:szCs w:val="24"/>
        </w:rPr>
        <w:t>DUOMENŲ teikimas IR pakartotinis teikimas, duomenų naudojimas</w:t>
      </w:r>
    </w:p>
    <w:p w14:paraId="3137932A" w14:textId="77777777" w:rsidR="0029341A" w:rsidRDefault="0029341A">
      <w:pPr>
        <w:jc w:val="center"/>
        <w:rPr>
          <w:b/>
          <w:bCs/>
          <w:caps/>
          <w:szCs w:val="24"/>
        </w:rPr>
      </w:pPr>
    </w:p>
    <w:p w14:paraId="3137932B" w14:textId="77777777" w:rsidR="0029341A" w:rsidRDefault="00121932">
      <w:pPr>
        <w:spacing w:line="360" w:lineRule="atLeast"/>
        <w:ind w:firstLine="720"/>
        <w:jc w:val="both"/>
        <w:rPr>
          <w:lang w:eastAsia="lt-LT"/>
        </w:rPr>
      </w:pPr>
      <w:r>
        <w:rPr>
          <w:lang w:eastAsia="lt-LT"/>
        </w:rPr>
        <w:t>19</w:t>
      </w:r>
      <w:r>
        <w:rPr>
          <w:lang w:eastAsia="lt-LT"/>
        </w:rPr>
        <w:t>. Duomenys yr</w:t>
      </w:r>
      <w:r>
        <w:rPr>
          <w:lang w:eastAsia="lt-LT"/>
        </w:rPr>
        <w:t>a vieši ir duomenų gavėjams teikiami neatlygintinai raštu arba elektroninėmis priemonėmis, sudarant pakartotinio duomenų naudojimo ir platinimo sąlygas. Asmens duomenų teikimo ir naudojimo reikalavimai nustatyti Asmens duomenų teisinės apsaugos įstatyme. S</w:t>
      </w:r>
      <w:r>
        <w:rPr>
          <w:lang w:eastAsia="lt-LT"/>
        </w:rPr>
        <w:t xml:space="preserve">tatistiniai duomenys teikiami ir naudojami pagal Lietuvos Respublikos statistikos įstatymą. </w:t>
      </w:r>
    </w:p>
    <w:p w14:paraId="3137932C" w14:textId="77777777" w:rsidR="0029341A" w:rsidRDefault="00121932">
      <w:pPr>
        <w:spacing w:line="360" w:lineRule="atLeast"/>
        <w:ind w:firstLine="720"/>
        <w:jc w:val="both"/>
        <w:rPr>
          <w:lang w:eastAsia="lt-LT"/>
        </w:rPr>
      </w:pPr>
      <w:r>
        <w:rPr>
          <w:lang w:eastAsia="lt-LT"/>
        </w:rPr>
        <w:t>20</w:t>
      </w:r>
      <w:r>
        <w:rPr>
          <w:lang w:eastAsia="lt-LT"/>
        </w:rPr>
        <w:t xml:space="preserve">. Duomenų gavėjai yra visi švietimo ir mokslo </w:t>
      </w:r>
      <w:proofErr w:type="spellStart"/>
      <w:r>
        <w:rPr>
          <w:lang w:eastAsia="lt-LT"/>
        </w:rPr>
        <w:t>stebėsenos</w:t>
      </w:r>
      <w:proofErr w:type="spellEnd"/>
      <w:r>
        <w:rPr>
          <w:lang w:eastAsia="lt-LT"/>
        </w:rPr>
        <w:t xml:space="preserve"> ir valdymo subjektai, nacionalinės žmogiškųjų išteklių </w:t>
      </w:r>
      <w:proofErr w:type="spellStart"/>
      <w:r>
        <w:rPr>
          <w:lang w:eastAsia="lt-LT"/>
        </w:rPr>
        <w:t>stebėsenos</w:t>
      </w:r>
      <w:proofErr w:type="spellEnd"/>
      <w:r>
        <w:rPr>
          <w:lang w:eastAsia="lt-LT"/>
        </w:rPr>
        <w:t xml:space="preserve"> vykdytojai, kiti juridiniai ir fiz</w:t>
      </w:r>
      <w:r>
        <w:rPr>
          <w:lang w:eastAsia="lt-LT"/>
        </w:rPr>
        <w:t>iniai asmenys, kurie reguliariai elektroninėmis priemonėmis gauna sugeneruotas tipines arba individualizuotas ŠVIS rodiklių ir su jais susijusių statistinių duomenų ataskaitas.</w:t>
      </w:r>
    </w:p>
    <w:p w14:paraId="3137932D" w14:textId="77777777" w:rsidR="0029341A" w:rsidRDefault="00121932">
      <w:pPr>
        <w:spacing w:line="360" w:lineRule="atLeast"/>
        <w:ind w:firstLine="720"/>
        <w:jc w:val="both"/>
        <w:rPr>
          <w:szCs w:val="24"/>
        </w:rPr>
      </w:pPr>
      <w:r>
        <w:rPr>
          <w:szCs w:val="24"/>
        </w:rPr>
        <w:t>21</w:t>
      </w:r>
      <w:r>
        <w:rPr>
          <w:szCs w:val="24"/>
        </w:rPr>
        <w:t xml:space="preserve">. Duomenys Europos Sąjungos valstybių narių ir (arba) Europos ekonominės </w:t>
      </w:r>
      <w:r>
        <w:rPr>
          <w:szCs w:val="24"/>
        </w:rPr>
        <w:t>erdvės valstybių, trečiųjų šalių fiziniams ir juridiniams asmenims, juridinio asmens statuso neturintiems subjektams, jų filialams ir atstovybėms teikiami Valstybės informacinių išteklių valdymo įstatymo nustatyta tvarka.</w:t>
      </w:r>
    </w:p>
    <w:p w14:paraId="3137932E" w14:textId="77777777" w:rsidR="0029341A" w:rsidRDefault="00121932">
      <w:pPr>
        <w:spacing w:line="360" w:lineRule="atLeast"/>
        <w:ind w:firstLine="720"/>
        <w:jc w:val="both"/>
        <w:rPr>
          <w:szCs w:val="24"/>
        </w:rPr>
      </w:pPr>
      <w:r>
        <w:rPr>
          <w:szCs w:val="24"/>
        </w:rPr>
        <w:t>22</w:t>
      </w:r>
      <w:r>
        <w:rPr>
          <w:szCs w:val="24"/>
        </w:rPr>
        <w:t>. Vienkartinio duomenų teiki</w:t>
      </w:r>
      <w:r>
        <w:rPr>
          <w:szCs w:val="24"/>
        </w:rPr>
        <w:t>mo atveju iš fizinio ar juridinio asmens gaunamas prašymas, kuriame nurodomas prašomų duomenų gavimo teisinis pagrindas, jų naudojimo tikslas, gavimo būdas, apimtis, teikiamų duomenų formatas. Duomenų aibė ir įrašų kiekis neribojamas. Duomenys parengiami i</w:t>
      </w:r>
      <w:r>
        <w:rPr>
          <w:szCs w:val="24"/>
        </w:rPr>
        <w:t>r pateikiami per 10 darbo dienų nuo prašymo pateikimo. Kai informacija teikiama daug kartų fiziniams ir juridiniams asmenims, turintiems teisę gauti duomenis, duomenys teikiami pagal sudarytas sutartis, kuriose nustatoma teikiamos informacijos apimtis, pra</w:t>
      </w:r>
      <w:r>
        <w:rPr>
          <w:szCs w:val="24"/>
        </w:rPr>
        <w:t>šomų duomenų gavimo teisinis pagrindas, naudojimo tikslas, duomenų teikimo būdas, teikiamų duomenų formatas, teikimo terminai, informavimo apie klaidų ištaisymą tvarka ir terminai, sutarties keitimo tvarka. Sutartys nesudaromos, kai duomenys teikiami regis</w:t>
      </w:r>
      <w:r>
        <w:rPr>
          <w:szCs w:val="24"/>
        </w:rPr>
        <w:t>trams ar informacinėms sistemoms, kurių tvarkytojas yra ITC.</w:t>
      </w:r>
    </w:p>
    <w:p w14:paraId="3137932F" w14:textId="77777777" w:rsidR="0029341A" w:rsidRDefault="00121932">
      <w:pPr>
        <w:suppressAutoHyphens/>
        <w:spacing w:line="360" w:lineRule="atLeast"/>
        <w:ind w:firstLine="720"/>
        <w:jc w:val="both"/>
        <w:textAlignment w:val="center"/>
        <w:rPr>
          <w:szCs w:val="24"/>
        </w:rPr>
      </w:pPr>
      <w:r>
        <w:rPr>
          <w:szCs w:val="24"/>
        </w:rPr>
        <w:t>23</w:t>
      </w:r>
      <w:r>
        <w:rPr>
          <w:szCs w:val="24"/>
        </w:rPr>
        <w:t>.  ŠVIS rodikliai skelbiami ŠVIS interneto svetainėje, o statistinė informacija, numatyta Oficialiosios statistikos darbų programoje, – ir Oficialiosios statistikos portale. Neteisingi, net</w:t>
      </w:r>
      <w:r>
        <w:rPr>
          <w:szCs w:val="24"/>
        </w:rPr>
        <w:t>ikslūs, neišsamūs duomenys gali būti taisomi ŠVIS tvarkytojo iniciatyva arba gavus duomenų gavėjo, susijusio registro, informacinės sistemos tvarkytojo, duomenų subjekto rašytinį prašymą ir jį pagrindžiančius dokumentus.</w:t>
      </w:r>
    </w:p>
    <w:p w14:paraId="31379330" w14:textId="77777777" w:rsidR="0029341A" w:rsidRDefault="00121932">
      <w:pPr>
        <w:suppressAutoHyphens/>
        <w:spacing w:line="360" w:lineRule="atLeast"/>
        <w:ind w:firstLine="720"/>
        <w:jc w:val="both"/>
        <w:textAlignment w:val="center"/>
        <w:rPr>
          <w:szCs w:val="24"/>
        </w:rPr>
      </w:pPr>
      <w:r>
        <w:rPr>
          <w:szCs w:val="24"/>
        </w:rPr>
        <w:t>24</w:t>
      </w:r>
      <w:r>
        <w:rPr>
          <w:szCs w:val="24"/>
        </w:rPr>
        <w:t>. Gavęs iš susijusio registro</w:t>
      </w:r>
      <w:r>
        <w:rPr>
          <w:szCs w:val="24"/>
        </w:rPr>
        <w:t>, informacinės sistemos tvarkytojo, duomenų subjekto informaciją apie perduotus neteisingus, netikslius, neišsamius duomenis ir ją pagrindžiančius dokumentus, ŠVIS tvarkytojas privalo per 5 darbo dienas nuo informacijos gavimo pateiktą informaciją patikrin</w:t>
      </w:r>
      <w:r>
        <w:rPr>
          <w:szCs w:val="24"/>
        </w:rPr>
        <w:t xml:space="preserve">ti ir, jeigu ji pasitvirtina, ištaisyti netikslumus. Apie ištaisytus įrašytus neteisingus, netikslius, neišsamius duomenis ŠVIS tvarkytojas ne vėliau kaip kitą darbo dieną po to, kai patvirtinama informacija apie duomenų neteisingumą, netikslumą ar </w:t>
      </w:r>
      <w:proofErr w:type="spellStart"/>
      <w:r>
        <w:rPr>
          <w:szCs w:val="24"/>
        </w:rPr>
        <w:t>neišsam</w:t>
      </w:r>
      <w:r>
        <w:rPr>
          <w:szCs w:val="24"/>
        </w:rPr>
        <w:t>umą</w:t>
      </w:r>
      <w:proofErr w:type="spellEnd"/>
      <w:r>
        <w:rPr>
          <w:szCs w:val="24"/>
        </w:rPr>
        <w:t>, neatlygintinai praneša elektroniniu būdu susijusio registro, informacinės sistemos tvarkytojui ir visiems gavėjams, kuriems buvo pateikti ir (ar) perduoti neteisingi, netikslūs, neišsamūs duomenys, ir duomenų subjektui.</w:t>
      </w:r>
    </w:p>
    <w:p w14:paraId="31379331" w14:textId="77777777" w:rsidR="0029341A" w:rsidRDefault="00121932">
      <w:pPr>
        <w:suppressAutoHyphens/>
        <w:spacing w:line="360" w:lineRule="atLeast"/>
        <w:ind w:firstLine="720"/>
        <w:jc w:val="both"/>
        <w:textAlignment w:val="center"/>
        <w:rPr>
          <w:szCs w:val="24"/>
        </w:rPr>
      </w:pPr>
      <w:r>
        <w:rPr>
          <w:szCs w:val="24"/>
        </w:rPr>
        <w:t>25</w:t>
      </w:r>
      <w:r>
        <w:rPr>
          <w:szCs w:val="24"/>
        </w:rPr>
        <w:t xml:space="preserve">. Publikuojant ar kitaip pakartotinai naudojant informacinės sistemos informaciją, būtina nurodyti duomenų paėmimo datą ir šaltinį – „Švietimo valdymo informacinė sistema“. </w:t>
      </w:r>
    </w:p>
    <w:p w14:paraId="31379332" w14:textId="77777777" w:rsidR="0029341A" w:rsidRDefault="00121932">
      <w:pPr>
        <w:tabs>
          <w:tab w:val="left" w:pos="8789"/>
        </w:tabs>
        <w:spacing w:line="360" w:lineRule="atLeast"/>
        <w:ind w:firstLine="720"/>
        <w:jc w:val="both"/>
        <w:rPr>
          <w:szCs w:val="24"/>
        </w:rPr>
      </w:pPr>
      <w:r>
        <w:rPr>
          <w:szCs w:val="24"/>
        </w:rPr>
        <w:t>26</w:t>
      </w:r>
      <w:r>
        <w:rPr>
          <w:szCs w:val="24"/>
        </w:rPr>
        <w:t>. Duomenų gavėjams duomenys teikiami tokio turinio ir formos, kurie ŠVIS jau</w:t>
      </w:r>
      <w:r>
        <w:rPr>
          <w:szCs w:val="24"/>
        </w:rPr>
        <w:t xml:space="preserve"> naudojami ir nereikia papildomai duomenų apdoroti. Kai ŠVIS teikiamų duomenų turinys ir forma neatitinka duomenų gavėjų poreikių, ŠVIS tvarkytojas atlieka poreikio analizę ir, gavęs ŠVIS valdytojo leidimą, per 30 kalendorinių dienų nuo jo gavimo sukuria g</w:t>
      </w:r>
      <w:r>
        <w:rPr>
          <w:szCs w:val="24"/>
        </w:rPr>
        <w:t>avėjo pageidavimą atitinkantį duomenų turinį ir formą.</w:t>
      </w:r>
    </w:p>
    <w:p w14:paraId="31379333" w14:textId="77777777" w:rsidR="0029341A" w:rsidRDefault="00121932">
      <w:pPr>
        <w:jc w:val="center"/>
        <w:rPr>
          <w:szCs w:val="24"/>
        </w:rPr>
      </w:pPr>
    </w:p>
    <w:p w14:paraId="31379334" w14:textId="77777777" w:rsidR="0029341A" w:rsidRDefault="00121932">
      <w:pPr>
        <w:jc w:val="center"/>
        <w:rPr>
          <w:b/>
          <w:lang w:eastAsia="lt-LT"/>
        </w:rPr>
      </w:pPr>
      <w:r>
        <w:rPr>
          <w:b/>
          <w:lang w:eastAsia="lt-LT"/>
        </w:rPr>
        <w:t>VI</w:t>
      </w:r>
      <w:r>
        <w:rPr>
          <w:b/>
          <w:lang w:eastAsia="lt-LT"/>
        </w:rPr>
        <w:t xml:space="preserve"> SKYRIUS</w:t>
      </w:r>
    </w:p>
    <w:p w14:paraId="31379335" w14:textId="77777777" w:rsidR="0029341A" w:rsidRDefault="00121932">
      <w:pPr>
        <w:jc w:val="center"/>
        <w:rPr>
          <w:b/>
          <w:lang w:eastAsia="lt-LT"/>
        </w:rPr>
      </w:pPr>
      <w:r>
        <w:rPr>
          <w:b/>
          <w:lang w:eastAsia="lt-LT"/>
        </w:rPr>
        <w:t>DUOMENŲ SAUGA</w:t>
      </w:r>
    </w:p>
    <w:p w14:paraId="31379336" w14:textId="77777777" w:rsidR="0029341A" w:rsidRDefault="0029341A">
      <w:pPr>
        <w:jc w:val="center"/>
        <w:rPr>
          <w:b/>
          <w:lang w:eastAsia="lt-LT"/>
        </w:rPr>
      </w:pPr>
    </w:p>
    <w:p w14:paraId="31379337" w14:textId="77777777" w:rsidR="0029341A" w:rsidRDefault="00121932">
      <w:pPr>
        <w:tabs>
          <w:tab w:val="left" w:pos="8789"/>
        </w:tabs>
        <w:spacing w:line="360" w:lineRule="atLeast"/>
        <w:ind w:firstLine="720"/>
        <w:jc w:val="both"/>
        <w:rPr>
          <w:szCs w:val="24"/>
        </w:rPr>
      </w:pPr>
      <w:r>
        <w:rPr>
          <w:szCs w:val="24"/>
        </w:rPr>
        <w:t>27</w:t>
      </w:r>
      <w:r>
        <w:rPr>
          <w:szCs w:val="24"/>
        </w:rPr>
        <w:t>. Už duomenų saugą pagal kompetenciją atsako ŠVIS valdytojas ir ŠVIS tvarkytojas.</w:t>
      </w:r>
    </w:p>
    <w:p w14:paraId="31379338" w14:textId="77777777" w:rsidR="0029341A" w:rsidRDefault="00121932">
      <w:pPr>
        <w:suppressAutoHyphens/>
        <w:spacing w:line="360" w:lineRule="atLeast"/>
        <w:ind w:firstLine="720"/>
        <w:jc w:val="both"/>
        <w:textAlignment w:val="center"/>
        <w:rPr>
          <w:szCs w:val="24"/>
        </w:rPr>
      </w:pPr>
      <w:r>
        <w:rPr>
          <w:szCs w:val="24"/>
        </w:rPr>
        <w:t>28</w:t>
      </w:r>
      <w:r>
        <w:rPr>
          <w:szCs w:val="24"/>
        </w:rPr>
        <w:t xml:space="preserve">. ŠVIS tvarkytojas duomenų saugaus tvarkymo reikalavimų įgyvendinimą </w:t>
      </w:r>
      <w:r>
        <w:rPr>
          <w:szCs w:val="24"/>
        </w:rPr>
        <w:t>užtikrina vadovaudamasis:</w:t>
      </w:r>
    </w:p>
    <w:p w14:paraId="31379339" w14:textId="77777777" w:rsidR="0029341A" w:rsidRDefault="00121932">
      <w:pPr>
        <w:spacing w:line="360" w:lineRule="atLeast"/>
        <w:ind w:firstLine="720"/>
        <w:jc w:val="both"/>
        <w:rPr>
          <w:szCs w:val="24"/>
        </w:rPr>
      </w:pPr>
      <w:r>
        <w:rPr>
          <w:szCs w:val="24"/>
        </w:rPr>
        <w:t>28.1</w:t>
      </w:r>
      <w:r>
        <w:rPr>
          <w:szCs w:val="24"/>
        </w:rPr>
        <w:t>. Valstybės informacinių išteklių valdymo įstatymu;</w:t>
      </w:r>
    </w:p>
    <w:p w14:paraId="3137933A" w14:textId="77777777" w:rsidR="0029341A" w:rsidRDefault="00121932">
      <w:pPr>
        <w:spacing w:line="360" w:lineRule="atLeast"/>
        <w:ind w:firstLine="720"/>
        <w:jc w:val="both"/>
        <w:rPr>
          <w:szCs w:val="24"/>
        </w:rPr>
      </w:pPr>
      <w:r>
        <w:rPr>
          <w:szCs w:val="24"/>
        </w:rPr>
        <w:t>28.2</w:t>
      </w:r>
      <w:r>
        <w:rPr>
          <w:szCs w:val="24"/>
        </w:rPr>
        <w:t>. Bendrųjų elektroninės informacijos saugos reikalavimų aprašu, Saugos dokumentų turinio gairių aprašu ir Valstybės informacinių sistemų, registrų ir kitų informaci</w:t>
      </w:r>
      <w:r>
        <w:rPr>
          <w:szCs w:val="24"/>
        </w:rPr>
        <w:t>nių sistemų klasifikavimo ir elektroninės informacijos svarbos nustatymo gairių aprašu, patvirtintais Lietuvos Respublikos Vyriausybės 2013 m. liepos 24 d. nutarimu Nr. 716 „Dėl Bendrųjų elektroninės informacijos saugos reikalavimų aprašo, Saugos dokumentų</w:t>
      </w:r>
      <w:r>
        <w:rPr>
          <w:szCs w:val="24"/>
        </w:rPr>
        <w:t xml:space="preserve"> turinio gairių aprašo ir Valstybės informacinių sistemų, registrų ir kitų informacinių sistemų klasifikavimo ir elektroninės informacijos svarbos nustatymo gairių aprašo patvirtinimo“;</w:t>
      </w:r>
    </w:p>
    <w:p w14:paraId="3137933B" w14:textId="77777777" w:rsidR="0029341A" w:rsidRDefault="00121932">
      <w:pPr>
        <w:spacing w:line="360" w:lineRule="atLeast"/>
        <w:ind w:firstLine="720"/>
        <w:jc w:val="both"/>
        <w:rPr>
          <w:szCs w:val="24"/>
        </w:rPr>
      </w:pPr>
      <w:r>
        <w:rPr>
          <w:szCs w:val="24"/>
        </w:rPr>
        <w:t>28.3</w:t>
      </w:r>
      <w:r>
        <w:rPr>
          <w:szCs w:val="24"/>
        </w:rPr>
        <w:t>. Valstybinės duomenų apsaugos inspekcijos direktoriaus patvir</w:t>
      </w:r>
      <w:r>
        <w:rPr>
          <w:szCs w:val="24"/>
        </w:rPr>
        <w:t>tintais Bendraisiais reikalavimais organizacinėms ir techninėms asmens duomenų saugumo priemonėms;</w:t>
      </w:r>
    </w:p>
    <w:p w14:paraId="3137933C" w14:textId="77777777" w:rsidR="0029341A" w:rsidRDefault="00121932">
      <w:pPr>
        <w:spacing w:line="360" w:lineRule="atLeast"/>
        <w:ind w:firstLine="720"/>
        <w:jc w:val="both"/>
        <w:rPr>
          <w:szCs w:val="24"/>
        </w:rPr>
      </w:pPr>
      <w:r>
        <w:rPr>
          <w:szCs w:val="24"/>
        </w:rPr>
        <w:t>28.4</w:t>
      </w:r>
      <w:r>
        <w:rPr>
          <w:szCs w:val="24"/>
        </w:rPr>
        <w:t>. LST ISO/IEC 27002:2014, LST ISO/IEC 27001:2013 ir kitais Lietuvos ir tarptautiniais grupės „Informacijos technologija. Saugumo metodai“ standartais</w:t>
      </w:r>
      <w:r>
        <w:rPr>
          <w:szCs w:val="24"/>
        </w:rPr>
        <w:t>, kuriuose nustatomas saugus duomenų tvarkymas;</w:t>
      </w:r>
    </w:p>
    <w:p w14:paraId="3137933D" w14:textId="77777777" w:rsidR="0029341A" w:rsidRDefault="00121932">
      <w:pPr>
        <w:spacing w:line="360" w:lineRule="atLeast"/>
        <w:ind w:firstLine="720"/>
        <w:jc w:val="both"/>
        <w:rPr>
          <w:szCs w:val="24"/>
        </w:rPr>
      </w:pPr>
      <w:r>
        <w:rPr>
          <w:szCs w:val="24"/>
        </w:rPr>
        <w:t>28.5</w:t>
      </w:r>
      <w:r>
        <w:rPr>
          <w:szCs w:val="24"/>
        </w:rPr>
        <w:t>. vidaus reikalų ministro patvirtintais Techniniais valstybės registrų (kadastrų), žinybinių registrų, valstybės informacinių sistemų ir kitų informacinių sistemų elektroninės informacijos saugos reik</w:t>
      </w:r>
      <w:r>
        <w:rPr>
          <w:szCs w:val="24"/>
        </w:rPr>
        <w:t>alavimais;</w:t>
      </w:r>
    </w:p>
    <w:p w14:paraId="3137933E" w14:textId="77777777" w:rsidR="0029341A" w:rsidRDefault="00121932">
      <w:pPr>
        <w:spacing w:line="360" w:lineRule="atLeast"/>
        <w:ind w:firstLine="720"/>
        <w:jc w:val="both"/>
        <w:rPr>
          <w:szCs w:val="24"/>
        </w:rPr>
      </w:pPr>
      <w:r>
        <w:rPr>
          <w:szCs w:val="24"/>
        </w:rPr>
        <w:t>28.6</w:t>
      </w:r>
      <w:r>
        <w:rPr>
          <w:szCs w:val="24"/>
        </w:rPr>
        <w:t>. Švietimo valdymo informacinės sistemos duomenų saugos nuostatais;</w:t>
      </w:r>
    </w:p>
    <w:p w14:paraId="3137933F" w14:textId="77777777" w:rsidR="0029341A" w:rsidRDefault="00121932">
      <w:pPr>
        <w:spacing w:line="360" w:lineRule="atLeast"/>
        <w:ind w:firstLine="720"/>
        <w:jc w:val="both"/>
        <w:rPr>
          <w:szCs w:val="24"/>
        </w:rPr>
      </w:pPr>
      <w:r>
        <w:rPr>
          <w:szCs w:val="24"/>
        </w:rPr>
        <w:t>28.7</w:t>
      </w:r>
      <w:r>
        <w:rPr>
          <w:szCs w:val="24"/>
        </w:rPr>
        <w:t>. Švietimo valdymo informacinės sistemos saugaus elektroninės informacijos tvarkymo taisyklėmis;</w:t>
      </w:r>
    </w:p>
    <w:p w14:paraId="31379340" w14:textId="77777777" w:rsidR="0029341A" w:rsidRDefault="00121932">
      <w:pPr>
        <w:spacing w:line="360" w:lineRule="atLeast"/>
        <w:ind w:firstLine="720"/>
        <w:jc w:val="both"/>
        <w:rPr>
          <w:szCs w:val="24"/>
        </w:rPr>
      </w:pPr>
      <w:r>
        <w:rPr>
          <w:szCs w:val="24"/>
        </w:rPr>
        <w:t>28.8</w:t>
      </w:r>
      <w:r>
        <w:rPr>
          <w:szCs w:val="24"/>
        </w:rPr>
        <w:t>. Švietimo valdymo informacinės sistemos veiklos tęstinu</w:t>
      </w:r>
      <w:r>
        <w:rPr>
          <w:szCs w:val="24"/>
        </w:rPr>
        <w:t>mo valdymo planu;</w:t>
      </w:r>
    </w:p>
    <w:p w14:paraId="31379341" w14:textId="77777777" w:rsidR="0029341A" w:rsidRDefault="00121932">
      <w:pPr>
        <w:spacing w:line="360" w:lineRule="atLeast"/>
        <w:ind w:firstLine="720"/>
        <w:jc w:val="both"/>
        <w:rPr>
          <w:szCs w:val="24"/>
        </w:rPr>
      </w:pPr>
      <w:r>
        <w:rPr>
          <w:szCs w:val="24"/>
        </w:rPr>
        <w:t>28.9</w:t>
      </w:r>
      <w:r>
        <w:rPr>
          <w:szCs w:val="24"/>
        </w:rPr>
        <w:t>. Švietimo valdymo informacinės sistemos naudotojų administravimo taisyklėmis.</w:t>
      </w:r>
    </w:p>
    <w:p w14:paraId="31379342" w14:textId="77777777" w:rsidR="0029341A" w:rsidRDefault="00121932">
      <w:pPr>
        <w:tabs>
          <w:tab w:val="left" w:pos="8789"/>
        </w:tabs>
        <w:spacing w:line="360" w:lineRule="atLeast"/>
        <w:ind w:firstLine="720"/>
        <w:jc w:val="both"/>
        <w:rPr>
          <w:szCs w:val="24"/>
        </w:rPr>
      </w:pPr>
      <w:r>
        <w:rPr>
          <w:szCs w:val="24"/>
        </w:rPr>
        <w:t>29</w:t>
      </w:r>
      <w:r>
        <w:rPr>
          <w:szCs w:val="24"/>
        </w:rPr>
        <w:t>. Už duomenų saugos dokumentuose nustatytų reikalavimų pažeidimus atsako ŠVIS valdytojas, ŠVIS tvarkytojas ir ŠVIS naudotojai.</w:t>
      </w:r>
    </w:p>
    <w:p w14:paraId="31379343" w14:textId="77777777" w:rsidR="0029341A" w:rsidRDefault="00121932">
      <w:pPr>
        <w:tabs>
          <w:tab w:val="left" w:pos="8789"/>
        </w:tabs>
        <w:spacing w:line="360" w:lineRule="atLeast"/>
        <w:ind w:firstLine="720"/>
        <w:jc w:val="both"/>
        <w:rPr>
          <w:szCs w:val="24"/>
        </w:rPr>
      </w:pPr>
      <w:r>
        <w:rPr>
          <w:szCs w:val="24"/>
        </w:rPr>
        <w:t>30</w:t>
      </w:r>
      <w:r>
        <w:rPr>
          <w:szCs w:val="24"/>
        </w:rPr>
        <w:t>. Asmens d</w:t>
      </w:r>
      <w:r>
        <w:rPr>
          <w:szCs w:val="24"/>
        </w:rPr>
        <w:t xml:space="preserve">uomenys ŠVIS duomenų bazėse saugomi 75 metus. Pasibaigus šiam terminui, </w:t>
      </w:r>
      <w:r>
        <w:rPr>
          <w:bCs/>
          <w:szCs w:val="24"/>
        </w:rPr>
        <w:t>duomenys iš ŠVIS duomenų bazių ne vėliau kaip per 5 darbo dienas</w:t>
      </w:r>
      <w:r>
        <w:rPr>
          <w:szCs w:val="24"/>
        </w:rPr>
        <w:t xml:space="preserve"> perkeliami į ŠVIS </w:t>
      </w:r>
      <w:r>
        <w:rPr>
          <w:bCs/>
          <w:szCs w:val="24"/>
        </w:rPr>
        <w:t>duomenų bazių</w:t>
      </w:r>
      <w:r>
        <w:rPr>
          <w:szCs w:val="24"/>
        </w:rPr>
        <w:t xml:space="preserve"> archyvą ir saugomi 10 metų, </w:t>
      </w:r>
      <w:r>
        <w:rPr>
          <w:bCs/>
          <w:szCs w:val="24"/>
        </w:rPr>
        <w:t>o paskui</w:t>
      </w:r>
      <w:r>
        <w:rPr>
          <w:szCs w:val="24"/>
        </w:rPr>
        <w:t xml:space="preserve"> sunaikinami Lietuvos Respublikos dokumentų ir arch</w:t>
      </w:r>
      <w:r>
        <w:rPr>
          <w:szCs w:val="24"/>
        </w:rPr>
        <w:t>yvų įstatymo nustatyta tvarka. Nuasmeninti asmens statistiniai duomenys ir rodikliai saugomi neterminuotai.</w:t>
      </w:r>
    </w:p>
    <w:p w14:paraId="31379344" w14:textId="77777777" w:rsidR="0029341A" w:rsidRDefault="00121932">
      <w:pPr>
        <w:suppressAutoHyphens/>
        <w:spacing w:line="360" w:lineRule="atLeast"/>
        <w:ind w:firstLine="720"/>
        <w:jc w:val="both"/>
        <w:rPr>
          <w:color w:val="000000"/>
          <w:szCs w:val="24"/>
        </w:rPr>
      </w:pPr>
      <w:r>
        <w:rPr>
          <w:color w:val="000000"/>
          <w:szCs w:val="24"/>
        </w:rPr>
        <w:t>31</w:t>
      </w:r>
      <w:r>
        <w:rPr>
          <w:color w:val="000000"/>
          <w:szCs w:val="24"/>
        </w:rPr>
        <w:t xml:space="preserve">. ŠVIS tvarkytojo darbuotojai, kurie tvarko asmens duomenis, privalo saugoti asmens duomenų paslaptį. Ši pareiga ir atsakomybė galioja ir </w:t>
      </w:r>
      <w:r>
        <w:rPr>
          <w:color w:val="000000"/>
          <w:szCs w:val="24"/>
        </w:rPr>
        <w:t>pasitraukus iš tarnybos, perėjus dirbti į kitas pareigas arba pasibaigus darbo ar sutartiniams santykiams su ŠVIS tvarkytoju.</w:t>
      </w:r>
    </w:p>
    <w:p w14:paraId="31379345" w14:textId="77777777" w:rsidR="0029341A" w:rsidRDefault="00121932">
      <w:pPr>
        <w:jc w:val="center"/>
        <w:rPr>
          <w:b/>
          <w:bCs/>
          <w:caps/>
          <w:szCs w:val="24"/>
        </w:rPr>
      </w:pPr>
    </w:p>
    <w:p w14:paraId="31379346" w14:textId="77777777" w:rsidR="0029341A" w:rsidRDefault="00121932">
      <w:pPr>
        <w:jc w:val="center"/>
        <w:rPr>
          <w:b/>
          <w:bCs/>
          <w:caps/>
          <w:szCs w:val="24"/>
        </w:rPr>
      </w:pPr>
      <w:r>
        <w:rPr>
          <w:b/>
          <w:bCs/>
          <w:caps/>
          <w:szCs w:val="24"/>
        </w:rPr>
        <w:t>VII</w:t>
      </w:r>
      <w:r>
        <w:rPr>
          <w:b/>
          <w:bCs/>
          <w:caps/>
          <w:szCs w:val="24"/>
        </w:rPr>
        <w:t xml:space="preserve"> SKYRIUS</w:t>
      </w:r>
    </w:p>
    <w:p w14:paraId="31379347" w14:textId="77777777" w:rsidR="0029341A" w:rsidRDefault="00121932">
      <w:pPr>
        <w:jc w:val="center"/>
        <w:rPr>
          <w:b/>
          <w:bCs/>
          <w:caps/>
          <w:szCs w:val="24"/>
        </w:rPr>
      </w:pPr>
      <w:r>
        <w:rPr>
          <w:b/>
          <w:bCs/>
          <w:caps/>
          <w:szCs w:val="24"/>
        </w:rPr>
        <w:t>ŠVIS FINANSAVIMAS</w:t>
      </w:r>
    </w:p>
    <w:p w14:paraId="31379348" w14:textId="77777777" w:rsidR="0029341A" w:rsidRDefault="0029341A">
      <w:pPr>
        <w:jc w:val="center"/>
        <w:rPr>
          <w:szCs w:val="24"/>
        </w:rPr>
      </w:pPr>
    </w:p>
    <w:p w14:paraId="31379349" w14:textId="77777777" w:rsidR="0029341A" w:rsidRDefault="00121932">
      <w:pPr>
        <w:spacing w:line="360" w:lineRule="atLeast"/>
        <w:ind w:firstLine="720"/>
        <w:jc w:val="both"/>
        <w:rPr>
          <w:szCs w:val="24"/>
        </w:rPr>
      </w:pPr>
      <w:r>
        <w:rPr>
          <w:szCs w:val="24"/>
        </w:rPr>
        <w:t>32</w:t>
      </w:r>
      <w:r>
        <w:rPr>
          <w:szCs w:val="24"/>
        </w:rPr>
        <w:t xml:space="preserve">. ŠVIS kūrimas, tvarkymas, modernizavimas ir priežiūra finansuojami Lietuvos </w:t>
      </w:r>
      <w:r>
        <w:rPr>
          <w:szCs w:val="24"/>
        </w:rPr>
        <w:t>Respublikos valstybės biudžeto ir kitų finansavimo šaltinių lėšomis.</w:t>
      </w:r>
    </w:p>
    <w:p w14:paraId="3137934A" w14:textId="77777777" w:rsidR="0029341A" w:rsidRDefault="00121932">
      <w:pPr>
        <w:jc w:val="center"/>
        <w:rPr>
          <w:szCs w:val="24"/>
        </w:rPr>
      </w:pPr>
    </w:p>
    <w:p w14:paraId="3137934B" w14:textId="77777777" w:rsidR="0029341A" w:rsidRDefault="00121932">
      <w:pPr>
        <w:jc w:val="center"/>
        <w:rPr>
          <w:b/>
          <w:bCs/>
          <w:caps/>
          <w:szCs w:val="24"/>
        </w:rPr>
      </w:pPr>
      <w:r>
        <w:rPr>
          <w:b/>
          <w:bCs/>
          <w:caps/>
          <w:szCs w:val="24"/>
        </w:rPr>
        <w:t>VIII</w:t>
      </w:r>
      <w:r>
        <w:rPr>
          <w:b/>
          <w:bCs/>
          <w:caps/>
          <w:szCs w:val="24"/>
        </w:rPr>
        <w:t xml:space="preserve"> SKYRIUS</w:t>
      </w:r>
    </w:p>
    <w:p w14:paraId="3137934C" w14:textId="77777777" w:rsidR="0029341A" w:rsidRDefault="00121932">
      <w:pPr>
        <w:jc w:val="center"/>
        <w:rPr>
          <w:b/>
          <w:bCs/>
          <w:caps/>
          <w:szCs w:val="24"/>
        </w:rPr>
      </w:pPr>
      <w:r>
        <w:rPr>
          <w:b/>
          <w:bCs/>
          <w:caps/>
          <w:szCs w:val="24"/>
        </w:rPr>
        <w:t>ŠVIS MoDERNIZAVIMAS IR LIKVIDAVIMAS</w:t>
      </w:r>
    </w:p>
    <w:p w14:paraId="3137934D" w14:textId="77777777" w:rsidR="0029341A" w:rsidRDefault="0029341A">
      <w:pPr>
        <w:jc w:val="center"/>
        <w:rPr>
          <w:szCs w:val="24"/>
        </w:rPr>
      </w:pPr>
    </w:p>
    <w:p w14:paraId="3137934E" w14:textId="77777777" w:rsidR="0029341A" w:rsidRDefault="00121932">
      <w:pPr>
        <w:spacing w:line="360" w:lineRule="atLeast"/>
        <w:ind w:firstLine="720"/>
        <w:jc w:val="both"/>
        <w:rPr>
          <w:szCs w:val="24"/>
        </w:rPr>
      </w:pPr>
      <w:r>
        <w:rPr>
          <w:szCs w:val="24"/>
        </w:rPr>
        <w:t>33</w:t>
      </w:r>
      <w:r>
        <w:rPr>
          <w:szCs w:val="24"/>
        </w:rPr>
        <w:t>. ŠVIS modernizuojama ir likviduojama vadovaujantis Valstybės informacinių išteklių valdymo įstatyme ir Valstybės informacin</w:t>
      </w:r>
      <w:r>
        <w:rPr>
          <w:szCs w:val="24"/>
        </w:rPr>
        <w:t>ių sistemų steigimo, kūrimo, modernizavimo ir likvidavimo tvarkos apraše</w:t>
      </w:r>
      <w:r>
        <w:rPr>
          <w:bCs/>
          <w:szCs w:val="24"/>
        </w:rPr>
        <w:t xml:space="preserve"> </w:t>
      </w:r>
      <w:r>
        <w:rPr>
          <w:szCs w:val="24"/>
        </w:rPr>
        <w:t>nustatyta tvarka.</w:t>
      </w:r>
    </w:p>
    <w:p w14:paraId="3137934F" w14:textId="77777777" w:rsidR="0029341A" w:rsidRDefault="00121932">
      <w:pPr>
        <w:spacing w:line="360" w:lineRule="atLeast"/>
        <w:ind w:firstLine="720"/>
        <w:jc w:val="both"/>
        <w:rPr>
          <w:szCs w:val="24"/>
        </w:rPr>
      </w:pPr>
      <w:r>
        <w:rPr>
          <w:szCs w:val="24"/>
        </w:rPr>
        <w:t>34</w:t>
      </w:r>
      <w:r>
        <w:rPr>
          <w:szCs w:val="24"/>
        </w:rPr>
        <w:t>. Likviduojamos ŠVIS duomenys perduodami Lietuvos Respublikos dokumentų ir archyvų įstatyme nustatyta tvarka kitai informacinei sistemai arba valstybiniam arch</w:t>
      </w:r>
      <w:r>
        <w:rPr>
          <w:szCs w:val="24"/>
        </w:rPr>
        <w:t>yvui.</w:t>
      </w:r>
    </w:p>
    <w:p w14:paraId="31379350" w14:textId="77777777" w:rsidR="0029341A" w:rsidRDefault="00121932">
      <w:pPr>
        <w:jc w:val="center"/>
        <w:rPr>
          <w:szCs w:val="24"/>
        </w:rPr>
      </w:pPr>
    </w:p>
    <w:p w14:paraId="31379351" w14:textId="77777777" w:rsidR="0029341A" w:rsidRDefault="00121932">
      <w:pPr>
        <w:jc w:val="center"/>
        <w:rPr>
          <w:b/>
          <w:bCs/>
          <w:caps/>
          <w:szCs w:val="24"/>
        </w:rPr>
      </w:pPr>
      <w:r>
        <w:rPr>
          <w:b/>
          <w:bCs/>
          <w:caps/>
          <w:szCs w:val="24"/>
        </w:rPr>
        <w:t>IX</w:t>
      </w:r>
      <w:r>
        <w:rPr>
          <w:b/>
          <w:bCs/>
          <w:caps/>
          <w:szCs w:val="24"/>
        </w:rPr>
        <w:t xml:space="preserve"> SKYRIUS</w:t>
      </w:r>
    </w:p>
    <w:p w14:paraId="31379352" w14:textId="77777777" w:rsidR="0029341A" w:rsidRDefault="00121932">
      <w:pPr>
        <w:jc w:val="center"/>
        <w:rPr>
          <w:b/>
          <w:bCs/>
          <w:caps/>
          <w:szCs w:val="24"/>
        </w:rPr>
      </w:pPr>
      <w:r>
        <w:rPr>
          <w:b/>
          <w:bCs/>
          <w:caps/>
          <w:szCs w:val="24"/>
        </w:rPr>
        <w:t>BAIGIAMOSIOS NUOSTATOS</w:t>
      </w:r>
    </w:p>
    <w:p w14:paraId="31379353" w14:textId="77777777" w:rsidR="0029341A" w:rsidRDefault="0029341A">
      <w:pPr>
        <w:jc w:val="center"/>
        <w:rPr>
          <w:b/>
          <w:bCs/>
          <w:caps/>
          <w:szCs w:val="24"/>
        </w:rPr>
      </w:pPr>
    </w:p>
    <w:p w14:paraId="31379354" w14:textId="77777777" w:rsidR="0029341A" w:rsidRDefault="00121932">
      <w:pPr>
        <w:spacing w:line="360" w:lineRule="atLeast"/>
        <w:ind w:firstLine="720"/>
        <w:jc w:val="both"/>
        <w:rPr>
          <w:szCs w:val="24"/>
        </w:rPr>
      </w:pPr>
      <w:r>
        <w:rPr>
          <w:szCs w:val="24"/>
        </w:rPr>
        <w:t>35</w:t>
      </w:r>
      <w:r>
        <w:rPr>
          <w:szCs w:val="24"/>
        </w:rPr>
        <w:t>. Duomenų subjektų teisės, susijusios su informavimu apie jų asmens duomenų tvarkymą, susipažinimu su tvarkomais jų asmens duomenimis, nesutikimu, kad jų duomenys būtų tvarkomi, ir reikalavimu ištaisyti</w:t>
      </w:r>
      <w:r>
        <w:rPr>
          <w:szCs w:val="24"/>
        </w:rPr>
        <w:t>, sunaikinti jų asmens duomenis arba sustabdyti, išskyrus saugojimą, jų asmens duomenų tvarkymo veiksmus, kai duomenys tvarkomi ne pagal Asmens duomenų teisinės apsaugos įstatymo nuostatas, įgyvendinamos vadovaujantis Asmens duomenų teisinės apsaugos įstat</w:t>
      </w:r>
      <w:r>
        <w:rPr>
          <w:szCs w:val="24"/>
        </w:rPr>
        <w:t xml:space="preserve">ymu: </w:t>
      </w:r>
    </w:p>
    <w:p w14:paraId="31379355" w14:textId="77777777" w:rsidR="0029341A" w:rsidRDefault="00121932">
      <w:pPr>
        <w:spacing w:line="360" w:lineRule="atLeast"/>
        <w:ind w:firstLine="720"/>
        <w:jc w:val="both"/>
        <w:rPr>
          <w:szCs w:val="24"/>
        </w:rPr>
      </w:pPr>
      <w:r>
        <w:rPr>
          <w:szCs w:val="24"/>
        </w:rPr>
        <w:t>35.1</w:t>
      </w:r>
      <w:r>
        <w:rPr>
          <w:szCs w:val="24"/>
        </w:rPr>
        <w:t>.</w:t>
      </w:r>
      <w:r>
        <w:rPr>
          <w:szCs w:val="24"/>
        </w:rPr>
        <w:tab/>
        <w:t>Duomenų subjektas, pateikęs asmeniškai, paštu ar elektroninių ryšių priemonėmis ITC rašytinį prašymą ir patvirtinęs savo tapatybę, turi teisę susipažinti su ŠVIS tvarkomais jo asmens duomenimis ir gauti informaciją, iš kokių šaltinių ir kokie</w:t>
      </w:r>
      <w:r>
        <w:rPr>
          <w:szCs w:val="24"/>
        </w:rPr>
        <w:t xml:space="preserve"> ŠVIS tvarkomi jo asmens duomenys surinkti, kokiu tikslu jie tvarkomi, kokiems duomenų gavėjams teikiami ir buvo pateikti per pastarųjų vienų metų laikotarpį. Duomenų subjektui prašoma informacija pateikiama ne vėliau kaip per 30 kalendorinių dienų nuo duo</w:t>
      </w:r>
      <w:r>
        <w:rPr>
          <w:szCs w:val="24"/>
        </w:rPr>
        <w:t>menų subjekto rašytinio prašymo gavimo ITC.</w:t>
      </w:r>
    </w:p>
    <w:p w14:paraId="31379356" w14:textId="77777777" w:rsidR="0029341A" w:rsidRDefault="00121932">
      <w:pPr>
        <w:spacing w:line="360" w:lineRule="atLeast"/>
        <w:ind w:firstLine="720"/>
        <w:jc w:val="both"/>
        <w:rPr>
          <w:szCs w:val="24"/>
        </w:rPr>
      </w:pPr>
      <w:r>
        <w:rPr>
          <w:szCs w:val="24"/>
        </w:rPr>
        <w:t>35.2</w:t>
      </w:r>
      <w:r>
        <w:rPr>
          <w:szCs w:val="24"/>
        </w:rPr>
        <w:t>.</w:t>
      </w:r>
      <w:r>
        <w:rPr>
          <w:szCs w:val="24"/>
        </w:rPr>
        <w:tab/>
        <w:t xml:space="preserve">Jeigu duomenų subjektas, susipažinęs su ŠVIS tvarkomais savo asmens duomenimis, nustato, kad ŠVIS tvarkomi jo asmens duomenys yra neteisingi, netikslūs ar neišsamūs, jis turi teisę asmeniškai, paštu ar </w:t>
      </w:r>
      <w:r>
        <w:rPr>
          <w:szCs w:val="24"/>
        </w:rPr>
        <w:t xml:space="preserve">elektroninių ryšių priemonėmis pateikti rašytinį prašymą, pagrindžiantį duomenų neteisingumą, netikslumą ar </w:t>
      </w:r>
      <w:proofErr w:type="spellStart"/>
      <w:r>
        <w:rPr>
          <w:szCs w:val="24"/>
        </w:rPr>
        <w:t>neišsamumą</w:t>
      </w:r>
      <w:proofErr w:type="spellEnd"/>
      <w:r>
        <w:rPr>
          <w:szCs w:val="24"/>
        </w:rPr>
        <w:t>, patvirtinęs savo tapatybę, ir reikalauti ištaisyti ŠVIS tvarkomus neteisingus ar netikslius jo asmens duomenis. ITC ne vėliau kaip per 5</w:t>
      </w:r>
      <w:r>
        <w:rPr>
          <w:szCs w:val="24"/>
        </w:rPr>
        <w:t xml:space="preserve"> darbo dienas nuo rašytinio prašymo gavimo privalo patikrinti duomenų subjekto asmens duomenis ir, nustatęs, kad rašytinis prašymas pagrįstas, ištaisyti neteisingus, netikslius ar neišsamius asmens duomenis ir (arba) sustabdyti tokių duomenų tvarkymo veiks</w:t>
      </w:r>
      <w:r>
        <w:rPr>
          <w:szCs w:val="24"/>
        </w:rPr>
        <w:t>mus, išskyrus jų saugojimą.</w:t>
      </w:r>
    </w:p>
    <w:p w14:paraId="31379357" w14:textId="77777777" w:rsidR="0029341A" w:rsidRDefault="00121932">
      <w:pPr>
        <w:spacing w:line="360" w:lineRule="atLeast"/>
        <w:ind w:firstLine="720"/>
        <w:jc w:val="both"/>
        <w:rPr>
          <w:szCs w:val="24"/>
        </w:rPr>
      </w:pPr>
      <w:r>
        <w:rPr>
          <w:szCs w:val="24"/>
        </w:rPr>
        <w:t>35.3</w:t>
      </w:r>
      <w:r>
        <w:rPr>
          <w:szCs w:val="24"/>
        </w:rPr>
        <w:t>.</w:t>
      </w:r>
      <w:r>
        <w:rPr>
          <w:szCs w:val="24"/>
        </w:rPr>
        <w:tab/>
        <w:t>Jeigu duomenų subjektas, susipažinęs su ŠVIS tvarkomais savo asmens duomenimis, nustato, kad ŠVIS tvarkomi jo asmens duomenys yra tvarkomi neteisėtai, nesąžiningai, jis turi teisę asmeniškai, paštu ar elektroninių ryši</w:t>
      </w:r>
      <w:r>
        <w:rPr>
          <w:szCs w:val="24"/>
        </w:rPr>
        <w:t xml:space="preserve">ų priemonėmis pateikti ITC </w:t>
      </w:r>
      <w:r>
        <w:rPr>
          <w:szCs w:val="24"/>
        </w:rPr>
        <w:lastRenderedPageBreak/>
        <w:t xml:space="preserve">rašytinį prašymą, pagrindžiantį duomenų neteisingumą, netikslumą ar </w:t>
      </w:r>
      <w:proofErr w:type="spellStart"/>
      <w:r>
        <w:rPr>
          <w:szCs w:val="24"/>
        </w:rPr>
        <w:t>neišsamumą</w:t>
      </w:r>
      <w:proofErr w:type="spellEnd"/>
      <w:r>
        <w:rPr>
          <w:szCs w:val="24"/>
        </w:rPr>
        <w:t>, patvirtinęs savo tapatybę, ir reikalauti sunaikinti tokius duomenis ar sustabdyti jų tvarkymo veiksmus. ITC ne vėliau kaip per 5 darbo dienas nuo raš</w:t>
      </w:r>
      <w:r>
        <w:rPr>
          <w:szCs w:val="24"/>
        </w:rPr>
        <w:t>ytinio prašymo gavimo privalo neatlygintinai patikrinti ŠVIS tvarkomų asmens duomenų tvarkymo teisėtumą, sąžiningumą ir ne vėliau kaip per 5 darbo dienas nuo prašymo gavimo sunaikinti neteisėtai, nesąžiningai ŠVIS sukauptus asmens duomenis ar sustabdyti to</w:t>
      </w:r>
      <w:r>
        <w:rPr>
          <w:szCs w:val="24"/>
        </w:rPr>
        <w:t>kių duomenų tvarkymo veiksmus, išskyrus jų saugojimą.</w:t>
      </w:r>
    </w:p>
    <w:p w14:paraId="31379358" w14:textId="77777777" w:rsidR="0029341A" w:rsidRDefault="00121932">
      <w:pPr>
        <w:spacing w:line="360" w:lineRule="atLeast"/>
        <w:ind w:firstLine="720"/>
        <w:jc w:val="both"/>
        <w:rPr>
          <w:szCs w:val="24"/>
        </w:rPr>
      </w:pPr>
      <w:r>
        <w:rPr>
          <w:szCs w:val="24"/>
        </w:rPr>
        <w:t>35.4</w:t>
      </w:r>
      <w:r>
        <w:rPr>
          <w:szCs w:val="24"/>
        </w:rPr>
        <w:t>.</w:t>
      </w:r>
      <w:r>
        <w:rPr>
          <w:szCs w:val="24"/>
        </w:rPr>
        <w:tab/>
        <w:t>Duomenų subjektas turi teisę nesutikti, kad jo asmens duomenys būtų tvarkomi ŠVIS, kai šie duomenys tvarkomi Asmens duomenų teisinės apsaugos įstatymo 5 straipsnio 1 dalies 5 ir 6 punktuose nu</w:t>
      </w:r>
      <w:r>
        <w:rPr>
          <w:szCs w:val="24"/>
        </w:rPr>
        <w:t>statytais atvejais. Duomenų subjektas, nesutinkantis, kad jo asmens duomenys būtų tvarkomi ŠVIS, privalo asmeniškai, paštu ar elektroninių ryšių priemonėmis pateikti ITC rašytinį prašymą dėl nesutikimo, kad jo asmens duomenys būtų tvarkomi ŠVIS, patvirtinę</w:t>
      </w:r>
      <w:r>
        <w:rPr>
          <w:szCs w:val="24"/>
        </w:rPr>
        <w:t>s savo tapatybę. Nustatęs, jog duomenų subjekto prašymas dėl nesutikimo, kad jo asmens duomenys būtų tvarkomi ŠVIS, yra pagrįstas, ITC ne vėliau kaip per 5 darbo dienas nuo šio prašymo gavimo neatlygintinai nutraukia asmens duomenų tvarkymo veiksmus ir api</w:t>
      </w:r>
      <w:r>
        <w:rPr>
          <w:szCs w:val="24"/>
        </w:rPr>
        <w:t>e tai raštu praneša duomenų gavėjams.</w:t>
      </w:r>
    </w:p>
    <w:p w14:paraId="31379359" w14:textId="77777777" w:rsidR="0029341A" w:rsidRDefault="0029341A">
      <w:pPr>
        <w:tabs>
          <w:tab w:val="left" w:pos="6237"/>
          <w:tab w:val="right" w:pos="8306"/>
        </w:tabs>
        <w:rPr>
          <w:color w:val="000000"/>
          <w:lang w:eastAsia="lt-LT"/>
        </w:rPr>
      </w:pPr>
    </w:p>
    <w:p w14:paraId="3137935A" w14:textId="77777777" w:rsidR="0029341A" w:rsidRDefault="0029341A">
      <w:pPr>
        <w:tabs>
          <w:tab w:val="left" w:pos="6237"/>
          <w:tab w:val="right" w:pos="8306"/>
        </w:tabs>
        <w:rPr>
          <w:color w:val="000000"/>
          <w:lang w:eastAsia="lt-LT"/>
        </w:rPr>
      </w:pPr>
    </w:p>
    <w:p w14:paraId="3137935B" w14:textId="77777777" w:rsidR="0029341A" w:rsidRDefault="00121932">
      <w:pPr>
        <w:tabs>
          <w:tab w:val="left" w:pos="6237"/>
          <w:tab w:val="right" w:pos="8306"/>
        </w:tabs>
        <w:rPr>
          <w:color w:val="000000"/>
          <w:lang w:eastAsia="lt-LT"/>
        </w:rPr>
      </w:pPr>
    </w:p>
    <w:p w14:paraId="3137935C" w14:textId="77777777" w:rsidR="0029341A" w:rsidRDefault="00121932">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29341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79361" w14:textId="77777777" w:rsidR="0029341A" w:rsidRDefault="00121932">
      <w:pPr>
        <w:rPr>
          <w:lang w:eastAsia="lt-LT"/>
        </w:rPr>
      </w:pPr>
      <w:r>
        <w:rPr>
          <w:lang w:eastAsia="lt-LT"/>
        </w:rPr>
        <w:separator/>
      </w:r>
    </w:p>
  </w:endnote>
  <w:endnote w:type="continuationSeparator" w:id="0">
    <w:p w14:paraId="31379362" w14:textId="77777777" w:rsidR="0029341A" w:rsidRDefault="0012193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9367" w14:textId="77777777" w:rsidR="0029341A" w:rsidRDefault="0029341A">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9368" w14:textId="77777777" w:rsidR="0029341A" w:rsidRDefault="0029341A">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936A" w14:textId="77777777" w:rsidR="0029341A" w:rsidRDefault="0029341A">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935F" w14:textId="77777777" w:rsidR="0029341A" w:rsidRDefault="00121932">
      <w:pPr>
        <w:rPr>
          <w:lang w:eastAsia="lt-LT"/>
        </w:rPr>
      </w:pPr>
      <w:r>
        <w:rPr>
          <w:lang w:eastAsia="lt-LT"/>
        </w:rPr>
        <w:separator/>
      </w:r>
    </w:p>
  </w:footnote>
  <w:footnote w:type="continuationSeparator" w:id="0">
    <w:p w14:paraId="31379360" w14:textId="77777777" w:rsidR="0029341A" w:rsidRDefault="00121932">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9363" w14:textId="77777777" w:rsidR="0029341A" w:rsidRDefault="0012193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1379364" w14:textId="77777777" w:rsidR="0029341A" w:rsidRDefault="0029341A">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9365" w14:textId="77777777" w:rsidR="0029341A" w:rsidRDefault="0012193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21</w:t>
    </w:r>
    <w:r>
      <w:rPr>
        <w:lang w:eastAsia="lt-LT"/>
      </w:rPr>
      <w:fldChar w:fldCharType="end"/>
    </w:r>
  </w:p>
  <w:p w14:paraId="31379366" w14:textId="77777777" w:rsidR="0029341A" w:rsidRDefault="0029341A">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79369" w14:textId="77777777" w:rsidR="0029341A" w:rsidRDefault="0029341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21932"/>
    <w:rsid w:val="0029341A"/>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13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77902169">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09813299">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5375</Words>
  <Characters>42932</Characters>
  <Application>Microsoft Office Word</Application>
  <DocSecurity>0</DocSecurity>
  <Lines>357</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48211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2016-11-24T14:51:00Z</dcterms:created>
  <dc:creator>lrvk</dc:creator>
  <lastModifiedBy>PAVKŠTELO Julita</lastModifiedBy>
  <lastPrinted>2016-11-22T08:18:00Z</lastPrinted>
  <dcterms:modified xsi:type="dcterms:W3CDTF">2016-11-24T14:55:00Z</dcterms:modified>
  <revision>3</revision>
</coreProperties>
</file>